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media/image12.tif" ContentType="image/tiff"/>
  <Override PartName="/word/media/image20.tif" ContentType="image/tiff"/>
  <Override PartName="/word/media/image24.tif" ContentType="image/tiff"/>
  <Override PartName="/word/media/image27.tif" ContentType="image/tiff"/>
  <Override PartName="/word/media/image33.tif" ContentType="image/tiff"/>
  <Override PartName="/word/media/image35.tif" ContentType="image/tiff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12242800</wp:posOffset>
            </wp:positionH>
            <wp:positionV relativeFrom="topMargin">
              <wp:posOffset>12344400</wp:posOffset>
            </wp:positionV>
            <wp:extent cx="457200" cy="469900"/>
            <wp:wrapNone/>
            <wp:docPr id="10007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0154272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黑体" w:eastAsia="黑体" w:hAnsi="黑体" w:hint="eastAsia"/>
          <w:sz w:val="36"/>
          <w:szCs w:val="36"/>
        </w:rPr>
        <w:t>初二物理春季班</w:t>
      </w:r>
    </w:p>
    <w:tbl>
      <w:tblPr>
        <w:tblStyle w:val="TableNormal"/>
        <w:tblpPr w:leftFromText="180" w:rightFromText="180" w:horzAnchor="margin" w:tblpY="690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6"/>
        <w:gridCol w:w="999"/>
        <w:gridCol w:w="2664"/>
        <w:gridCol w:w="1465"/>
        <w:gridCol w:w="500"/>
        <w:gridCol w:w="2962"/>
      </w:tblGrid>
      <w:tr>
        <w:tblPrEx>
          <w:tblW w:w="0" w:type="auto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/>
        </w:trPr>
        <w:tc>
          <w:tcPr>
            <w:tcW w:w="1695" w:type="dxa"/>
            <w:gridSpan w:val="2"/>
            <w:vAlign w:val="center"/>
          </w:tcPr>
          <w:p>
            <w:pPr>
              <w:tabs>
                <w:tab w:val="left" w:pos="6360"/>
              </w:tabs>
              <w:jc w:val="center"/>
              <w:rPr>
                <w:rFonts w:eastAsia="黑体"/>
                <w:color w:val="000000"/>
                <w:sz w:val="24"/>
              </w:rPr>
            </w:pPr>
            <w:r>
              <w:rPr>
                <w:rFonts w:eastAsia="黑体" w:hint="eastAsia"/>
                <w:sz w:val="24"/>
              </w:rPr>
              <w:t>教师</w:t>
            </w:r>
          </w:p>
        </w:tc>
        <w:tc>
          <w:tcPr>
            <w:tcW w:w="2664" w:type="dxa"/>
            <w:vAlign w:val="center"/>
          </w:tcPr>
          <w:p>
            <w:pPr>
              <w:tabs>
                <w:tab w:val="left" w:pos="6360"/>
              </w:tabs>
              <w:jc w:val="center"/>
              <w:rPr>
                <w:rFonts w:asciiTheme="minorEastAsia" w:hAnsiTheme="minorEastAsia"/>
                <w:color w:val="000000"/>
                <w:sz w:val="24"/>
              </w:rPr>
            </w:pPr>
          </w:p>
        </w:tc>
        <w:tc>
          <w:tcPr>
            <w:tcW w:w="1465" w:type="dxa"/>
            <w:vAlign w:val="center"/>
          </w:tcPr>
          <w:p>
            <w:pPr>
              <w:tabs>
                <w:tab w:val="left" w:pos="6360"/>
              </w:tabs>
              <w:jc w:val="center"/>
              <w:rPr>
                <w:rFonts w:eastAsia="黑体"/>
                <w:color w:val="000000"/>
                <w:sz w:val="24"/>
              </w:rPr>
            </w:pPr>
            <w:r>
              <w:rPr>
                <w:rFonts w:eastAsia="黑体" w:hint="eastAsia"/>
                <w:color w:val="000000"/>
                <w:sz w:val="24"/>
              </w:rPr>
              <w:t>日期</w:t>
            </w:r>
          </w:p>
        </w:tc>
        <w:tc>
          <w:tcPr>
            <w:tcW w:w="3462" w:type="dxa"/>
            <w:gridSpan w:val="2"/>
            <w:vAlign w:val="center"/>
          </w:tcPr>
          <w:p>
            <w:pPr>
              <w:tabs>
                <w:tab w:val="left" w:pos="6360"/>
              </w:tabs>
              <w:jc w:val="center"/>
              <w:rPr>
                <w:rFonts w:asciiTheme="minorEastAsia" w:hAnsiTheme="minorEastAsia"/>
                <w:color w:val="000000"/>
                <w:sz w:val="24"/>
              </w:rPr>
            </w:pPr>
          </w:p>
        </w:tc>
      </w:tr>
      <w:tr>
        <w:tblPrEx>
          <w:tblW w:w="0" w:type="auto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/>
        </w:trPr>
        <w:tc>
          <w:tcPr>
            <w:tcW w:w="1695" w:type="dxa"/>
            <w:gridSpan w:val="2"/>
            <w:vAlign w:val="center"/>
          </w:tcPr>
          <w:p>
            <w:pPr>
              <w:tabs>
                <w:tab w:val="left" w:pos="6360"/>
              </w:tabs>
              <w:jc w:val="center"/>
              <w:rPr>
                <w:rFonts w:eastAsia="黑体"/>
                <w:color w:val="000000"/>
                <w:sz w:val="24"/>
              </w:rPr>
            </w:pPr>
            <w:r>
              <w:rPr>
                <w:rFonts w:eastAsia="黑体" w:hint="eastAsia"/>
                <w:color w:val="000000"/>
                <w:sz w:val="24"/>
              </w:rPr>
              <w:t>学生</w:t>
            </w:r>
          </w:p>
        </w:tc>
        <w:tc>
          <w:tcPr>
            <w:tcW w:w="7591" w:type="dxa"/>
            <w:gridSpan w:val="4"/>
            <w:vAlign w:val="center"/>
          </w:tcPr>
          <w:p>
            <w:pPr>
              <w:tabs>
                <w:tab w:val="left" w:pos="6360"/>
              </w:tabs>
              <w:jc w:val="center"/>
              <w:rPr>
                <w:rFonts w:asciiTheme="minorEastAsia" w:hAnsiTheme="minorEastAsia"/>
                <w:color w:val="000000"/>
                <w:sz w:val="24"/>
              </w:rPr>
            </w:pPr>
          </w:p>
        </w:tc>
      </w:tr>
      <w:tr>
        <w:tblPrEx>
          <w:tblW w:w="0" w:type="auto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/>
        </w:trPr>
        <w:tc>
          <w:tcPr>
            <w:tcW w:w="1695" w:type="dxa"/>
            <w:gridSpan w:val="2"/>
            <w:vAlign w:val="center"/>
          </w:tcPr>
          <w:p>
            <w:pPr>
              <w:tabs>
                <w:tab w:val="left" w:pos="6360"/>
              </w:tabs>
              <w:jc w:val="center"/>
              <w:rPr>
                <w:rFonts w:eastAsia="黑体"/>
                <w:color w:val="000000"/>
                <w:sz w:val="24"/>
              </w:rPr>
            </w:pPr>
            <w:r>
              <w:rPr>
                <w:rFonts w:eastAsia="黑体"/>
                <w:color w:val="000000"/>
                <w:sz w:val="24"/>
              </w:rPr>
              <w:t>课</w:t>
            </w:r>
            <w:r>
              <w:rPr>
                <w:rFonts w:eastAsia="黑体" w:hint="eastAsia"/>
                <w:color w:val="000000"/>
                <w:sz w:val="24"/>
              </w:rPr>
              <w:t>程编号</w:t>
            </w:r>
          </w:p>
        </w:tc>
        <w:tc>
          <w:tcPr>
            <w:tcW w:w="2664" w:type="dxa"/>
            <w:vAlign w:val="center"/>
          </w:tcPr>
          <w:p>
            <w:pPr>
              <w:tabs>
                <w:tab w:val="left" w:pos="6360"/>
              </w:tabs>
              <w:jc w:val="center"/>
              <w:rPr>
                <w:rFonts w:asciiTheme="minorEastAsia" w:hAnsiTheme="minorEastAsia"/>
                <w:color w:val="000000"/>
                <w:sz w:val="24"/>
              </w:rPr>
            </w:pPr>
          </w:p>
        </w:tc>
        <w:tc>
          <w:tcPr>
            <w:tcW w:w="1465" w:type="dxa"/>
            <w:vAlign w:val="center"/>
          </w:tcPr>
          <w:p>
            <w:pPr>
              <w:tabs>
                <w:tab w:val="left" w:pos="6360"/>
              </w:tabs>
              <w:jc w:val="center"/>
              <w:rPr>
                <w:rFonts w:eastAsia="黑体"/>
                <w:color w:val="000000"/>
                <w:sz w:val="24"/>
              </w:rPr>
            </w:pPr>
            <w:r>
              <w:rPr>
                <w:rFonts w:eastAsia="黑体" w:hint="eastAsia"/>
                <w:color w:val="000000"/>
                <w:sz w:val="24"/>
              </w:rPr>
              <w:t>课型</w:t>
            </w:r>
          </w:p>
        </w:tc>
        <w:tc>
          <w:tcPr>
            <w:tcW w:w="3462" w:type="dxa"/>
            <w:gridSpan w:val="2"/>
            <w:vAlign w:val="center"/>
          </w:tcPr>
          <w:p>
            <w:pPr>
              <w:tabs>
                <w:tab w:val="left" w:pos="6360"/>
              </w:tabs>
              <w:jc w:val="center"/>
              <w:rPr>
                <w:rFonts w:asciiTheme="minorEastAsia" w:hAnsiTheme="minorEastAsia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同步</w:t>
            </w:r>
          </w:p>
        </w:tc>
      </w:tr>
      <w:tr>
        <w:tblPrEx>
          <w:tblW w:w="0" w:type="auto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1"/>
        </w:trPr>
        <w:tc>
          <w:tcPr>
            <w:tcW w:w="1695" w:type="dxa"/>
            <w:gridSpan w:val="2"/>
            <w:vAlign w:val="center"/>
          </w:tcPr>
          <w:p>
            <w:pPr>
              <w:tabs>
                <w:tab w:val="left" w:pos="6360"/>
              </w:tabs>
              <w:jc w:val="center"/>
              <w:rPr>
                <w:rFonts w:eastAsia="黑体"/>
                <w:b/>
                <w:color w:val="000000"/>
                <w:sz w:val="24"/>
              </w:rPr>
            </w:pPr>
            <w:r>
              <w:rPr>
                <w:rFonts w:eastAsia="黑体" w:hint="eastAsia"/>
                <w:b/>
                <w:color w:val="000000"/>
                <w:sz w:val="24"/>
              </w:rPr>
              <w:t>课题</w:t>
            </w:r>
          </w:p>
        </w:tc>
        <w:tc>
          <w:tcPr>
            <w:tcW w:w="7591" w:type="dxa"/>
            <w:gridSpan w:val="4"/>
            <w:vAlign w:val="center"/>
          </w:tcPr>
          <w:p>
            <w:pPr>
              <w:tabs>
                <w:tab w:val="left" w:pos="6360"/>
              </w:tabs>
              <w:rPr>
                <w:rFonts w:ascii="黑体" w:eastAsia="黑体" w:hAnsi="黑体"/>
                <w:color w:val="000000"/>
                <w:sz w:val="36"/>
                <w:szCs w:val="36"/>
              </w:rPr>
            </w:pPr>
            <w:r>
              <w:rPr>
                <w:rFonts w:ascii="黑体" w:eastAsia="黑体" w:hAnsi="黑体" w:cs="Times New Roman" w:hint="eastAsia"/>
                <w:sz w:val="36"/>
                <w:szCs w:val="36"/>
              </w:rPr>
              <w:t>物态变化</w:t>
            </w:r>
          </w:p>
        </w:tc>
      </w:tr>
      <w:tr>
        <w:tblPrEx>
          <w:tblW w:w="0" w:type="auto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/>
        </w:trPr>
        <w:tc>
          <w:tcPr>
            <w:tcW w:w="9286" w:type="dxa"/>
            <w:gridSpan w:val="6"/>
            <w:vAlign w:val="center"/>
          </w:tcPr>
          <w:p>
            <w:pPr>
              <w:tabs>
                <w:tab w:val="left" w:pos="6360"/>
              </w:tabs>
              <w:jc w:val="center"/>
              <w:rPr>
                <w:rFonts w:eastAsia="黑体"/>
                <w:color w:val="000000"/>
                <w:sz w:val="24"/>
              </w:rPr>
            </w:pPr>
            <w:bookmarkStart w:id="0" w:name="OLE_LINK5"/>
            <w:r>
              <w:rPr>
                <w:rFonts w:eastAsia="黑体" w:hint="eastAsia"/>
                <w:color w:val="000000"/>
                <w:sz w:val="24"/>
              </w:rPr>
              <w:t>教学</w:t>
            </w:r>
            <w:r>
              <w:rPr>
                <w:rFonts w:eastAsia="黑体"/>
                <w:color w:val="000000"/>
                <w:sz w:val="24"/>
              </w:rPr>
              <w:t>目标</w:t>
            </w:r>
          </w:p>
        </w:tc>
      </w:tr>
      <w:bookmarkEnd w:id="0"/>
      <w:tr>
        <w:tblPrEx>
          <w:tblW w:w="0" w:type="auto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/>
        </w:trPr>
        <w:tc>
          <w:tcPr>
            <w:tcW w:w="9286" w:type="dxa"/>
            <w:gridSpan w:val="6"/>
            <w:vAlign w:val="center"/>
          </w:tcPr>
          <w:p>
            <w:pPr>
              <w:adjustRightInd w:val="0"/>
              <w:snapToGrid w:val="0"/>
              <w:spacing w:line="360" w:lineRule="auto"/>
              <w:ind w:right="105" w:rightChars="50"/>
              <w:jc w:val="left"/>
              <w:rPr>
                <w:rFonts w:ascii="黑体" w:eastAsia="黑体" w:hAnsi="黑体"/>
                <w:szCs w:val="21"/>
              </w:rPr>
            </w:pPr>
          </w:p>
          <w:p>
            <w:pPr>
              <w:rPr>
                <w:rFonts w:ascii="黑体" w:eastAsia="黑体" w:hAnsi="黑体" w:cs="Times New Roman"/>
                <w:szCs w:val="21"/>
              </w:rPr>
            </w:pPr>
            <w:r>
              <w:rPr>
                <w:rFonts w:ascii="黑体" w:eastAsia="黑体" w:hAnsi="黑体" w:cs="Times New Roman"/>
              </w:rPr>
              <w:t>1</w:t>
            </w:r>
            <w:r>
              <w:rPr>
                <w:rFonts w:ascii="黑体" w:eastAsia="黑体" w:hAnsi="黑体" w:cs="Times New Roman" w:hint="eastAsia"/>
              </w:rPr>
              <w:t>．</w:t>
            </w:r>
            <w:r>
              <w:rPr>
                <w:rFonts w:ascii="黑体" w:eastAsia="黑体" w:hAnsi="黑体" w:cs="Times New Roman" w:hint="eastAsia"/>
                <w:szCs w:val="21"/>
              </w:rPr>
              <w:t>知道物态变化现象和物质的三态</w:t>
            </w:r>
          </w:p>
          <w:p>
            <w:pPr>
              <w:rPr>
                <w:rFonts w:ascii="黑体" w:eastAsia="黑体" w:hAnsi="黑体" w:cs="Times New Roman"/>
                <w:szCs w:val="21"/>
              </w:rPr>
            </w:pPr>
            <w:r>
              <w:rPr>
                <w:rFonts w:ascii="黑体" w:eastAsia="黑体" w:hAnsi="黑体" w:cs="Times New Roman" w:hint="eastAsia"/>
                <w:szCs w:val="21"/>
              </w:rPr>
              <w:t>2．理解熔化、凝固现象，知道晶体和非晶体，会查熔点表</w:t>
            </w:r>
          </w:p>
          <w:p>
            <w:pPr>
              <w:rPr>
                <w:rFonts w:ascii="黑体" w:eastAsia="黑体" w:hAnsi="黑体" w:cs="Times New Roman"/>
                <w:szCs w:val="21"/>
              </w:rPr>
            </w:pPr>
            <w:r>
              <w:rPr>
                <w:rFonts w:ascii="黑体" w:eastAsia="黑体" w:hAnsi="黑体" w:cs="Times New Roman" w:hint="eastAsia"/>
                <w:szCs w:val="21"/>
              </w:rPr>
              <w:t>3．理解液化、汽化现象，知道沸点、沸点与气压的关系以及汽化的两种方式</w:t>
            </w:r>
          </w:p>
          <w:p>
            <w:pPr>
              <w:rPr>
                <w:rFonts w:ascii="黑体" w:eastAsia="黑体" w:hAnsi="黑体" w:cs="Times New Roman"/>
                <w:szCs w:val="21"/>
              </w:rPr>
            </w:pPr>
            <w:r>
              <w:rPr>
                <w:rFonts w:ascii="黑体" w:eastAsia="黑体" w:hAnsi="黑体" w:cs="Times New Roman" w:hint="eastAsia"/>
                <w:szCs w:val="21"/>
              </w:rPr>
              <w:t>4．知道升华、凝华现象并且会识别</w:t>
            </w:r>
          </w:p>
          <w:p>
            <w:pPr>
              <w:adjustRightInd w:val="0"/>
              <w:snapToGrid w:val="0"/>
              <w:spacing w:line="360" w:lineRule="auto"/>
              <w:ind w:right="105" w:rightChars="5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W w:w="0" w:type="auto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/>
        </w:trPr>
        <w:tc>
          <w:tcPr>
            <w:tcW w:w="9286" w:type="dxa"/>
            <w:gridSpan w:val="6"/>
            <w:vAlign w:val="center"/>
          </w:tcPr>
          <w:p>
            <w:pPr>
              <w:tabs>
                <w:tab w:val="left" w:pos="6360"/>
              </w:tabs>
              <w:jc w:val="center"/>
              <w:rPr>
                <w:rFonts w:eastAsia="黑体"/>
                <w:color w:val="000000"/>
                <w:sz w:val="24"/>
              </w:rPr>
            </w:pPr>
            <w:r>
              <w:rPr>
                <w:rFonts w:eastAsia="黑体" w:hint="eastAsia"/>
                <w:color w:val="000000"/>
                <w:sz w:val="24"/>
              </w:rPr>
              <w:t>教学重难点</w:t>
            </w:r>
          </w:p>
        </w:tc>
      </w:tr>
      <w:tr>
        <w:tblPrEx>
          <w:tblW w:w="0" w:type="auto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/>
        </w:trPr>
        <w:tc>
          <w:tcPr>
            <w:tcW w:w="9286" w:type="dxa"/>
            <w:gridSpan w:val="6"/>
            <w:vAlign w:val="center"/>
          </w:tcPr>
          <w:p>
            <w:pPr>
              <w:adjustRightInd w:val="0"/>
              <w:snapToGrid w:val="0"/>
              <w:spacing w:line="360" w:lineRule="auto"/>
              <w:ind w:right="105" w:rightChars="50"/>
              <w:jc w:val="left"/>
              <w:rPr>
                <w:rFonts w:ascii="黑体" w:eastAsia="黑体" w:hAnsi="黑体"/>
                <w:color w:val="000000"/>
                <w:szCs w:val="21"/>
              </w:rPr>
            </w:pPr>
          </w:p>
          <w:p>
            <w:pPr>
              <w:rPr>
                <w:rFonts w:ascii="黑体" w:eastAsia="黑体" w:hAnsi="黑体" w:cs="Times New Roman"/>
              </w:rPr>
            </w:pPr>
            <w:r>
              <w:rPr>
                <w:rFonts w:ascii="黑体" w:eastAsia="黑体" w:hAnsi="黑体" w:cs="Times New Roman" w:hint="eastAsia"/>
                <w:szCs w:val="21"/>
              </w:rPr>
              <w:t>1</w:t>
            </w:r>
            <w:r>
              <w:rPr>
                <w:rFonts w:ascii="黑体" w:eastAsia="黑体" w:hAnsi="黑体" w:cs="Times New Roman" w:hint="eastAsia"/>
              </w:rPr>
              <w:t>．掌握六种物态变化，并知道它们与吸、放热的关系</w:t>
            </w:r>
            <w:r>
              <w:rPr>
                <w:rFonts w:ascii="黑体" w:eastAsia="黑体" w:hAnsi="黑体" w:cs="Times New Roman"/>
                <w:szCs w:val="21"/>
              </w:rPr>
              <w:t>（</w:t>
            </w:r>
            <w:r>
              <w:rPr>
                <w:rFonts w:ascii="黑体" w:eastAsia="黑体" w:hAnsi="黑体" w:cs="Times New Roman" w:hint="eastAsia"/>
                <w:szCs w:val="21"/>
              </w:rPr>
              <w:t>选修内容</w:t>
            </w:r>
            <w:r>
              <w:rPr>
                <w:rFonts w:ascii="黑体" w:eastAsia="黑体" w:hAnsi="黑体" w:cs="Times New Roman"/>
                <w:szCs w:val="21"/>
              </w:rPr>
              <w:t>）</w:t>
            </w:r>
          </w:p>
          <w:p>
            <w:pPr>
              <w:rPr>
                <w:rFonts w:ascii="黑体" w:eastAsia="黑体" w:hAnsi="黑体" w:cs="Times New Roman"/>
              </w:rPr>
            </w:pPr>
            <w:r>
              <w:rPr>
                <w:rFonts w:ascii="黑体" w:eastAsia="黑体" w:hAnsi="黑体" w:cs="Times New Roman" w:hint="eastAsia"/>
              </w:rPr>
              <w:t>2．根据物态变化的知识解释简单的热现象</w:t>
            </w:r>
            <w:r>
              <w:rPr>
                <w:rFonts w:ascii="黑体" w:eastAsia="黑体" w:hAnsi="黑体" w:cs="Times New Roman"/>
                <w:szCs w:val="21"/>
              </w:rPr>
              <w:t>（</w:t>
            </w:r>
            <w:r>
              <w:rPr>
                <w:rFonts w:ascii="黑体" w:eastAsia="黑体" w:hAnsi="黑体" w:cs="Times New Roman" w:hint="eastAsia"/>
                <w:szCs w:val="21"/>
              </w:rPr>
              <w:t>选修内容</w:t>
            </w:r>
            <w:r>
              <w:rPr>
                <w:rFonts w:ascii="黑体" w:eastAsia="黑体" w:hAnsi="黑体" w:cs="Times New Roman"/>
                <w:szCs w:val="21"/>
              </w:rPr>
              <w:t>）</w:t>
            </w:r>
          </w:p>
          <w:p>
            <w:pPr>
              <w:rPr>
                <w:rFonts w:ascii="黑体" w:eastAsia="黑体" w:hAnsi="黑体"/>
                <w:color w:val="000000"/>
                <w:szCs w:val="21"/>
              </w:rPr>
            </w:pPr>
          </w:p>
        </w:tc>
      </w:tr>
      <w:tr>
        <w:tblPrEx>
          <w:tblW w:w="0" w:type="auto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/>
        </w:trPr>
        <w:tc>
          <w:tcPr>
            <w:tcW w:w="9286" w:type="dxa"/>
            <w:gridSpan w:val="6"/>
            <w:vAlign w:val="center"/>
          </w:tcPr>
          <w:p>
            <w:pPr>
              <w:tabs>
                <w:tab w:val="left" w:pos="6360"/>
              </w:tabs>
              <w:jc w:val="center"/>
              <w:rPr>
                <w:bCs/>
                <w:color w:val="000000"/>
                <w:kern w:val="0"/>
                <w:sz w:val="24"/>
              </w:rPr>
            </w:pPr>
            <w:r>
              <w:rPr>
                <w:rFonts w:eastAsia="黑体" w:hint="eastAsia"/>
                <w:color w:val="000000"/>
                <w:sz w:val="24"/>
              </w:rPr>
              <w:t>教学</w:t>
            </w:r>
            <w:r>
              <w:rPr>
                <w:rFonts w:eastAsia="黑体"/>
                <w:color w:val="000000"/>
                <w:sz w:val="24"/>
              </w:rPr>
              <w:t>安排</w:t>
            </w:r>
          </w:p>
        </w:tc>
      </w:tr>
      <w:tr>
        <w:tblPrEx>
          <w:tblW w:w="0" w:type="auto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/>
        </w:trPr>
        <w:tc>
          <w:tcPr>
            <w:tcW w:w="696" w:type="dxa"/>
            <w:shd w:val="clear" w:color="auto" w:fill="auto"/>
            <w:vAlign w:val="center"/>
          </w:tcPr>
          <w:p>
            <w:pPr>
              <w:tabs>
                <w:tab w:val="left" w:pos="6360"/>
              </w:tabs>
              <w:jc w:val="center"/>
              <w:rPr>
                <w:rFonts w:eastAsia="黑体"/>
                <w:color w:val="000000"/>
                <w:sz w:val="24"/>
              </w:rPr>
            </w:pPr>
          </w:p>
        </w:tc>
        <w:tc>
          <w:tcPr>
            <w:tcW w:w="5628" w:type="dxa"/>
            <w:gridSpan w:val="4"/>
            <w:shd w:val="clear" w:color="auto" w:fill="auto"/>
            <w:vAlign w:val="center"/>
          </w:tcPr>
          <w:p>
            <w:pPr>
              <w:tabs>
                <w:tab w:val="left" w:pos="6360"/>
              </w:tabs>
              <w:jc w:val="center"/>
              <w:rPr>
                <w:rFonts w:eastAsia="黑体"/>
                <w:color w:val="000000"/>
                <w:sz w:val="24"/>
              </w:rPr>
            </w:pPr>
            <w:r>
              <w:rPr>
                <w:rFonts w:eastAsia="黑体" w:hint="eastAsia"/>
                <w:color w:val="000000"/>
                <w:sz w:val="24"/>
              </w:rPr>
              <w:t>版块</w:t>
            </w:r>
          </w:p>
        </w:tc>
        <w:tc>
          <w:tcPr>
            <w:tcW w:w="2962" w:type="dxa"/>
            <w:vAlign w:val="center"/>
          </w:tcPr>
          <w:p>
            <w:pPr>
              <w:tabs>
                <w:tab w:val="left" w:pos="6360"/>
              </w:tabs>
              <w:jc w:val="center"/>
              <w:rPr>
                <w:rFonts w:eastAsia="黑体"/>
                <w:color w:val="000000"/>
                <w:sz w:val="24"/>
              </w:rPr>
            </w:pPr>
            <w:r>
              <w:rPr>
                <w:rFonts w:eastAsia="黑体" w:hint="eastAsia"/>
                <w:color w:val="000000"/>
                <w:sz w:val="24"/>
              </w:rPr>
              <w:t>时长</w:t>
            </w:r>
          </w:p>
        </w:tc>
      </w:tr>
      <w:tr>
        <w:tblPrEx>
          <w:tblW w:w="0" w:type="auto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/>
        </w:trPr>
        <w:tc>
          <w:tcPr>
            <w:tcW w:w="696" w:type="dxa"/>
            <w:shd w:val="clear" w:color="auto" w:fill="auto"/>
            <w:vAlign w:val="center"/>
          </w:tcPr>
          <w:p>
            <w:pPr>
              <w:tabs>
                <w:tab w:val="left" w:pos="6360"/>
              </w:tabs>
              <w:jc w:val="center"/>
              <w:rPr>
                <w:rFonts w:eastAsia="黑体"/>
                <w:color w:val="000000"/>
                <w:sz w:val="24"/>
              </w:rPr>
            </w:pPr>
            <w:r>
              <w:rPr>
                <w:rFonts w:eastAsia="黑体"/>
                <w:color w:val="000000"/>
                <w:sz w:val="24"/>
              </w:rPr>
              <w:t>1</w:t>
            </w:r>
          </w:p>
        </w:tc>
        <w:tc>
          <w:tcPr>
            <w:tcW w:w="5628" w:type="dxa"/>
            <w:gridSpan w:val="4"/>
            <w:shd w:val="clear" w:color="auto" w:fill="auto"/>
            <w:vAlign w:val="center"/>
          </w:tcPr>
          <w:p>
            <w:pPr>
              <w:tabs>
                <w:tab w:val="left" w:pos="6360"/>
              </w:tabs>
              <w:rPr>
                <w:rFonts w:asciiTheme="minorEastAsia" w:hAnsiTheme="minorEastAsia"/>
                <w:color w:val="000000"/>
                <w:sz w:val="22"/>
              </w:rPr>
            </w:pPr>
            <w:r>
              <w:rPr>
                <w:rFonts w:asciiTheme="minorEastAsia" w:hAnsiTheme="minorEastAsia" w:hint="eastAsia"/>
                <w:color w:val="000000"/>
                <w:sz w:val="22"/>
              </w:rPr>
              <w:t>知识梳理</w:t>
            </w:r>
          </w:p>
        </w:tc>
        <w:tc>
          <w:tcPr>
            <w:tcW w:w="2962" w:type="dxa"/>
            <w:vAlign w:val="center"/>
          </w:tcPr>
          <w:p>
            <w:pPr>
              <w:tabs>
                <w:tab w:val="left" w:pos="6360"/>
              </w:tabs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35分钟</w:t>
            </w:r>
          </w:p>
        </w:tc>
      </w:tr>
      <w:tr>
        <w:tblPrEx>
          <w:tblW w:w="0" w:type="auto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/>
        </w:trPr>
        <w:tc>
          <w:tcPr>
            <w:tcW w:w="696" w:type="dxa"/>
            <w:shd w:val="clear" w:color="auto" w:fill="auto"/>
            <w:vAlign w:val="center"/>
          </w:tcPr>
          <w:p>
            <w:pPr>
              <w:tabs>
                <w:tab w:val="left" w:pos="6360"/>
              </w:tabs>
              <w:jc w:val="center"/>
              <w:rPr>
                <w:rFonts w:eastAsia="黑体"/>
                <w:color w:val="000000"/>
                <w:sz w:val="24"/>
              </w:rPr>
            </w:pPr>
            <w:r>
              <w:rPr>
                <w:rFonts w:eastAsia="黑体"/>
                <w:color w:val="000000"/>
                <w:sz w:val="24"/>
              </w:rPr>
              <w:t>2</w:t>
            </w:r>
          </w:p>
        </w:tc>
        <w:tc>
          <w:tcPr>
            <w:tcW w:w="5628" w:type="dxa"/>
            <w:gridSpan w:val="4"/>
            <w:shd w:val="clear" w:color="auto" w:fill="auto"/>
            <w:vAlign w:val="center"/>
          </w:tcPr>
          <w:p>
            <w:pPr>
              <w:tabs>
                <w:tab w:val="left" w:pos="6360"/>
              </w:tabs>
              <w:rPr>
                <w:rFonts w:asciiTheme="minorEastAsia" w:hAnsiTheme="minorEastAsia"/>
                <w:color w:val="000000"/>
                <w:sz w:val="22"/>
              </w:rPr>
            </w:pPr>
            <w:r>
              <w:rPr>
                <w:rFonts w:asciiTheme="minorEastAsia" w:hAnsiTheme="minorEastAsia" w:hint="eastAsia"/>
                <w:color w:val="000000"/>
                <w:sz w:val="22"/>
              </w:rPr>
              <w:t>例题解析</w:t>
            </w:r>
          </w:p>
        </w:tc>
        <w:tc>
          <w:tcPr>
            <w:tcW w:w="2962" w:type="dxa"/>
            <w:vAlign w:val="center"/>
          </w:tcPr>
          <w:p>
            <w:pPr>
              <w:tabs>
                <w:tab w:val="left" w:pos="6360"/>
              </w:tabs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25分钟</w:t>
            </w:r>
          </w:p>
        </w:tc>
      </w:tr>
      <w:tr>
        <w:tblPrEx>
          <w:tblW w:w="0" w:type="auto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/>
        </w:trPr>
        <w:tc>
          <w:tcPr>
            <w:tcW w:w="696" w:type="dxa"/>
            <w:shd w:val="clear" w:color="auto" w:fill="auto"/>
            <w:vAlign w:val="center"/>
          </w:tcPr>
          <w:p>
            <w:pPr>
              <w:tabs>
                <w:tab w:val="left" w:pos="6360"/>
              </w:tabs>
              <w:jc w:val="center"/>
              <w:rPr>
                <w:rFonts w:eastAsia="黑体"/>
                <w:color w:val="000000"/>
                <w:sz w:val="24"/>
              </w:rPr>
            </w:pPr>
            <w:r>
              <w:rPr>
                <w:rFonts w:eastAsia="黑体"/>
                <w:color w:val="000000"/>
                <w:sz w:val="24"/>
              </w:rPr>
              <w:t>3</w:t>
            </w:r>
          </w:p>
        </w:tc>
        <w:tc>
          <w:tcPr>
            <w:tcW w:w="5628" w:type="dxa"/>
            <w:gridSpan w:val="4"/>
            <w:shd w:val="clear" w:color="auto" w:fill="auto"/>
            <w:vAlign w:val="center"/>
          </w:tcPr>
          <w:p>
            <w:pPr>
              <w:tabs>
                <w:tab w:val="left" w:pos="6360"/>
              </w:tabs>
              <w:rPr>
                <w:rFonts w:asciiTheme="minorEastAsia" w:hAnsiTheme="minorEastAsia"/>
                <w:color w:val="000000"/>
                <w:sz w:val="22"/>
              </w:rPr>
            </w:pPr>
            <w:r>
              <w:rPr>
                <w:rFonts w:asciiTheme="minorEastAsia" w:hAnsiTheme="minorEastAsia" w:hint="eastAsia"/>
                <w:color w:val="000000"/>
                <w:sz w:val="22"/>
              </w:rPr>
              <w:t>随堂检测</w:t>
            </w:r>
          </w:p>
        </w:tc>
        <w:tc>
          <w:tcPr>
            <w:tcW w:w="2962" w:type="dxa"/>
            <w:vAlign w:val="center"/>
          </w:tcPr>
          <w:p>
            <w:pPr>
              <w:tabs>
                <w:tab w:val="left" w:pos="6360"/>
              </w:tabs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30分钟</w:t>
            </w:r>
          </w:p>
        </w:tc>
      </w:tr>
      <w:tr>
        <w:tblPrEx>
          <w:tblW w:w="0" w:type="auto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/>
        </w:trPr>
        <w:tc>
          <w:tcPr>
            <w:tcW w:w="696" w:type="dxa"/>
            <w:shd w:val="clear" w:color="auto" w:fill="auto"/>
            <w:vAlign w:val="center"/>
          </w:tcPr>
          <w:p>
            <w:pPr>
              <w:tabs>
                <w:tab w:val="left" w:pos="6360"/>
              </w:tabs>
              <w:jc w:val="center"/>
              <w:rPr>
                <w:rFonts w:eastAsia="黑体"/>
                <w:color w:val="000000"/>
                <w:sz w:val="24"/>
              </w:rPr>
            </w:pPr>
            <w:r>
              <w:rPr>
                <w:rFonts w:eastAsia="黑体" w:hint="eastAsia"/>
                <w:color w:val="000000"/>
                <w:sz w:val="24"/>
              </w:rPr>
              <w:t>4</w:t>
            </w:r>
          </w:p>
        </w:tc>
        <w:tc>
          <w:tcPr>
            <w:tcW w:w="5628" w:type="dxa"/>
            <w:gridSpan w:val="4"/>
            <w:shd w:val="clear" w:color="auto" w:fill="auto"/>
            <w:vAlign w:val="center"/>
          </w:tcPr>
          <w:p>
            <w:pPr>
              <w:tabs>
                <w:tab w:val="left" w:pos="6360"/>
              </w:tabs>
              <w:rPr>
                <w:rFonts w:asciiTheme="minorEastAsia" w:hAnsiTheme="minorEastAsia"/>
                <w:color w:val="000000"/>
                <w:sz w:val="22"/>
              </w:rPr>
            </w:pPr>
            <w:r>
              <w:rPr>
                <w:rFonts w:asciiTheme="minorEastAsia" w:hAnsiTheme="minorEastAsia" w:hint="eastAsia"/>
                <w:color w:val="000000"/>
                <w:sz w:val="22"/>
              </w:rPr>
              <w:t>课堂总结</w:t>
            </w:r>
          </w:p>
        </w:tc>
        <w:tc>
          <w:tcPr>
            <w:tcW w:w="2962" w:type="dxa"/>
            <w:vAlign w:val="center"/>
          </w:tcPr>
          <w:p>
            <w:pPr>
              <w:tabs>
                <w:tab w:val="left" w:pos="6360"/>
              </w:tabs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10分钟</w:t>
            </w:r>
          </w:p>
        </w:tc>
      </w:tr>
      <w:tr>
        <w:tblPrEx>
          <w:tblW w:w="0" w:type="auto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/>
        </w:trPr>
        <w:tc>
          <w:tcPr>
            <w:tcW w:w="696" w:type="dxa"/>
            <w:shd w:val="clear" w:color="auto" w:fill="auto"/>
            <w:vAlign w:val="center"/>
          </w:tcPr>
          <w:p>
            <w:pPr>
              <w:tabs>
                <w:tab w:val="left" w:pos="6360"/>
              </w:tabs>
              <w:jc w:val="center"/>
              <w:rPr>
                <w:rFonts w:eastAsia="黑体"/>
                <w:color w:val="000000"/>
                <w:sz w:val="24"/>
              </w:rPr>
            </w:pPr>
            <w:r>
              <w:rPr>
                <w:rFonts w:eastAsia="黑体" w:hint="eastAsia"/>
                <w:color w:val="000000"/>
                <w:sz w:val="24"/>
              </w:rPr>
              <w:t>5</w:t>
            </w:r>
          </w:p>
        </w:tc>
        <w:tc>
          <w:tcPr>
            <w:tcW w:w="5628" w:type="dxa"/>
            <w:gridSpan w:val="4"/>
            <w:shd w:val="clear" w:color="auto" w:fill="auto"/>
            <w:vAlign w:val="center"/>
          </w:tcPr>
          <w:p>
            <w:pPr>
              <w:tabs>
                <w:tab w:val="left" w:pos="6360"/>
              </w:tabs>
              <w:rPr>
                <w:rFonts w:asciiTheme="minorEastAsia" w:hAnsiTheme="minorEastAsia"/>
                <w:color w:val="000000"/>
                <w:sz w:val="22"/>
              </w:rPr>
            </w:pPr>
            <w:r>
              <w:rPr>
                <w:rFonts w:asciiTheme="minorEastAsia" w:hAnsiTheme="minorEastAsia" w:hint="eastAsia"/>
                <w:color w:val="000000"/>
                <w:sz w:val="22"/>
              </w:rPr>
              <w:t>课后作业</w:t>
            </w:r>
          </w:p>
        </w:tc>
        <w:tc>
          <w:tcPr>
            <w:tcW w:w="2962" w:type="dxa"/>
            <w:vAlign w:val="center"/>
          </w:tcPr>
          <w:p>
            <w:pPr>
              <w:tabs>
                <w:tab w:val="left" w:pos="6360"/>
              </w:tabs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30分钟</w:t>
            </w:r>
          </w:p>
        </w:tc>
      </w:tr>
      <w:tr>
        <w:tblPrEx>
          <w:tblW w:w="0" w:type="auto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/>
        </w:trPr>
        <w:tc>
          <w:tcPr>
            <w:tcW w:w="696" w:type="dxa"/>
            <w:shd w:val="clear" w:color="auto" w:fill="auto"/>
            <w:vAlign w:val="center"/>
          </w:tcPr>
          <w:p>
            <w:pPr>
              <w:tabs>
                <w:tab w:val="left" w:pos="6360"/>
              </w:tabs>
              <w:jc w:val="center"/>
              <w:rPr>
                <w:rFonts w:eastAsia="黑体"/>
                <w:color w:val="000000"/>
                <w:sz w:val="24"/>
              </w:rPr>
            </w:pPr>
            <w:r>
              <w:rPr>
                <w:rFonts w:eastAsia="黑体" w:hint="eastAsia"/>
                <w:color w:val="000000"/>
                <w:sz w:val="24"/>
              </w:rPr>
              <w:t>6</w:t>
            </w:r>
          </w:p>
        </w:tc>
        <w:tc>
          <w:tcPr>
            <w:tcW w:w="5628" w:type="dxa"/>
            <w:gridSpan w:val="4"/>
            <w:shd w:val="clear" w:color="auto" w:fill="auto"/>
            <w:vAlign w:val="center"/>
          </w:tcPr>
          <w:p>
            <w:pPr>
              <w:tabs>
                <w:tab w:val="left" w:pos="6360"/>
              </w:tabs>
              <w:rPr>
                <w:rFonts w:asciiTheme="minorEastAsia" w:hAnsiTheme="minorEastAsia"/>
                <w:color w:val="000000"/>
                <w:sz w:val="22"/>
              </w:rPr>
            </w:pPr>
            <w:r>
              <w:rPr>
                <w:rFonts w:asciiTheme="minorEastAsia" w:hAnsiTheme="minorEastAsia" w:hint="eastAsia"/>
                <w:color w:val="000000"/>
                <w:sz w:val="22"/>
              </w:rPr>
              <w:t>能力提升</w:t>
            </w:r>
          </w:p>
        </w:tc>
        <w:tc>
          <w:tcPr>
            <w:tcW w:w="2962" w:type="dxa"/>
            <w:vAlign w:val="center"/>
          </w:tcPr>
          <w:p>
            <w:pPr>
              <w:tabs>
                <w:tab w:val="left" w:pos="6360"/>
              </w:tabs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2"/>
              </w:rPr>
              <w:t>25分钟</w:t>
            </w:r>
          </w:p>
        </w:tc>
      </w:tr>
    </w:tbl>
    <w:p>
      <w:pPr>
        <w:pStyle w:val="Title"/>
        <w:jc w:val="left"/>
      </w:pPr>
      <w:bookmarkStart w:id="1" w:name="_GoBack"/>
      <w:bookmarkEnd w:id="1"/>
    </w:p>
    <w:p/>
    <w:p/>
    <w:p>
      <w:pPr>
        <w:pStyle w:val="Title"/>
        <w:jc w:val="left"/>
      </w:pPr>
      <w: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1814195</wp:posOffset>
                </wp:positionH>
                <wp:positionV relativeFrom="paragraph">
                  <wp:posOffset>38735</wp:posOffset>
                </wp:positionV>
                <wp:extent cx="3505200" cy="600075"/>
                <wp:effectExtent l="0" t="4445" r="0" b="0"/>
                <wp:wrapNone/>
                <wp:docPr id="40" name="组合 32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3505200" cy="600075"/>
                          <a:chOff x="-7060" y="342"/>
                          <a:chExt cx="35052" cy="6000"/>
                        </a:xfrm>
                      </wpg:grpSpPr>
                      <pic:pic xmlns:pic="http://schemas.openxmlformats.org/drawingml/2006/picture">
                        <pic:nvPicPr>
                          <pic:cNvPr id="41" name="图片 7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7">
                            <a:biLevel thresh="50000"/>
                            <a:grayscl/>
                            <a:extLst>
                              <a:ext xmlns:a="http://schemas.openxmlformats.org/drawingml/2006/main"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-7060" y="342"/>
                            <a:ext cx="18001" cy="600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 xmlns:wps="http://schemas.microsoft.com/office/word/2010/wordprocessingShape">
                        <wps:cNvPr id="42" name="文本框 8"/>
                        <wps:cNvSpPr txBox="1">
                          <a:spLocks noChangeArrowheads="1"/>
                        </wps:cNvSpPr>
                        <wps:spPr bwMode="auto">
                          <a:xfrm>
                            <a:off x="1988" y="1663"/>
                            <a:ext cx="26003" cy="4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ascii="黑体" w:eastAsia="黑体" w:hAnsi="黑体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ascii="黑体" w:eastAsia="黑体" w:hAnsi="黑体" w:hint="eastAsia"/>
                                  <w:sz w:val="36"/>
                                  <w:szCs w:val="36"/>
                                </w:rPr>
                                <w:t>物态变化</w:t>
                              </w:r>
                            </w:p>
                          </w:txbxContent>
                        </wps:txbx>
                        <wps:bodyPr rot="0" vert="horz" wrap="square" anchor="t" anchorCtr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32" o:spid="_x0000_s1025" style="width:276pt;height:47.25pt;margin-top:3.05pt;margin-left:142.85pt;mso-height-relative:page;mso-width-relative:page;position:absolute;z-index:251661312" coordorigin="-7060,342" coordsize="35052,6000">
                <o:lock v:ext="edit" aspectratio="f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7" o:spid="_x0000_s1026" type="#_x0000_t75" style="width:18001;height:6001;left:-7060;position:absolute;top:342" coordsize="21600,21600" o:preferrelative="t" filled="f" stroked="f">
                  <v:imagedata r:id="rId8" o:title="" grayscale="t" bilevel="t"/>
                  <o:lock v:ext="edit" aspectratio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8" o:spid="_x0000_s1027" type="#_x0000_t202" style="width:26003;height:4680;left:1988;position:absolute;top:1663" coordsize="21600,21600" filled="f" stroked="f">
                  <o:lock v:ext="edit" aspectratio="f"/>
                  <v:textbox>
                    <w:txbxContent>
                      <w:p>
                        <w:pPr>
                          <w:rPr>
                            <w:rFonts w:ascii="黑体" w:eastAsia="黑体" w:hAnsi="黑体"/>
                            <w:sz w:val="36"/>
                            <w:szCs w:val="36"/>
                          </w:rPr>
                        </w:pPr>
                        <w:r>
                          <w:rPr>
                            <w:rFonts w:ascii="黑体" w:eastAsia="黑体" w:hAnsi="黑体" w:hint="eastAsia"/>
                            <w:sz w:val="36"/>
                            <w:szCs w:val="36"/>
                          </w:rPr>
                          <w:t>物态变化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>
      <w:pPr>
        <w:spacing w:line="400" w:lineRule="exact"/>
      </w:pPr>
    </w:p>
    <w:p>
      <w:pPr>
        <w:spacing w:line="400" w:lineRule="exact"/>
      </w:pPr>
      <w: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3175</wp:posOffset>
                </wp:positionH>
                <wp:positionV relativeFrom="paragraph">
                  <wp:posOffset>40005</wp:posOffset>
                </wp:positionV>
                <wp:extent cx="1520190" cy="648335"/>
                <wp:effectExtent l="0" t="0" r="0" b="635"/>
                <wp:wrapNone/>
                <wp:docPr id="37" name="组合 56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1520190" cy="648335"/>
                          <a:chOff x="0" y="0"/>
                          <a:chExt cx="15203" cy="6485"/>
                        </a:xfrm>
                      </wpg:grpSpPr>
                      <pic:pic xmlns:pic="http://schemas.openxmlformats.org/drawingml/2006/picture">
                        <pic:nvPicPr>
                          <pic:cNvPr id="38" name="图片 54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9">
                            <a:extLst>
                              <a:ext xmlns:a="http://schemas.openxmlformats.org/drawingml/2006/main"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09" cy="64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 xmlns:wps="http://schemas.microsoft.com/office/word/2010/wordprocessingShape">
                        <wps:cNvPr id="39" name="文本框 55"/>
                        <wps:cNvSpPr txBox="1">
                          <a:spLocks noChangeArrowheads="1"/>
                        </wps:cNvSpPr>
                        <wps:spPr bwMode="auto">
                          <a:xfrm>
                            <a:off x="5741" y="2445"/>
                            <a:ext cx="9462" cy="3083"/>
                          </a:xfrm>
                          <a:prstGeom prst="rect">
                            <a:avLst/>
                          </a:prstGeom>
                          <a:solidFill>
                            <a:srgbClr val="CCE8CF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ascii="幼圆" w:eastAsia="幼圆"/>
                                  <w:b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幼圆" w:eastAsia="幼圆" w:hint="eastAsia"/>
                                  <w:b/>
                                  <w:sz w:val="24"/>
                                  <w:szCs w:val="24"/>
                                </w:rPr>
                                <w:t>知识梳理</w:t>
                              </w:r>
                            </w:p>
                          </w:txbxContent>
                        </wps:txbx>
                        <wps:bodyPr rot="0" vert="horz" wrap="square" anchor="t" anchorCtr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56" o:spid="_x0000_s1028" style="width:119.7pt;height:51.05pt;margin-top:3.15pt;margin-left:0.25pt;mso-height-relative:page;mso-width-relative:page;position:absolute;z-index:251663360" coordsize="15203,6485">
                <o:lock v:ext="edit" aspectratio="f"/>
                <v:shape id="图片 54" o:spid="_x0000_s1029" type="#_x0000_t75" style="width:13609;height:6485;position:absolute" coordsize="21600,21600" o:preferrelative="t" filled="f" stroked="f">
                  <v:imagedata r:id="rId9" o:title=""/>
                  <o:lock v:ext="edit" aspectratio="t"/>
                </v:shape>
                <v:shape id="文本框 55" o:spid="_x0000_s1030" type="#_x0000_t202" style="width:9462;height:3083;left:5741;position:absolute;top:2445" coordsize="21600,21600" filled="t" fillcolor="#cce8cf" stroked="f">
                  <o:lock v:ext="edit" aspectratio="f"/>
                  <v:textbox>
                    <w:txbxContent>
                      <w:p>
                        <w:pPr>
                          <w:rPr>
                            <w:rFonts w:ascii="幼圆" w:eastAsia="幼圆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幼圆" w:eastAsia="幼圆" w:hint="eastAsia"/>
                            <w:b/>
                            <w:sz w:val="24"/>
                            <w:szCs w:val="24"/>
                          </w:rPr>
                          <w:t>知识梳理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>
      <w:pPr>
        <w:spacing w:line="400" w:lineRule="exact"/>
        <w:rPr>
          <w:rFonts w:ascii="黑体" w:eastAsia="黑体" w:hAnsi="黑体" w:cs="Times New Roman"/>
          <w:sz w:val="24"/>
          <w:szCs w:val="24"/>
        </w:rPr>
      </w:pPr>
    </w:p>
    <w:p>
      <w:pPr>
        <w:spacing w:line="400" w:lineRule="exact"/>
        <w:rPr>
          <w:rFonts w:ascii="黑体" w:eastAsia="黑体" w:hAnsi="黑体" w:cs="Times New Roman"/>
          <w:sz w:val="24"/>
          <w:szCs w:val="24"/>
        </w:rPr>
      </w:pPr>
    </w:p>
    <w:p>
      <w:pPr>
        <w:spacing w:line="400" w:lineRule="exact"/>
        <w:rPr>
          <w:rFonts w:ascii="Times New Roman" w:eastAsia="黑体" w:hAnsi="Times New Roman" w:cs="Times New Roman"/>
          <w:sz w:val="24"/>
          <w:szCs w:val="24"/>
        </w:rPr>
      </w:pPr>
      <w:r>
        <w:rPr>
          <w:rFonts w:ascii="Times New Roman" w:eastAsia="黑体" w:hAnsi="Times New Roman" w:cs="Times New Roman" w:hint="eastAsia"/>
          <w:sz w:val="24"/>
          <w:szCs w:val="24"/>
        </w:rPr>
        <w:t>一</w:t>
      </w:r>
      <w:r>
        <w:rPr>
          <w:rFonts w:ascii="Times New Roman" w:eastAsia="黑体" w:hAnsi="黑体" w:cs="Times New Roman"/>
          <w:sz w:val="24"/>
          <w:szCs w:val="24"/>
        </w:rPr>
        <w:t>、</w:t>
      </w:r>
      <w:r>
        <w:rPr>
          <w:rFonts w:ascii="Times New Roman" w:eastAsia="黑体" w:hAnsi="黑体" w:cs="Times New Roman" w:hint="eastAsia"/>
          <w:sz w:val="24"/>
          <w:szCs w:val="24"/>
        </w:rPr>
        <w:t>物态变化</w:t>
      </w:r>
    </w:p>
    <w:p>
      <w:pPr>
        <w:spacing w:line="400" w:lineRule="exact"/>
        <w:ind w:firstLine="420"/>
        <w:rPr>
          <w:rFonts w:ascii="Times New Roman" w:hAnsiTheme="minorEastAsia" w:cs="Times New Roman"/>
          <w:szCs w:val="21"/>
        </w:rPr>
      </w:pPr>
      <w:r>
        <w:rPr>
          <w:rFonts w:ascii="Times New Roman" w:hAnsi="Times New Roman" w:cs="Times New Roman"/>
          <w:szCs w:val="21"/>
        </w:rPr>
        <w:t>1</w:t>
      </w:r>
      <w:r>
        <w:rPr>
          <w:rFonts w:ascii="Times New Roman" w:hAnsiTheme="minorEastAsia" w:cs="Times New Roman" w:hint="eastAsia"/>
          <w:szCs w:val="21"/>
        </w:rPr>
        <w:t>、物态变化定义：物质由___________变为____________的过程称为物态变化。</w:t>
      </w:r>
    </w:p>
    <w:p>
      <w:pPr>
        <w:spacing w:line="400" w:lineRule="exact"/>
        <w:ind w:left="420" w:leftChars="200"/>
        <w:rPr>
          <w:rFonts w:ascii="Times New Roman" w:hAnsi="Times New Roman" w:cs="Times New Roman" w:hint="eastAsia"/>
          <w:szCs w:val="21"/>
        </w:rPr>
      </w:pPr>
      <w:r>
        <w:rPr>
          <w:rFonts w:ascii="Times New Roman" w:hAnsi="Times New Roman" w:cs="Times New Roman"/>
          <w:szCs w:val="21"/>
        </w:rPr>
        <w:t>2</w:t>
      </w:r>
      <w:r>
        <w:rPr>
          <w:rFonts w:ascii="Times New Roman" w:hAnsiTheme="minorEastAsia" w:cs="Times New Roman" w:hint="eastAsia"/>
          <w:szCs w:val="21"/>
        </w:rPr>
        <w:t>、物质常见的三态：通常有_______、________和_______三种状态。它们三者之间能够相互变化，同时伴随着________和________这两个过程。</w:t>
      </w:r>
    </w:p>
    <w:p>
      <w:pPr>
        <w:spacing w:line="400" w:lineRule="exact"/>
        <w:rPr>
          <w:rFonts w:ascii="Times New Roman" w:eastAsia="黑体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Cs w:val="21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4357370</wp:posOffset>
            </wp:positionH>
            <wp:positionV relativeFrom="paragraph">
              <wp:posOffset>92075</wp:posOffset>
            </wp:positionV>
            <wp:extent cx="1247775" cy="1257300"/>
            <wp:effectExtent l="0" t="0" r="0" b="0"/>
            <wp:wrapSquare wrapText="bothSides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4245248" name="图片 1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0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黑体" w:hAnsi="Times New Roman" w:cs="Times New Roman" w:hint="eastAsia"/>
          <w:sz w:val="24"/>
          <w:szCs w:val="24"/>
        </w:rPr>
        <w:t>二</w:t>
      </w:r>
      <w:r>
        <w:rPr>
          <w:rFonts w:ascii="Times New Roman" w:eastAsia="黑体" w:hAnsi="黑体" w:cs="Times New Roman"/>
          <w:sz w:val="24"/>
          <w:szCs w:val="24"/>
        </w:rPr>
        <w:t>、</w:t>
      </w:r>
      <w:r>
        <w:rPr>
          <w:rFonts w:ascii="Times New Roman" w:eastAsia="黑体" w:hAnsi="黑体" w:cs="Times New Roman" w:hint="eastAsia"/>
          <w:sz w:val="24"/>
          <w:szCs w:val="24"/>
        </w:rPr>
        <w:t>熔化和凝固</w:t>
      </w:r>
    </w:p>
    <w:p>
      <w:pPr>
        <w:spacing w:line="400" w:lineRule="exact"/>
        <w:ind w:firstLine="420"/>
        <w:rPr>
          <w:rFonts w:ascii="Times New Roman" w:eastAsia="宋体" w:hAnsi="宋体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1</w:t>
      </w:r>
      <w:r>
        <w:rPr>
          <w:rFonts w:ascii="Times New Roman" w:eastAsia="宋体" w:hAnsi="宋体" w:cs="Times New Roman" w:hint="eastAsia"/>
          <w:szCs w:val="21"/>
        </w:rPr>
        <w:t>、熔化的定义：_________________________叫熔化。</w:t>
      </w:r>
    </w:p>
    <w:p>
      <w:pPr>
        <w:spacing w:line="400" w:lineRule="exact"/>
        <w:ind w:left="420"/>
        <w:rPr>
          <w:rFonts w:ascii="Times New Roman" w:eastAsia="宋体" w:hAnsi="宋体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宋体" w:cs="Times New Roman" w:hint="eastAsia"/>
          <w:szCs w:val="21"/>
        </w:rPr>
        <w:t>、晶体物质：熔化时_______________的物质。常见类型：冰、石英、水晶、海波、冰、石英、水晶、金刚石、食盐、明矾、金属都是晶体。</w:t>
      </w:r>
    </w:p>
    <w:p>
      <w:pPr>
        <w:spacing w:line="400" w:lineRule="exact"/>
        <w:ind w:left="420" w:leftChars="200"/>
        <w:rPr>
          <w:rFonts w:ascii="Times New Roman" w:eastAsia="宋体" w:hAnsi="宋体" w:cs="Times New Roman"/>
          <w:szCs w:val="21"/>
        </w:rPr>
      </w:pPr>
      <w:r>
        <w:rPr>
          <w:rFonts w:ascii="Times New Roman" w:eastAsia="宋体" w:hAnsi="宋体" w:cs="Times New Roman" w:hint="eastAsia"/>
          <w:szCs w:val="21"/>
        </w:rPr>
        <w:t>熔点：晶体熔化时的__________。</w:t>
      </w:r>
    </w:p>
    <w:p>
      <w:pPr>
        <w:spacing w:line="400" w:lineRule="exact"/>
        <w:ind w:left="420" w:leftChars="200"/>
        <w:rPr>
          <w:rFonts w:ascii="Times New Roman" w:eastAsia="宋体" w:hAnsi="宋体" w:cs="Times New Roman"/>
          <w:szCs w:val="21"/>
        </w:rPr>
      </w:pPr>
      <w:r>
        <w:rPr>
          <w:rFonts w:ascii="Times New Roman" w:eastAsia="宋体" w:hAnsi="宋体" w:cs="Times New Roman" w:hint="eastAsia"/>
          <w:szCs w:val="21"/>
        </w:rPr>
        <w:t>晶体熔化的特点：_____________、___________、_____________。</w:t>
      </w:r>
    </w:p>
    <w:p>
      <w:pPr>
        <w:spacing w:line="400" w:lineRule="exact"/>
        <w:ind w:left="420" w:leftChars="200"/>
        <w:rPr>
          <w:rFonts w:ascii="Times New Roman" w:eastAsia="宋体" w:hAnsi="宋体" w:cs="Times New Roman"/>
          <w:szCs w:val="21"/>
        </w:rPr>
      </w:pPr>
      <w:r>
        <w:rPr>
          <w:rFonts w:ascii="Times New Roman" w:eastAsia="宋体" w:hAnsi="宋体" w:cs="Times New Roman" w:hint="eastAsia"/>
          <w:szCs w:val="21"/>
        </w:rPr>
        <w:t>晶体熔化条件：_______________和______________。</w:t>
      </w:r>
    </w:p>
    <w:p>
      <w:pPr>
        <w:spacing w:line="400" w:lineRule="exact"/>
        <w:ind w:left="420" w:leftChars="200"/>
        <w:rPr>
          <w:rFonts w:ascii="Times New Roman" w:eastAsia="宋体" w:hAnsi="宋体" w:cs="Times New Roman"/>
          <w:szCs w:val="21"/>
        </w:rPr>
      </w:pPr>
    </w:p>
    <w:p>
      <w:pPr>
        <w:spacing w:line="400" w:lineRule="exact"/>
        <w:ind w:left="420" w:leftChars="200"/>
        <w:rPr>
          <w:rFonts w:ascii="Times New Roman" w:eastAsia="宋体" w:hAnsi="宋体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3</w:t>
      </w:r>
      <w:r>
        <w:rPr>
          <w:rFonts w:ascii="Times New Roman" w:eastAsia="宋体" w:hAnsi="宋体" w:cs="Times New Roman" w:hint="eastAsia"/>
          <w:szCs w:val="21"/>
        </w:rPr>
        <w:t>、非晶体物质：没有___________的物质。例如：石蜡、玻璃、沥青、松香等。</w:t>
      </w:r>
    </w:p>
    <w:p>
      <w:pPr>
        <w:spacing w:line="400" w:lineRule="exact"/>
        <w:ind w:left="420" w:leftChars="200"/>
        <w:rPr>
          <w:rFonts w:ascii="Times New Roman" w:eastAsia="宋体" w:hAnsi="宋体" w:cs="Times New Roman"/>
          <w:szCs w:val="21"/>
        </w:rPr>
      </w:pPr>
      <w:r>
        <w:rPr>
          <w:rFonts w:ascii="Times New Roman" w:eastAsia="宋体" w:hAnsi="宋体" w:cs="Times New Roman" w:hint="eastAsia"/>
          <w:szCs w:val="21"/>
        </w:rPr>
        <w:t>非晶体熔化特点：_______热量，先变软变稀，最后变为______，温度_________。</w:t>
      </w:r>
    </w:p>
    <w:p>
      <w:pPr>
        <w:spacing w:line="400" w:lineRule="exact"/>
        <w:ind w:left="420" w:leftChars="200"/>
        <w:rPr>
          <w:rFonts w:ascii="Times New Roman" w:eastAsia="宋体" w:hAnsi="Times New Roman" w:cs="Times New Roman"/>
          <w:szCs w:val="21"/>
        </w:rPr>
      </w:pPr>
    </w:p>
    <w:p>
      <w:pPr>
        <w:spacing w:line="400" w:lineRule="exact"/>
        <w:ind w:firstLine="420"/>
        <w:rPr>
          <w:rFonts w:ascii="Times New Roman" w:eastAsia="宋体" w:hAnsi="宋体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4</w:t>
      </w:r>
      <w:r>
        <w:rPr>
          <w:rFonts w:ascii="Times New Roman" w:eastAsia="宋体" w:hAnsi="宋体" w:cs="Times New Roman" w:hint="eastAsia"/>
          <w:szCs w:val="21"/>
        </w:rPr>
        <w:t>、凝固定义：_________________________</w:t>
      </w:r>
      <w:r>
        <w:rPr>
          <w:rFonts w:ascii="Times New Roman" w:eastAsia="宋体" w:hAnsi="宋体" w:cs="Times New Roman" w:hint="eastAsia"/>
          <w:szCs w:val="21"/>
        </w:rPr>
        <w:tab/>
      </w:r>
      <w:r>
        <w:rPr>
          <w:rFonts w:ascii="Times New Roman" w:eastAsia="宋体" w:hAnsi="宋体" w:cs="Times New Roman" w:hint="eastAsia"/>
          <w:szCs w:val="21"/>
        </w:rPr>
        <w:t>叫凝固。</w:t>
      </w:r>
    </w:p>
    <w:p>
      <w:pPr>
        <w:spacing w:line="400" w:lineRule="exact"/>
        <w:ind w:left="420" w:leftChars="200"/>
        <w:rPr>
          <w:rFonts w:ascii="Times New Roman" w:eastAsia="宋体" w:hAnsi="宋体" w:cs="Times New Roman"/>
          <w:szCs w:val="21"/>
        </w:rPr>
      </w:pPr>
      <w:r>
        <w:rPr>
          <w:rFonts w:ascii="Times New Roman" w:eastAsia="宋体" w:hAnsi="宋体" w:cs="Times New Roman" w:hint="eastAsia"/>
          <w:szCs w:val="21"/>
        </w:rPr>
        <w:t>凝固点：晶体凝固时的__________。</w:t>
      </w:r>
    </w:p>
    <w:p>
      <w:pPr>
        <w:spacing w:line="400" w:lineRule="exact"/>
        <w:ind w:left="420" w:leftChars="200"/>
        <w:rPr>
          <w:rFonts w:ascii="Times New Roman" w:eastAsia="宋体" w:hAnsi="宋体" w:cs="Times New Roman"/>
          <w:szCs w:val="21"/>
        </w:rPr>
      </w:pPr>
      <w:r>
        <w:rPr>
          <w:rFonts w:ascii="Times New Roman" w:eastAsia="宋体" w:hAnsi="宋体" w:cs="Times New Roman" w:hint="eastAsia"/>
          <w:szCs w:val="21"/>
        </w:rPr>
        <w:t>晶体凝固特点：_____________、___________、_____________。</w:t>
      </w:r>
    </w:p>
    <w:p>
      <w:pPr>
        <w:spacing w:line="400" w:lineRule="exact"/>
        <w:ind w:left="420" w:leftChars="200"/>
        <w:rPr>
          <w:rFonts w:ascii="Times New Roman" w:eastAsia="宋体" w:hAnsi="宋体" w:cs="Times New Roman"/>
          <w:szCs w:val="21"/>
        </w:rPr>
      </w:pPr>
      <w:r>
        <w:rPr>
          <w:rFonts w:ascii="Times New Roman" w:eastAsia="宋体" w:hAnsi="宋体" w:cs="Times New Roman" w:hint="eastAsia"/>
          <w:szCs w:val="21"/>
        </w:rPr>
        <w:t>晶体凝固条件：_______________和______________。</w:t>
      </w:r>
    </w:p>
    <w:p>
      <w:pPr>
        <w:spacing w:line="400" w:lineRule="exact"/>
        <w:ind w:left="420" w:leftChars="200"/>
        <w:rPr>
          <w:rFonts w:ascii="Times New Roman" w:eastAsia="宋体" w:hAnsi="宋体" w:cs="Times New Roman"/>
          <w:szCs w:val="21"/>
        </w:rPr>
      </w:pPr>
      <w:r>
        <w:rPr>
          <w:rFonts w:ascii="Times New Roman" w:eastAsia="宋体" w:hAnsi="宋体" w:cs="Times New Roman" w:hint="eastAsia"/>
          <w:szCs w:val="21"/>
        </w:rPr>
        <w:t>非晶体凝固特点：_______热量，逐渐变稠、变稠、变硬，最后变为_________，温度___________。</w:t>
      </w:r>
    </w:p>
    <w:p>
      <w:pPr>
        <w:spacing w:line="400" w:lineRule="exact"/>
        <w:ind w:left="420" w:leftChars="200"/>
        <w:rPr>
          <w:rFonts w:ascii="Times New Roman" w:eastAsia="宋体" w:hAnsi="宋体" w:cs="Times New Roman"/>
          <w:szCs w:val="21"/>
        </w:rPr>
      </w:pPr>
    </w:p>
    <w:p>
      <w:pPr>
        <w:spacing w:line="400" w:lineRule="exact"/>
        <w:ind w:firstLine="420"/>
        <w:rPr>
          <w:rFonts w:ascii="Times New Roman" w:eastAsia="宋体" w:hAnsi="宋体" w:cs="Times New Roman"/>
          <w:szCs w:val="21"/>
        </w:rPr>
      </w:pPr>
      <w:r>
        <w:rPr>
          <w:rFonts w:ascii="Times New Roman" w:eastAsia="宋体" w:hAnsi="宋体" w:cs="Times New Roman" w:hint="eastAsia"/>
          <w:szCs w:val="21"/>
        </w:rPr>
        <w:t>5、熔化和凝固图像</w:t>
      </w:r>
    </w:p>
    <w:p>
      <w:pPr>
        <w:spacing w:line="400" w:lineRule="exact"/>
        <w:ind w:left="420" w:leftChars="200"/>
        <w:rPr>
          <w:rFonts w:ascii="Times New Roman" w:eastAsia="宋体" w:hAnsi="宋体" w:cs="Times New Roman"/>
          <w:szCs w:val="21"/>
        </w:rPr>
      </w:pPr>
      <w:r>
        <w:rPr>
          <w:rFonts w:ascii="Times New Roman" w:eastAsia="宋体" w:hAnsi="宋体" w:cs="Times New Roman" w:hint="eastAsia"/>
          <w:szCs w:val="21"/>
        </w:rPr>
        <w:t>同种晶体的熔点和凝固点_________。</w:t>
      </w:r>
    </w:p>
    <w:p>
      <w:pPr>
        <w:spacing w:line="400" w:lineRule="exact"/>
        <w:rPr>
          <w:rFonts w:ascii="Times New Roman" w:eastAsia="宋体" w:hAnsi="宋体" w:cs="Times New Roman" w:hint="eastAsia"/>
          <w:szCs w:val="21"/>
        </w:rPr>
      </w:pPr>
      <w:r>
        <w:rPr>
          <w:rFonts w:ascii="Times New Roman" w:eastAsia="宋体" w:hAnsi="宋体" w:cs="Times New Roman" w:hint="eastAsia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80645</wp:posOffset>
            </wp:positionH>
            <wp:positionV relativeFrom="paragraph">
              <wp:posOffset>158115</wp:posOffset>
            </wp:positionV>
            <wp:extent cx="5591175" cy="1285875"/>
            <wp:effectExtent l="0" t="0" r="0" b="0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1905311" name="图片 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1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91175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400" w:lineRule="exact"/>
        <w:rPr>
          <w:rFonts w:ascii="Times New Roman" w:eastAsia="黑体" w:hAnsi="Times New Roman" w:cs="Times New Roman"/>
          <w:sz w:val="24"/>
          <w:szCs w:val="24"/>
        </w:rPr>
      </w:pPr>
      <w:r>
        <w:rPr>
          <w:rFonts w:ascii="Times New Roman" w:eastAsia="黑体" w:hAnsi="Times New Roman" w:cs="Times New Roman" w:hint="eastAsia"/>
          <w:sz w:val="24"/>
          <w:szCs w:val="24"/>
        </w:rPr>
        <w:t>三</w:t>
      </w:r>
      <w:r>
        <w:rPr>
          <w:rFonts w:ascii="Times New Roman" w:eastAsia="黑体" w:hAnsi="黑体" w:cs="Times New Roman"/>
          <w:sz w:val="24"/>
          <w:szCs w:val="24"/>
        </w:rPr>
        <w:t>、</w:t>
      </w:r>
      <w:r>
        <w:rPr>
          <w:rFonts w:ascii="Times New Roman" w:eastAsia="黑体" w:hAnsi="黑体" w:cs="Times New Roman" w:hint="eastAsia"/>
          <w:sz w:val="24"/>
          <w:szCs w:val="24"/>
        </w:rPr>
        <w:t>汽化和液化</w:t>
      </w:r>
    </w:p>
    <w:p>
      <w:pPr>
        <w:spacing w:line="400" w:lineRule="exact"/>
        <w:ind w:left="420" w:leftChars="200"/>
        <w:rPr>
          <w:rFonts w:ascii="Times New Roman" w:eastAsia="宋体" w:hAnsi="宋体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1</w:t>
      </w:r>
      <w:r>
        <w:rPr>
          <w:rFonts w:ascii="Times New Roman" w:eastAsia="宋体" w:hAnsi="宋体" w:cs="Times New Roman" w:hint="eastAsia"/>
          <w:szCs w:val="21"/>
        </w:rPr>
        <w:t>、汽化的定义：________________________叫汽化。汽化主要有______和_____两种形式。</w:t>
      </w:r>
    </w:p>
    <w:p>
      <w:pPr>
        <w:spacing w:line="400" w:lineRule="exact"/>
        <w:ind w:left="420" w:leftChars="200"/>
        <w:rPr>
          <w:rFonts w:ascii="Times New Roman" w:eastAsia="宋体" w:hAnsi="宋体" w:cs="Times New Roman"/>
          <w:szCs w:val="21"/>
        </w:rPr>
      </w:pPr>
      <w:r>
        <w:rPr>
          <w:rFonts w:ascii="Times New Roman" w:eastAsia="宋体" w:hAnsi="宋体" w:cs="Times New Roman" w:hint="eastAsia"/>
          <w:szCs w:val="21"/>
        </w:rPr>
        <w:t>2、蒸发的定义：液体在________________都能发生的、并且只在__________发生的汽化现象叫蒸发。</w:t>
      </w:r>
    </w:p>
    <w:p>
      <w:pPr>
        <w:spacing w:line="400" w:lineRule="exact"/>
        <w:ind w:left="420" w:leftChars="200"/>
        <w:rPr>
          <w:rFonts w:ascii="Times New Roman" w:eastAsia="宋体" w:hAnsi="宋体" w:cs="Times New Roman"/>
          <w:szCs w:val="21"/>
        </w:rPr>
      </w:pPr>
      <w:r>
        <w:rPr>
          <w:rFonts w:ascii="Times New Roman" w:eastAsia="宋体" w:hAnsi="宋体" w:cs="Times New Roman" w:hint="eastAsia"/>
          <w:szCs w:val="21"/>
        </w:rPr>
        <w:t>影响蒸发的因素：_____________、_____________、________________。</w:t>
      </w:r>
      <w:r>
        <w:rPr>
          <w:rFonts w:ascii="Times New Roman" w:eastAsia="宋体" w:hAnsi="宋体" w:cs="Times New Roman" w:hint="eastAsia"/>
          <w:szCs w:val="21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4500245</wp:posOffset>
            </wp:positionH>
            <wp:positionV relativeFrom="paragraph">
              <wp:posOffset>-921385</wp:posOffset>
            </wp:positionV>
            <wp:extent cx="1257300" cy="1123950"/>
            <wp:effectExtent l="19050" t="0" r="0" b="0"/>
            <wp:wrapSquare wrapText="bothSides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3909707" name="图片 1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2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400" w:lineRule="exact"/>
        <w:ind w:left="420" w:leftChars="200"/>
        <w:rPr>
          <w:rFonts w:ascii="Times New Roman" w:eastAsia="宋体" w:hAnsi="宋体" w:cs="Times New Roman"/>
          <w:szCs w:val="21"/>
        </w:rPr>
      </w:pPr>
      <w:r>
        <w:rPr>
          <w:rFonts w:ascii="Times New Roman" w:eastAsia="宋体" w:hAnsi="宋体" w:cs="Times New Roman" w:hint="eastAsia"/>
          <w:szCs w:val="21"/>
        </w:rPr>
        <w:t>蒸发的作用：蒸发吸热，具有________作用。</w:t>
      </w:r>
    </w:p>
    <w:p>
      <w:pPr>
        <w:spacing w:line="400" w:lineRule="exact"/>
        <w:ind w:left="420" w:leftChars="200"/>
        <w:rPr>
          <w:rFonts w:ascii="Times New Roman" w:eastAsia="宋体" w:hAnsi="宋体" w:cs="Times New Roman"/>
          <w:szCs w:val="21"/>
        </w:rPr>
      </w:pPr>
      <w:r>
        <w:rPr>
          <w:rFonts w:ascii="Times New Roman" w:eastAsia="宋体" w:hAnsi="宋体" w:cs="Times New Roman" w:hint="eastAsia"/>
          <w:szCs w:val="21"/>
        </w:rPr>
        <w:t>3、沸腾的定义：在一定温度下，在液体_______和________________剧烈的汽化现象。</w:t>
      </w:r>
    </w:p>
    <w:p>
      <w:pPr>
        <w:spacing w:line="400" w:lineRule="exact"/>
        <w:ind w:left="420" w:leftChars="200"/>
        <w:rPr>
          <w:rFonts w:ascii="Times New Roman" w:eastAsia="宋体" w:hAnsi="宋体" w:cs="Times New Roman"/>
          <w:szCs w:val="21"/>
        </w:rPr>
      </w:pPr>
      <w:r>
        <w:rPr>
          <w:rFonts w:ascii="Times New Roman" w:eastAsia="宋体" w:hAnsi="宋体" w:cs="Times New Roman" w:hint="eastAsia"/>
          <w:szCs w:val="21"/>
        </w:rPr>
        <w:t>沸点：液体_________的温度。液体表面的大气压越高，液体的沸点________。</w:t>
      </w:r>
    </w:p>
    <w:p>
      <w:pPr>
        <w:spacing w:line="400" w:lineRule="exact"/>
        <w:ind w:left="420" w:leftChars="200"/>
        <w:rPr>
          <w:rFonts w:ascii="Times New Roman" w:eastAsia="宋体" w:hAnsi="宋体" w:cs="Times New Roman"/>
          <w:szCs w:val="21"/>
        </w:rPr>
      </w:pPr>
      <w:r>
        <w:rPr>
          <w:rFonts w:ascii="Times New Roman" w:eastAsia="宋体" w:hAnsi="宋体" w:cs="Times New Roman" w:hint="eastAsia"/>
          <w:szCs w:val="21"/>
        </w:rPr>
        <w:t>沸腾条件：_____________和___________。</w:t>
      </w:r>
    </w:p>
    <w:p>
      <w:pPr>
        <w:spacing w:line="400" w:lineRule="exact"/>
        <w:ind w:firstLine="420"/>
        <w:rPr>
          <w:rFonts w:ascii="Times New Roman" w:eastAsia="宋体" w:hAnsi="宋体" w:cs="Times New Roman"/>
          <w:szCs w:val="21"/>
        </w:rPr>
      </w:pPr>
      <w:r>
        <w:rPr>
          <w:rFonts w:ascii="Times New Roman" w:eastAsia="宋体" w:hAnsi="宋体" w:cs="Times New Roman" w:hint="eastAsia"/>
          <w:szCs w:val="21"/>
        </w:rPr>
        <w:t>4、液化的定义：物质从___________________叫液化。</w:t>
      </w:r>
    </w:p>
    <w:p>
      <w:pPr>
        <w:spacing w:line="400" w:lineRule="exact"/>
        <w:ind w:left="420" w:leftChars="200"/>
        <w:rPr>
          <w:rFonts w:ascii="Times New Roman" w:eastAsia="宋体" w:hAnsi="宋体" w:cs="Times New Roman"/>
          <w:szCs w:val="21"/>
        </w:rPr>
      </w:pPr>
      <w:r>
        <w:rPr>
          <w:rFonts w:ascii="Times New Roman" w:eastAsia="宋体" w:hAnsi="宋体" w:cs="Times New Roman" w:hint="eastAsia"/>
          <w:szCs w:val="21"/>
        </w:rPr>
        <w:t>液化方法：_______________和_______________。</w:t>
      </w:r>
    </w:p>
    <w:p>
      <w:pPr>
        <w:spacing w:line="400" w:lineRule="exact"/>
        <w:ind w:left="420" w:leftChars="200"/>
        <w:rPr>
          <w:rFonts w:ascii="Times New Roman" w:eastAsia="宋体" w:hAnsi="宋体" w:cs="Times New Roman"/>
          <w:szCs w:val="21"/>
        </w:rPr>
      </w:pPr>
      <w:r>
        <w:rPr>
          <w:rFonts w:ascii="Times New Roman" w:eastAsia="宋体" w:hAnsi="宋体" w:cs="Times New Roman" w:hint="eastAsia"/>
          <w:szCs w:val="21"/>
        </w:rPr>
        <w:t>液化的好处：_____________便于运输。</w:t>
      </w:r>
    </w:p>
    <w:p>
      <w:pPr>
        <w:spacing w:line="400" w:lineRule="exact"/>
        <w:ind w:left="420" w:leftChars="200"/>
        <w:rPr>
          <w:rFonts w:ascii="Times New Roman" w:eastAsia="宋体" w:hAnsi="宋体" w:cs="Times New Roman"/>
          <w:szCs w:val="21"/>
        </w:rPr>
      </w:pPr>
      <w:r>
        <w:rPr>
          <w:rFonts w:ascii="Times New Roman" w:eastAsia="宋体" w:hAnsi="宋体" w:cs="Times New Roman" w:hint="eastAsia"/>
          <w:szCs w:val="21"/>
        </w:rPr>
        <w:t>液化的作用：液化______。</w:t>
      </w:r>
    </w:p>
    <w:p>
      <w:pPr>
        <w:spacing w:line="400" w:lineRule="exact"/>
        <w:ind w:left="420" w:leftChars="200"/>
        <w:rPr>
          <w:rFonts w:ascii="Times New Roman" w:eastAsia="宋体" w:hAnsi="宋体" w:cs="Times New Roman"/>
          <w:szCs w:val="21"/>
        </w:rPr>
      </w:pPr>
      <w:r>
        <w:rPr>
          <w:rFonts w:ascii="Times New Roman" w:eastAsia="宋体" w:hAnsi="宋体" w:cs="Times New Roman" w:hint="eastAsia"/>
          <w:szCs w:val="21"/>
        </w:rPr>
        <w:t>沸腾和蒸发的区别和联系：</w:t>
      </w:r>
    </w:p>
    <w:p>
      <w:pPr>
        <w:spacing w:line="400" w:lineRule="exact"/>
        <w:ind w:left="420" w:leftChars="200"/>
        <w:rPr>
          <w:rFonts w:ascii="Times New Roman" w:eastAsia="宋体" w:hAnsi="宋体" w:cs="Times New Roman"/>
          <w:szCs w:val="21"/>
        </w:rPr>
      </w:pPr>
      <w:r>
        <w:rPr>
          <w:rFonts w:ascii="Times New Roman" w:eastAsia="宋体" w:hAnsi="宋体" w:cs="Times New Roman" w:hint="eastAsia"/>
          <w:szCs w:val="21"/>
        </w:rPr>
        <w:t>（1）它们都是汽化现象，都吸收热量；</w:t>
      </w:r>
    </w:p>
    <w:p>
      <w:pPr>
        <w:spacing w:line="400" w:lineRule="exact"/>
        <w:ind w:left="420" w:leftChars="200"/>
        <w:rPr>
          <w:rFonts w:ascii="Times New Roman" w:eastAsia="宋体" w:hAnsi="宋体" w:cs="Times New Roman"/>
          <w:szCs w:val="21"/>
        </w:rPr>
      </w:pPr>
      <w:r>
        <w:rPr>
          <w:rFonts w:ascii="Times New Roman" w:eastAsia="宋体" w:hAnsi="宋体" w:cs="Times New Roman" w:hint="eastAsia"/>
          <w:szCs w:val="21"/>
        </w:rPr>
        <w:t>（2）沸腾只在沸点时才进行；蒸发在任何温度下都能进行；</w:t>
      </w:r>
    </w:p>
    <w:p>
      <w:pPr>
        <w:spacing w:line="400" w:lineRule="exact"/>
        <w:ind w:left="420" w:leftChars="200"/>
        <w:rPr>
          <w:rFonts w:ascii="Times New Roman" w:eastAsia="宋体" w:hAnsi="宋体" w:cs="Times New Roman"/>
          <w:szCs w:val="21"/>
        </w:rPr>
      </w:pPr>
      <w:r>
        <w:rPr>
          <w:rFonts w:ascii="Times New Roman" w:eastAsia="宋体" w:hAnsi="宋体" w:cs="Times New Roman" w:hint="eastAsia"/>
          <w:szCs w:val="21"/>
        </w:rPr>
        <w:t>（3）沸腾在液体内部和表面同时发生；蒸发只在液体表面进行；</w:t>
      </w:r>
    </w:p>
    <w:p>
      <w:pPr>
        <w:spacing w:line="400" w:lineRule="exact"/>
        <w:ind w:left="420" w:leftChars="200"/>
        <w:rPr>
          <w:rFonts w:ascii="Times New Roman" w:eastAsia="宋体" w:hAnsi="宋体" w:cs="Times New Roman"/>
          <w:szCs w:val="21"/>
        </w:rPr>
      </w:pPr>
      <w:r>
        <w:rPr>
          <w:rFonts w:ascii="Times New Roman" w:eastAsia="宋体" w:hAnsi="宋体" w:cs="Times New Roman" w:hint="eastAsia"/>
          <w:szCs w:val="21"/>
        </w:rPr>
        <w:t>（4）沸腾比蒸发剧烈；</w:t>
      </w:r>
    </w:p>
    <w:p>
      <w:pPr>
        <w:spacing w:line="400" w:lineRule="exact"/>
        <w:rPr>
          <w:rFonts w:ascii="Times New Roman" w:hAnsi="Times New Roman" w:cs="Times New Roman"/>
        </w:rPr>
      </w:pPr>
      <w:r>
        <w:rPr>
          <w:rFonts w:ascii="宋体" w:hAnsi="宋体" w:cs="宋体" w:hint="eastAsia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4347845</wp:posOffset>
            </wp:positionH>
            <wp:positionV relativeFrom="paragraph">
              <wp:posOffset>183515</wp:posOffset>
            </wp:positionV>
            <wp:extent cx="1285875" cy="1200150"/>
            <wp:effectExtent l="0" t="0" r="0" b="0"/>
            <wp:wrapSquare wrapText="bothSides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9035680" name="图片 1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3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黑体" w:hAnsi="Times New Roman" w:cs="Times New Roman" w:hint="eastAsia"/>
          <w:sz w:val="24"/>
          <w:szCs w:val="24"/>
        </w:rPr>
        <w:t>四</w:t>
      </w:r>
      <w:r>
        <w:rPr>
          <w:rFonts w:ascii="Times New Roman" w:eastAsia="黑体" w:hAnsi="黑体" w:cs="Times New Roman"/>
          <w:sz w:val="24"/>
          <w:szCs w:val="24"/>
        </w:rPr>
        <w:t>、</w:t>
      </w:r>
      <w:r>
        <w:rPr>
          <w:rFonts w:ascii="Times New Roman" w:eastAsia="黑体" w:hAnsi="黑体" w:cs="Times New Roman" w:hint="eastAsia"/>
          <w:sz w:val="24"/>
          <w:szCs w:val="24"/>
        </w:rPr>
        <w:t>升华和凝华</w:t>
      </w:r>
    </w:p>
    <w:p>
      <w:pPr>
        <w:spacing w:line="400" w:lineRule="exact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1、</w:t>
      </w:r>
      <w:r>
        <w:rPr>
          <w:rFonts w:ascii="宋体" w:hAnsi="宋体" w:cs="宋体" w:hint="eastAsia"/>
        </w:rPr>
        <w:t>升华的定义：物质直接从_______变成_______的现象叫升华，物质在升华过程中需要_________。</w:t>
      </w:r>
    </w:p>
    <w:p>
      <w:pPr>
        <w:spacing w:line="400" w:lineRule="exact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2、</w:t>
      </w:r>
      <w:r>
        <w:rPr>
          <w:rFonts w:ascii="宋体" w:hAnsi="宋体" w:cs="宋体" w:hint="eastAsia"/>
        </w:rPr>
        <w:t>凝华的定义：物质从_______直接变成_______的现象叫凝华，物质在升华过程中需要_________。</w:t>
      </w:r>
    </w:p>
    <w:p>
      <w:pPr>
        <w:spacing w:line="400" w:lineRule="exact"/>
        <w:rPr>
          <w:rFonts w:ascii="宋体" w:hAnsi="宋体" w:cs="宋体" w:hint="eastAsia"/>
          <w:color w:val="FF0000"/>
        </w:rPr>
      </w:pPr>
    </w:p>
    <w:p>
      <w:pPr>
        <w:spacing w:line="400" w:lineRule="exact"/>
        <w:ind w:left="420" w:leftChars="200"/>
        <w:rPr>
          <w:rFonts w:ascii="Times New Roman" w:hAnsi="Times New Roman" w:cs="Times New Roman"/>
        </w:rPr>
      </w:pPr>
    </w:p>
    <w:p>
      <w:pPr>
        <w:spacing w:line="40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4445</wp:posOffset>
                </wp:positionH>
                <wp:positionV relativeFrom="paragraph">
                  <wp:posOffset>85090</wp:posOffset>
                </wp:positionV>
                <wp:extent cx="1400175" cy="619125"/>
                <wp:effectExtent l="0" t="0" r="9525" b="9525"/>
                <wp:wrapNone/>
                <wp:docPr id="59" name="组合 59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1400175" cy="619125"/>
                          <a:chOff x="0" y="0"/>
                          <a:chExt cx="1400175" cy="619125"/>
                        </a:xfrm>
                      </wpg:grpSpPr>
                      <pic:pic xmlns:pic="http://schemas.openxmlformats.org/drawingml/2006/picture">
                        <pic:nvPicPr>
                          <pic:cNvPr id="57" name="图片 57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4">
                            <a:extLst>
                              <a:ext xmlns:a="http://schemas.openxmlformats.org/drawingml/2006/main"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0175" cy="619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 xmlns:wps="http://schemas.microsoft.com/office/word/2010/wordprocessingShape">
                        <wps:cNvPr id="58" name="文本框 58"/>
                        <wps:cNvSpPr txBox="1"/>
                        <wps:spPr>
                          <a:xfrm>
                            <a:off x="523875" y="257175"/>
                            <a:ext cx="815975" cy="2762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ascii="幼圆" w:eastAsia="幼圆"/>
                                  <w:b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幼圆" w:eastAsia="幼圆" w:hint="eastAsia"/>
                                  <w:b/>
                                  <w:sz w:val="24"/>
                                  <w:szCs w:val="24"/>
                                </w:rPr>
                                <w:t>例题解析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31" style="width:110.25pt;height:48.75pt;margin-top:6.7pt;margin-left:0.35pt;mso-height-relative:page;mso-width-relative:page;position:absolute;z-index:251665408" coordsize="1400175,619125">
                <o:lock v:ext="edit" aspectratio="f"/>
                <v:shape id="_x0000_s1026" o:spid="_x0000_s1032" type="#_x0000_t75" style="width:1400175;height:619125;position:absolute" coordsize="21600,21600" o:preferrelative="t" filled="f" stroked="f">
                  <v:imagedata r:id="rId14" o:title=""/>
                  <o:lock v:ext="edit" aspectratio="t"/>
                </v:shape>
                <v:shape id="_x0000_s1026" o:spid="_x0000_s1033" type="#_x0000_t202" style="width:815975;height:276225;left:523875;position:absolute;top:257175" coordsize="21600,21600" filled="f" stroked="f">
                  <o:lock v:ext="edit" aspectratio="f"/>
                  <v:textbox>
                    <w:txbxContent>
                      <w:p>
                        <w:pPr>
                          <w:rPr>
                            <w:rFonts w:ascii="幼圆" w:eastAsia="幼圆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幼圆" w:eastAsia="幼圆" w:hint="eastAsia"/>
                            <w:b/>
                            <w:sz w:val="24"/>
                            <w:szCs w:val="24"/>
                          </w:rPr>
                          <w:t>例题解析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>
      <w:pPr>
        <w:spacing w:line="400" w:lineRule="exact"/>
        <w:rPr>
          <w:rFonts w:ascii="Times New Roman" w:hAnsi="Times New Roman" w:cs="Times New Roman"/>
        </w:rPr>
      </w:pPr>
    </w:p>
    <w:p>
      <w:pPr>
        <w:spacing w:line="400" w:lineRule="exact"/>
        <w:rPr>
          <w:rFonts w:ascii="Times New Roman" w:hAnsi="Times New Roman" w:cs="Times New Roman"/>
        </w:rPr>
      </w:pPr>
    </w:p>
    <w:p>
      <w:pPr>
        <w:spacing w:line="400" w:lineRule="exact"/>
        <w:rPr>
          <w:rFonts w:ascii="Times New Roman" w:eastAsia="黑体" w:hAnsi="Times New Roman" w:cs="Times New Roman"/>
          <w:sz w:val="24"/>
          <w:szCs w:val="24"/>
        </w:rPr>
      </w:pPr>
      <w:r>
        <w:rPr>
          <w:rFonts w:ascii="Times New Roman" w:eastAsia="黑体" w:hAnsi="Times New Roman" w:cs="Times New Roman" w:hint="eastAsia"/>
          <w:sz w:val="24"/>
          <w:szCs w:val="24"/>
        </w:rPr>
        <w:t>一</w:t>
      </w:r>
      <w:r>
        <w:rPr>
          <w:rFonts w:ascii="Times New Roman" w:eastAsia="黑体" w:hAnsi="黑体" w:cs="Times New Roman"/>
          <w:sz w:val="24"/>
          <w:szCs w:val="24"/>
        </w:rPr>
        <w:t>、</w:t>
      </w:r>
      <w:r>
        <w:rPr>
          <w:rFonts w:ascii="Times New Roman" w:eastAsia="黑体" w:hAnsi="黑体" w:cs="Times New Roman" w:hint="eastAsia"/>
          <w:sz w:val="24"/>
          <w:szCs w:val="24"/>
        </w:rPr>
        <w:t>熔化和凝固</w:t>
      </w:r>
    </w:p>
    <w:p>
      <w:pPr>
        <w:spacing w:line="400" w:lineRule="exact"/>
        <w:ind w:left="420" w:leftChars="200"/>
        <w:jc w:val="left"/>
        <w:rPr>
          <w:rFonts w:ascii="Times New Roman" w:hAnsi="Times New Roman" w:cs="Times New Roman"/>
          <w:b/>
          <w:szCs w:val="21"/>
        </w:rPr>
      </w:pPr>
      <w:r>
        <w:rPr>
          <w:rFonts w:ascii="Times New Roman" w:hAnsi="Times New Roman" w:cs="Times New Roman"/>
          <w:b/>
          <w:szCs w:val="24"/>
        </w:rPr>
        <w:t>知识点一：</w:t>
      </w:r>
      <w:r>
        <w:rPr>
          <w:rFonts w:ascii="Times New Roman" w:hAnsi="Times New Roman" w:cs="Times New Roman" w:hint="eastAsia"/>
          <w:b/>
          <w:szCs w:val="24"/>
        </w:rPr>
        <w:t>熔化</w:t>
      </w:r>
    </w:p>
    <w:p>
      <w:pPr>
        <w:spacing w:line="400" w:lineRule="exact"/>
        <w:ind w:left="420" w:leftChars="200"/>
        <w:jc w:val="left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【例1】最近，《自然》杂志刊登了一项电解氢氧化铁的</w:t>
      </w:r>
      <w:r>
        <w:rPr>
          <w:rFonts w:ascii="宋体" w:eastAsia="宋体" w:hAnsi="宋体" w:cs="Times New Roman"/>
          <w:szCs w:val="24"/>
        </w:rPr>
        <w:t>“绿色炼铁”</w:t>
      </w:r>
      <w:r>
        <w:rPr>
          <w:rFonts w:ascii="Times New Roman" w:hAnsi="Times New Roman" w:cs="Times New Roman"/>
          <w:szCs w:val="24"/>
        </w:rPr>
        <w:t>技术，电解之前要加热固态氢氧化铁。使其变为液态，这一物态变化是</w:t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>（</w:t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>）</w:t>
      </w:r>
    </w:p>
    <w:p>
      <w:pPr>
        <w:spacing w:line="400" w:lineRule="exact"/>
        <w:ind w:left="420" w:leftChars="200"/>
        <w:jc w:val="left"/>
        <w:rPr>
          <w:rFonts w:ascii="Times New Roman" w:hAnsi="Times New Roman" w:cs="Times New Roman" w:hint="eastAsia"/>
          <w:szCs w:val="24"/>
        </w:rPr>
      </w:pPr>
      <w:r>
        <w:rPr>
          <w:rFonts w:ascii="Times New Roman" w:hAnsi="Times New Roman" w:cs="Times New Roman" w:hint="eastAsia"/>
          <w:szCs w:val="24"/>
        </w:rPr>
        <w:tab/>
      </w:r>
      <w:r>
        <w:rPr>
          <w:rFonts w:ascii="Times New Roman" w:hAnsi="Times New Roman" w:cs="Times New Roman"/>
          <w:szCs w:val="24"/>
        </w:rPr>
        <w:t>A．汽化</w:t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>B．凝固</w:t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>C．熔化</w:t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>D．液化</w:t>
      </w:r>
    </w:p>
    <w:p>
      <w:pPr>
        <w:spacing w:line="40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szCs w:val="24"/>
        </w:rPr>
        <w:tab/>
      </w:r>
      <w:r>
        <w:rPr>
          <w:rFonts w:ascii="Times New Roman" w:hAnsi="Times New Roman" w:cs="Times New Roman"/>
          <w:szCs w:val="24"/>
        </w:rPr>
        <w:t>【例</w:t>
      </w:r>
      <w:r>
        <w:rPr>
          <w:rFonts w:ascii="Times New Roman" w:hAnsi="Times New Roman" w:cs="Times New Roman" w:hint="eastAsia"/>
          <w:szCs w:val="24"/>
        </w:rPr>
        <w:t>2</w:t>
      </w:r>
      <w:r>
        <w:rPr>
          <w:rFonts w:ascii="Times New Roman" w:hAnsi="Times New Roman" w:cs="Times New Roman"/>
          <w:szCs w:val="24"/>
        </w:rPr>
        <w:t>】</w:t>
      </w:r>
      <w:r>
        <w:rPr>
          <w:rFonts w:ascii="Times New Roman" w:hAnsi="Times New Roman" w:cs="Times New Roman"/>
        </w:rPr>
        <w:t>将一盆冰水混合物放在阳光下，在冰逐渐熔化的过程中，正确的说法是</w:t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>（</w:t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>）</w:t>
      </w:r>
    </w:p>
    <w:p>
      <w:pPr>
        <w:spacing w:line="400" w:lineRule="exact"/>
        <w:ind w:left="420" w:leftChars="20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/>
        </w:rPr>
        <w:t>A．冰的温度升高，水的温度不变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B．水的温度升高，冰的温度不变</w:t>
      </w:r>
    </w:p>
    <w:p>
      <w:pPr>
        <w:spacing w:line="400" w:lineRule="exact"/>
        <w:ind w:left="420" w:leftChars="20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/>
        </w:rPr>
        <w:t>C．冰和水的温度都不变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D．冰和水的温度都升高</w:t>
      </w:r>
    </w:p>
    <w:p>
      <w:pPr>
        <w:spacing w:line="400" w:lineRule="exact"/>
        <w:ind w:left="420" w:leftChars="200"/>
        <w:jc w:val="left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【例</w:t>
      </w:r>
      <w:r>
        <w:rPr>
          <w:rFonts w:ascii="Times New Roman" w:hAnsi="Times New Roman" w:cs="Times New Roman" w:hint="eastAsia"/>
          <w:szCs w:val="24"/>
        </w:rPr>
        <w:t>3</w:t>
      </w:r>
      <w:r>
        <w:rPr>
          <w:rFonts w:ascii="Times New Roman" w:hAnsi="Times New Roman" w:cs="Times New Roman"/>
          <w:szCs w:val="24"/>
        </w:rPr>
        <w:t>】</w:t>
      </w:r>
      <w:r>
        <w:rPr>
          <w:rFonts w:ascii="Times New Roman" w:hAnsi="Times New Roman" w:cs="Times New Roman"/>
        </w:rPr>
        <w:t>下列物态变化过程中，属于吸热的是</w:t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>（</w:t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>）</w:t>
      </w:r>
    </w:p>
    <w:p>
      <w:pPr>
        <w:spacing w:line="400" w:lineRule="exact"/>
        <w:ind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/>
        </w:rPr>
        <w:t>A．熔化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B．液化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C．凝华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D．凝固</w:t>
      </w:r>
    </w:p>
    <w:p>
      <w:pPr>
        <w:spacing w:line="400" w:lineRule="exact"/>
        <w:ind w:left="420"/>
        <w:jc w:val="left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【例</w:t>
      </w:r>
      <w:r>
        <w:rPr>
          <w:rFonts w:ascii="Times New Roman" w:hAnsi="Times New Roman" w:cs="Times New Roman" w:hint="eastAsia"/>
          <w:szCs w:val="24"/>
        </w:rPr>
        <w:t>4</w:t>
      </w:r>
      <w:r>
        <w:rPr>
          <w:rFonts w:ascii="Times New Roman" w:hAnsi="Times New Roman" w:cs="Times New Roman"/>
          <w:szCs w:val="24"/>
        </w:rPr>
        <w:t>】</w:t>
      </w:r>
      <w:r>
        <w:rPr>
          <w:rFonts w:ascii="Times New Roman" w:hAnsi="Times New Roman" w:cs="Times New Roman"/>
        </w:rPr>
        <w:t>沈括纪念馆要浇铸沈括纪念铜像</w:t>
      </w:r>
      <w:r>
        <w:rPr>
          <w:rFonts w:ascii="Times New Roman" w:hAnsi="Times New Roman" w:cs="Times New Roman" w:hint="eastAsia"/>
        </w:rPr>
        <w:t>。</w:t>
      </w:r>
      <w:r>
        <w:rPr>
          <w:rFonts w:ascii="Times New Roman" w:hAnsi="Times New Roman" w:cs="Times New Roman"/>
        </w:rPr>
        <w:t>在用铜块浇铸铜像的过程中，铜块发生的物态变化是</w:t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>（</w:t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>）</w:t>
      </w:r>
    </w:p>
    <w:p>
      <w:pPr>
        <w:spacing w:line="400" w:lineRule="exact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/>
        </w:rPr>
        <w:t>A．先升华，后凝华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B．先凝华，后升华</w:t>
      </w:r>
    </w:p>
    <w:p>
      <w:pPr>
        <w:spacing w:line="400" w:lineRule="exact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/>
        </w:rPr>
        <w:t>C．先熔化，后凝固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D．先凝固，后熔化</w:t>
      </w:r>
    </w:p>
    <w:p>
      <w:pPr>
        <w:spacing w:line="400" w:lineRule="exact"/>
        <w:ind w:left="420" w:leftChars="200"/>
        <w:jc w:val="left"/>
        <w:rPr>
          <w:rFonts w:ascii="Times New Roman" w:hAnsi="Times New Roman" w:cs="Times New Roman"/>
          <w:color w:val="FF0000"/>
        </w:rPr>
      </w:pPr>
    </w:p>
    <w:p>
      <w:pPr>
        <w:spacing w:line="400" w:lineRule="exact"/>
        <w:ind w:left="420" w:leftChars="200"/>
        <w:jc w:val="left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b/>
          <w:szCs w:val="24"/>
        </w:rPr>
        <w:t>知识点二：</w:t>
      </w:r>
      <w:r>
        <w:rPr>
          <w:rFonts w:ascii="Times New Roman" w:hAnsi="Times New Roman" w:cs="Times New Roman" w:hint="eastAsia"/>
          <w:b/>
          <w:szCs w:val="24"/>
        </w:rPr>
        <w:t>凝固</w:t>
      </w:r>
    </w:p>
    <w:p>
      <w:pPr>
        <w:spacing w:line="400" w:lineRule="exact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4"/>
        </w:rPr>
        <w:t>【例</w:t>
      </w:r>
      <w:r>
        <w:rPr>
          <w:rFonts w:ascii="Times New Roman" w:hAnsi="Times New Roman" w:cs="Times New Roman" w:hint="eastAsia"/>
          <w:szCs w:val="24"/>
        </w:rPr>
        <w:t>1</w:t>
      </w:r>
      <w:r>
        <w:rPr>
          <w:rFonts w:ascii="Times New Roman" w:hAnsi="Times New Roman" w:cs="Times New Roman"/>
          <w:szCs w:val="24"/>
        </w:rPr>
        <w:t>】</w:t>
      </w:r>
      <w:r>
        <w:rPr>
          <w:rFonts w:ascii="Times New Roman" w:hAnsi="Times New Roman" w:cs="Times New Roman"/>
        </w:rPr>
        <w:t>在水凝固成冰的过程中，下列说法中正确的是</w:t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>（</w:t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>）</w:t>
      </w:r>
    </w:p>
    <w:p>
      <w:pPr>
        <w:spacing w:line="400" w:lineRule="exact"/>
        <w:ind w:left="840" w:leftChars="400"/>
        <w:jc w:val="left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A．温度不变，从外界吸收热量</w:t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>B．温度降低，向外界放出热量</w:t>
      </w:r>
    </w:p>
    <w:p>
      <w:pPr>
        <w:spacing w:line="400" w:lineRule="exact"/>
        <w:ind w:left="840" w:leftChars="400"/>
        <w:jc w:val="left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C．温度升高，从外界吸收热量</w:t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>D．温度不变，向外界放出热量</w:t>
      </w:r>
    </w:p>
    <w:p>
      <w:pPr>
        <w:spacing w:line="400" w:lineRule="exact"/>
        <w:ind w:left="420" w:leftChars="2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4"/>
        </w:rPr>
        <w:t>【例2】</w:t>
      </w:r>
      <w:r>
        <w:rPr>
          <w:rFonts w:ascii="Times New Roman" w:hAnsi="Times New Roman" w:cs="Times New Roman"/>
          <w:szCs w:val="21"/>
        </w:rPr>
        <w:t>物理兴趣小组同学用DIS研究晶体熔化过程，得到锡的熔化和凝固的图像，根据图像回答下列问题：</w:t>
      </w:r>
    </w:p>
    <w:p>
      <w:pPr>
        <w:spacing w:line="400" w:lineRule="exact"/>
        <w:ind w:left="420" w:leftChars="2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3352800</wp:posOffset>
            </wp:positionH>
            <wp:positionV relativeFrom="paragraph">
              <wp:posOffset>41275</wp:posOffset>
            </wp:positionV>
            <wp:extent cx="2238375" cy="1495425"/>
            <wp:effectExtent l="0" t="0" r="0" b="0"/>
            <wp:wrapTight wrapText="bothSides">
              <wp:wrapPolygon>
                <wp:start x="0" y="0"/>
                <wp:lineTo x="0" y="21462"/>
                <wp:lineTo x="21508" y="21462"/>
                <wp:lineTo x="21508" y="0"/>
                <wp:lineTo x="0" y="0"/>
              </wp:wrapPolygon>
            </wp:wrapTight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3320184" name="图片 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5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38375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Cs w:val="21"/>
        </w:rPr>
        <w:t>（1）锡的熔点是________，凝固点是_________。</w:t>
      </w:r>
    </w:p>
    <w:p>
      <w:pPr>
        <w:spacing w:line="400" w:lineRule="exact"/>
        <w:ind w:left="420" w:leftChars="2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（2）锡在开始加热时处于</w:t>
      </w:r>
      <w:r>
        <w:rPr>
          <w:rFonts w:ascii="Times New Roman" w:hAnsi="Times New Roman" w:cs="Times New Roman"/>
          <w:szCs w:val="24"/>
        </w:rPr>
        <w:t>_________</w:t>
      </w:r>
      <w:r>
        <w:rPr>
          <w:rFonts w:ascii="Times New Roman" w:hAnsi="Times New Roman" w:cs="Times New Roman"/>
          <w:szCs w:val="21"/>
        </w:rPr>
        <w:t>态，在BC段，锡处于____________状态。</w:t>
      </w:r>
    </w:p>
    <w:p>
      <w:pPr>
        <w:spacing w:line="400" w:lineRule="exact"/>
        <w:ind w:left="420" w:leftChars="2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（3）锡的熔化用了________min，它熔化过程中要________热，但温度保持_______。</w:t>
      </w:r>
    </w:p>
    <w:p>
      <w:pPr>
        <w:spacing w:line="400" w:lineRule="exact"/>
        <w:ind w:left="420" w:leftChars="20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（4）锡从6min到7</w:t>
      </w:r>
      <w:r>
        <w:rPr>
          <w:rFonts w:ascii="Times New Roman" w:hAnsi="Times New Roman" w:cs="Times New Roman" w:hint="eastAsia"/>
          <w:szCs w:val="21"/>
        </w:rPr>
        <w:t>.</w:t>
      </w:r>
      <w:r>
        <w:rPr>
          <w:rFonts w:ascii="Times New Roman" w:hAnsi="Times New Roman" w:cs="Times New Roman"/>
          <w:szCs w:val="21"/>
        </w:rPr>
        <w:t>7min这段时间间隔内处于_________状态。</w:t>
      </w:r>
    </w:p>
    <w:p>
      <w:pPr>
        <w:spacing w:line="400" w:lineRule="exact"/>
        <w:rPr>
          <w:rFonts w:ascii="Times New Roman" w:hAnsi="Times New Roman" w:cs="Times New Roman"/>
          <w:color w:val="FF0000"/>
          <w:szCs w:val="21"/>
        </w:rPr>
      </w:pPr>
    </w:p>
    <w:p>
      <w:pPr>
        <w:spacing w:line="400" w:lineRule="exact"/>
        <w:rPr>
          <w:rFonts w:ascii="Times New Roman" w:hAnsi="Times New Roman" w:cs="Times New Roman"/>
          <w:color w:val="FF0000"/>
          <w:szCs w:val="21"/>
        </w:rPr>
      </w:pPr>
    </w:p>
    <w:p>
      <w:pPr>
        <w:spacing w:line="40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szCs w:val="24"/>
        </w:rPr>
        <w:tab/>
      </w:r>
      <w:r>
        <w:rPr>
          <w:rFonts w:ascii="Times New Roman" w:hAnsi="Times New Roman" w:cs="Times New Roman" w:hint="eastAsia"/>
          <w:szCs w:val="24"/>
        </w:rPr>
        <w:t>【例3】</w:t>
      </w:r>
      <w:r>
        <w:rPr>
          <w:rFonts w:ascii="Times New Roman" w:hAnsi="Times New Roman" w:cs="Times New Roman"/>
        </w:rPr>
        <w:t>关于熔化和凝固之间的联系，下列说法中错误的是</w:t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>（</w:t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>）</w:t>
      </w:r>
    </w:p>
    <w:p>
      <w:pPr>
        <w:spacing w:line="400" w:lineRule="exact"/>
        <w:ind w:left="420" w:leftChars="20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/>
        </w:rPr>
        <w:t>A．熔化和凝固是互逆的过程</w:t>
      </w:r>
    </w:p>
    <w:p>
      <w:pPr>
        <w:spacing w:line="400" w:lineRule="exact"/>
        <w:ind w:left="420" w:leftChars="20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/>
        </w:rPr>
        <w:t>B．发生熔化和凝固时，必须达到一定温度才能进行</w:t>
      </w:r>
    </w:p>
    <w:p>
      <w:pPr>
        <w:spacing w:line="400" w:lineRule="exact"/>
        <w:ind w:left="420" w:leftChars="20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/>
        </w:rPr>
        <w:t>C．晶体熔化和凝固时，温度都保持不变</w:t>
      </w:r>
    </w:p>
    <w:p>
      <w:pPr>
        <w:spacing w:line="400" w:lineRule="exact"/>
        <w:ind w:left="420" w:leftChars="20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/>
        </w:rPr>
        <w:t>D．同种物质的熔点和凝固点相同</w:t>
      </w:r>
    </w:p>
    <w:p>
      <w:pPr>
        <w:spacing w:line="40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szCs w:val="24"/>
        </w:rPr>
        <w:tab/>
      </w:r>
      <w:r>
        <w:rPr>
          <w:rFonts w:ascii="Times New Roman" w:hAnsi="Times New Roman" w:cs="Times New Roman" w:hint="eastAsia"/>
          <w:szCs w:val="24"/>
        </w:rPr>
        <w:t>【例4】</w:t>
      </w:r>
      <w:r>
        <w:rPr>
          <w:rFonts w:asciiTheme="minorEastAsia" w:hAnsiTheme="minorEastAsia" w:cs="Times New Roman"/>
        </w:rPr>
        <w:t>“风雨送春归，飞雪迎春到，已是悬崖百丈冰，犹有花枝俏</w:t>
      </w:r>
      <w:r>
        <w:rPr>
          <w:rFonts w:asciiTheme="minorEastAsia" w:hAnsiTheme="minorEastAsia" w:cs="Times New Roman" w:hint="eastAsia"/>
        </w:rPr>
        <w:t>。</w:t>
      </w:r>
      <w:r>
        <w:rPr>
          <w:rFonts w:asciiTheme="minorEastAsia" w:hAnsiTheme="minorEastAsia" w:cs="Times New Roman"/>
        </w:rPr>
        <w:t>”</w:t>
      </w:r>
      <w:r>
        <w:rPr>
          <w:rFonts w:ascii="Times New Roman" w:hAnsi="Times New Roman" w:cs="Times New Roman"/>
        </w:rPr>
        <w:t>节选自一代伟人毛泽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/>
        </w:rPr>
        <w:t>东的《卜算子·咏梅》，请你指出包含了凝固这种物态变化的一项</w:t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>（</w:t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>）</w:t>
      </w:r>
    </w:p>
    <w:p>
      <w:pPr>
        <w:spacing w:line="400" w:lineRule="exact"/>
        <w:ind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/>
        </w:rPr>
        <w:t>A．风雨送春归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/>
        </w:rPr>
        <w:t>B．飞雪迎春到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/>
        </w:rPr>
        <w:t>C．已是悬崖百丈冰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/>
        </w:rPr>
        <w:t>D．犹有花枝俏</w:t>
      </w:r>
    </w:p>
    <w:p>
      <w:pPr>
        <w:spacing w:line="400" w:lineRule="exact"/>
        <w:ind w:left="42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 w:hint="eastAsia"/>
          <w:szCs w:val="24"/>
        </w:rPr>
        <w:t>【例5】</w:t>
      </w:r>
      <w:r>
        <w:rPr>
          <w:rFonts w:ascii="Times New Roman" w:hAnsi="Times New Roman" w:cs="Times New Roman"/>
        </w:rPr>
        <w:t>我国北方大部地区遭遇大范围降雪天气袭击。大雪严重影响了民航、铁路和高速公路等交通。遇到这种天气，为尽快清除积雪，常用</w:t>
      </w:r>
      <w:r>
        <w:rPr>
          <w:rFonts w:asciiTheme="minorEastAsia" w:hAnsiTheme="minorEastAsia" w:cs="Times New Roman" w:hint="eastAsia"/>
        </w:rPr>
        <w:t>撒</w:t>
      </w:r>
      <w:r>
        <w:rPr>
          <w:rFonts w:asciiTheme="minorEastAsia" w:hAnsiTheme="minorEastAsia" w:cs="Times New Roman"/>
        </w:rPr>
        <w:t>“融雪盐”</w:t>
      </w:r>
      <w:r>
        <w:rPr>
          <w:rFonts w:ascii="Times New Roman" w:hAnsi="Times New Roman" w:cs="Times New Roman"/>
        </w:rPr>
        <w:t>的办法，这是因为</w:t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>（</w:t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>）</w:t>
      </w:r>
    </w:p>
    <w:p>
      <w:pPr>
        <w:spacing w:line="400" w:lineRule="exact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/>
        </w:rPr>
        <w:t>A．</w:t>
      </w:r>
      <w:r>
        <w:rPr>
          <w:rFonts w:asciiTheme="minorEastAsia" w:hAnsiTheme="minorEastAsia" w:cs="Times New Roman"/>
        </w:rPr>
        <w:t>“融雪盐”与少量</w:t>
      </w:r>
      <w:r>
        <w:rPr>
          <w:rFonts w:ascii="Times New Roman" w:hAnsi="Times New Roman" w:cs="Times New Roman"/>
        </w:rPr>
        <w:t>水发生化学反应，产生的热量使周围的冰雪熔化</w:t>
      </w:r>
    </w:p>
    <w:p>
      <w:pPr>
        <w:spacing w:line="400" w:lineRule="exact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/>
        </w:rPr>
        <w:t>B．</w:t>
      </w:r>
      <w:r>
        <w:rPr>
          <w:rFonts w:asciiTheme="minorEastAsia" w:hAnsiTheme="minorEastAsia" w:cs="Times New Roman"/>
        </w:rPr>
        <w:t>“融雪盐”产生“保暖层”，使冰雪吸收足够的“地热”而熔</w:t>
      </w:r>
      <w:r>
        <w:rPr>
          <w:rFonts w:ascii="Times New Roman" w:hAnsi="Times New Roman" w:cs="Times New Roman"/>
        </w:rPr>
        <w:t>化</w:t>
      </w:r>
    </w:p>
    <w:p>
      <w:pPr>
        <w:spacing w:line="400" w:lineRule="exact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/>
        </w:rPr>
        <w:t>C．使雪形</w:t>
      </w:r>
      <w:r>
        <w:rPr>
          <w:rFonts w:asciiTheme="minorEastAsia" w:hAnsiTheme="minorEastAsia" w:cs="Times New Roman"/>
        </w:rPr>
        <w:t>成“含融雪盐的雪”，“含融雪盐的雪”熔</w:t>
      </w:r>
      <w:r>
        <w:rPr>
          <w:rFonts w:ascii="Times New Roman" w:hAnsi="Times New Roman" w:cs="Times New Roman"/>
        </w:rPr>
        <w:t>点低于当地温度，使雪熔化</w:t>
      </w:r>
    </w:p>
    <w:p>
      <w:pPr>
        <w:spacing w:line="400" w:lineRule="exact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/>
        </w:rPr>
        <w:t>D．</w:t>
      </w:r>
      <w:r>
        <w:rPr>
          <w:rFonts w:asciiTheme="minorEastAsia" w:hAnsiTheme="minorEastAsia" w:cs="Times New Roman"/>
        </w:rPr>
        <w:t>“融雪盐”有利于</w:t>
      </w:r>
      <w:r>
        <w:rPr>
          <w:rFonts w:ascii="Times New Roman" w:hAnsi="Times New Roman" w:cs="Times New Roman"/>
        </w:rPr>
        <w:t>冰雪对阳光的吸收，从而加快冰雪的熔化</w:t>
      </w:r>
    </w:p>
    <w:p>
      <w:pPr>
        <w:spacing w:line="400" w:lineRule="exact"/>
        <w:ind w:left="420" w:leftChars="200"/>
        <w:jc w:val="left"/>
        <w:rPr>
          <w:rFonts w:ascii="Times New Roman" w:hAnsi="Times New Roman" w:cs="Times New Roman"/>
          <w:color w:val="FF0000"/>
        </w:rPr>
      </w:pPr>
    </w:p>
    <w:p>
      <w:pPr>
        <w:spacing w:line="400" w:lineRule="exact"/>
        <w:ind w:left="420" w:leftChars="200"/>
        <w:jc w:val="left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b/>
          <w:szCs w:val="24"/>
        </w:rPr>
        <w:t>知识点</w:t>
      </w:r>
      <w:r>
        <w:rPr>
          <w:rFonts w:ascii="Times New Roman" w:hAnsi="Times New Roman" w:cs="Times New Roman" w:hint="eastAsia"/>
          <w:b/>
          <w:szCs w:val="24"/>
        </w:rPr>
        <w:t>三</w:t>
      </w:r>
      <w:r>
        <w:rPr>
          <w:rFonts w:ascii="Times New Roman" w:hAnsi="Times New Roman" w:cs="Times New Roman"/>
          <w:b/>
          <w:szCs w:val="24"/>
        </w:rPr>
        <w:t>：</w:t>
      </w:r>
      <w:r>
        <w:rPr>
          <w:rFonts w:ascii="Times New Roman" w:hAnsi="Times New Roman" w:cs="Times New Roman" w:hint="eastAsia"/>
          <w:b/>
          <w:szCs w:val="24"/>
        </w:rPr>
        <w:t>晶体与非晶体</w:t>
      </w:r>
    </w:p>
    <w:p>
      <w:pPr>
        <w:spacing w:line="400" w:lineRule="exact"/>
        <w:ind w:left="420" w:leftChars="200"/>
        <w:jc w:val="left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【例</w:t>
      </w:r>
      <w:r>
        <w:rPr>
          <w:rFonts w:ascii="Times New Roman" w:hAnsi="Times New Roman" w:cs="Times New Roman" w:hint="eastAsia"/>
          <w:szCs w:val="24"/>
        </w:rPr>
        <w:t>1</w:t>
      </w:r>
      <w:r>
        <w:rPr>
          <w:rFonts w:ascii="Times New Roman" w:hAnsi="Times New Roman" w:cs="Times New Roman"/>
          <w:szCs w:val="24"/>
        </w:rPr>
        <w:t>】如图所示是某种物质的熔化图象，下列关于此图信息描述错误的是</w:t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>（</w:t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>）</w:t>
      </w:r>
    </w:p>
    <w:p>
      <w:pPr>
        <w:spacing w:line="400" w:lineRule="exact"/>
        <w:ind w:left="420" w:leftChars="200"/>
        <w:jc w:val="left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drawing>
          <wp:anchor distT="0" distB="0" distL="114300" distR="114300" simplePos="0" relativeHeight="251676672" behindDoc="0" locked="0" layoutInCell="1" allowOverlap="0">
            <wp:simplePos x="0" y="0"/>
            <wp:positionH relativeFrom="column">
              <wp:posOffset>3162300</wp:posOffset>
            </wp:positionH>
            <wp:positionV relativeFrom="line">
              <wp:posOffset>73025</wp:posOffset>
            </wp:positionV>
            <wp:extent cx="1485900" cy="1209675"/>
            <wp:effectExtent l="0" t="0" r="0" b="0"/>
            <wp:wrapSquare wrapText="bothSides"/>
            <wp:docPr id="4" name="图片 4" descr="http://czwl.cooco.net.cn/files/down/test/2014/11/25/23/2014112523081042953183.files/image00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5352872" name="图片 4" descr="http://czwl.cooco.net.cn/files/down/test/2014/11/25/23/2014112523081042953183.files/image005.gif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6">
                      <a:extLst>
                        <a:ext xmlns:a="http://schemas.openxmlformats.org/drawingml/2006/main" uri="{BEBA8EAE-BF5A-486C-A8C5-ECC9F3942E4B}">
                          <a14:imgProps xmlns:a14="http://schemas.microsoft.com/office/drawing/2010/main">
                            <a14:imgLayer xmlns:r="http://schemas.openxmlformats.org/officeDocument/2006/relationships" r:embed="rId17"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 w:hint="eastAsia"/>
          <w:szCs w:val="24"/>
        </w:rPr>
        <w:tab/>
      </w:r>
      <w:r>
        <w:rPr>
          <w:rFonts w:ascii="Times New Roman" w:hAnsi="Times New Roman" w:cs="Times New Roman"/>
          <w:szCs w:val="24"/>
        </w:rPr>
        <w:t>A．该物质是一种晶体</w:t>
      </w:r>
    </w:p>
    <w:p>
      <w:pPr>
        <w:spacing w:line="400" w:lineRule="exact"/>
        <w:ind w:left="420" w:leftChars="200"/>
        <w:jc w:val="left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 w:hint="eastAsia"/>
          <w:szCs w:val="24"/>
        </w:rPr>
        <w:tab/>
      </w:r>
      <w:r>
        <w:rPr>
          <w:rFonts w:ascii="Times New Roman" w:hAnsi="Times New Roman" w:cs="Times New Roman"/>
          <w:szCs w:val="24"/>
        </w:rPr>
        <w:t>B．该物质的沸点为80</w:t>
      </w:r>
      <w:r>
        <w:rPr>
          <w:rFonts w:ascii="Times New Roman" w:hAnsi="Times New Roman" w:cs="Times New Roman" w:hint="eastAsia"/>
          <w:szCs w:val="24"/>
        </w:rPr>
        <w:t>.</w:t>
      </w:r>
      <w:r>
        <w:rPr>
          <w:rFonts w:ascii="Times New Roman" w:hAnsi="Times New Roman" w:cs="Times New Roman"/>
          <w:szCs w:val="24"/>
        </w:rPr>
        <w:t>5</w:t>
      </w:r>
      <w:r>
        <w:rPr>
          <w:rFonts w:ascii="Times New Roman" w:hAnsi="Times New Roman" w:cs="Times New Roman" w:hint="eastAsia"/>
          <w:szCs w:val="24"/>
        </w:rPr>
        <w:t>℃</w:t>
      </w:r>
    </w:p>
    <w:p>
      <w:pPr>
        <w:spacing w:line="400" w:lineRule="exact"/>
        <w:ind w:left="420" w:leftChars="200"/>
        <w:jc w:val="left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 w:hint="eastAsia"/>
          <w:szCs w:val="24"/>
        </w:rPr>
        <w:tab/>
      </w:r>
      <w:r>
        <w:rPr>
          <w:rFonts w:ascii="Times New Roman" w:hAnsi="Times New Roman" w:cs="Times New Roman"/>
          <w:szCs w:val="24"/>
        </w:rPr>
        <w:t>C．加热8min时物质的温度是80</w:t>
      </w:r>
      <w:r>
        <w:rPr>
          <w:rFonts w:ascii="Times New Roman" w:hAnsi="Times New Roman" w:cs="Times New Roman" w:hint="eastAsia"/>
          <w:szCs w:val="24"/>
        </w:rPr>
        <w:t>.</w:t>
      </w:r>
      <w:r>
        <w:rPr>
          <w:rFonts w:ascii="Times New Roman" w:hAnsi="Times New Roman" w:cs="Times New Roman"/>
          <w:szCs w:val="24"/>
        </w:rPr>
        <w:t>5</w:t>
      </w:r>
      <w:r>
        <w:rPr>
          <w:rFonts w:ascii="Times New Roman" w:hAnsi="Times New Roman" w:cs="Times New Roman" w:hint="eastAsia"/>
          <w:szCs w:val="24"/>
        </w:rPr>
        <w:t>℃</w:t>
      </w:r>
    </w:p>
    <w:p>
      <w:pPr>
        <w:spacing w:line="400" w:lineRule="exact"/>
        <w:ind w:left="420" w:leftChars="200"/>
        <w:jc w:val="left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 w:hint="eastAsia"/>
          <w:szCs w:val="24"/>
        </w:rPr>
        <w:tab/>
      </w:r>
      <w:r>
        <w:rPr>
          <w:rFonts w:ascii="Times New Roman" w:hAnsi="Times New Roman" w:cs="Times New Roman"/>
          <w:szCs w:val="24"/>
        </w:rPr>
        <w:t>D．CD段表示物质处于液态</w:t>
      </w:r>
    </w:p>
    <w:p>
      <w:pPr>
        <w:spacing w:line="400" w:lineRule="exact"/>
        <w:jc w:val="left"/>
        <w:rPr>
          <w:rFonts w:ascii="Times New Roman" w:hAnsi="Times New Roman" w:cs="Times New Roman"/>
          <w:color w:val="FF0000"/>
          <w:szCs w:val="24"/>
        </w:rPr>
      </w:pPr>
    </w:p>
    <w:p>
      <w:pPr>
        <w:spacing w:line="400" w:lineRule="exact"/>
        <w:jc w:val="left"/>
        <w:rPr>
          <w:rFonts w:ascii="Times New Roman" w:hAnsi="Times New Roman" w:cs="Times New Roman"/>
          <w:color w:val="FF0000"/>
          <w:szCs w:val="24"/>
        </w:rPr>
      </w:pPr>
    </w:p>
    <w:p>
      <w:pPr>
        <w:spacing w:line="400" w:lineRule="exact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szCs w:val="24"/>
        </w:rPr>
        <w:tab/>
      </w:r>
      <w:r>
        <w:rPr>
          <w:rFonts w:ascii="Times New Roman" w:hAnsi="Times New Roman" w:cs="Times New Roman" w:hint="eastAsia"/>
          <w:szCs w:val="24"/>
        </w:rPr>
        <w:t>【例2】</w:t>
      </w:r>
      <w:r>
        <w:rPr>
          <w:rFonts w:ascii="Times New Roman" w:hAnsi="Times New Roman" w:cs="Times New Roman"/>
        </w:rPr>
        <w:t>在松香、萘、冰、玻璃、铁、蜡中，属于晶体的是__________，它们都有固定的_____</w:t>
      </w:r>
      <w:r>
        <w:rPr>
          <w:rFonts w:ascii="Times New Roman" w:hAnsi="Times New Roman" w:cs="Times New Roman" w:hint="eastAsia"/>
        </w:rPr>
        <w:t>。</w:t>
      </w:r>
    </w:p>
    <w:p>
      <w:pPr>
        <w:spacing w:line="40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  <w:szCs w:val="24"/>
        </w:rPr>
        <w:t>【例3】</w:t>
      </w:r>
      <w:r>
        <w:rPr>
          <w:rFonts w:ascii="Times New Roman" w:hAnsi="Times New Roman" w:cs="Times New Roman"/>
        </w:rPr>
        <w:t>根据物质的物理特征可以对物质进行分类，下列分类中合理的是</w:t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>（</w:t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>）</w:t>
      </w:r>
    </w:p>
    <w:p>
      <w:pPr>
        <w:spacing w:line="400" w:lineRule="exact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/>
        </w:rPr>
        <w:t>A．铁、冰、玻璃是晶体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/>
        </w:rPr>
        <w:t>B．蜡、食盐、水银是非晶体</w:t>
      </w:r>
    </w:p>
    <w:p>
      <w:pPr>
        <w:spacing w:line="400" w:lineRule="exact"/>
        <w:ind w:left="420" w:left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/>
        </w:rPr>
        <w:t>C．铅笔芯、橡胶、铁是导体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/>
        </w:rPr>
        <w:t>D．塑料、干木柴、陶瓷是绝缘体</w:t>
      </w:r>
    </w:p>
    <w:p>
      <w:pPr>
        <w:spacing w:line="40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  <w:szCs w:val="24"/>
        </w:rPr>
        <w:t>【例4】</w:t>
      </w:r>
      <w:r>
        <w:rPr>
          <w:rFonts w:ascii="Times New Roman" w:hAnsi="Times New Roman" w:cs="Times New Roman"/>
        </w:rPr>
        <w:t>下列哪种物质具有一定的熔化温度</w:t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>（</w:t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>）</w:t>
      </w:r>
    </w:p>
    <w:p>
      <w:pPr>
        <w:spacing w:line="400" w:lineRule="exact"/>
        <w:ind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/>
        </w:rPr>
        <w:t>A．蜡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/>
        </w:rPr>
        <w:t>B．海波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/>
        </w:rPr>
        <w:t>C．玻璃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/>
        </w:rPr>
        <w:t>D．松香</w:t>
      </w:r>
    </w:p>
    <w:p>
      <w:pPr>
        <w:spacing w:line="400" w:lineRule="exact"/>
        <w:rPr>
          <w:rFonts w:ascii="Times New Roman" w:hAnsi="Times New Roman" w:cs="Times New Roman"/>
          <w:color w:val="FF0000"/>
          <w:szCs w:val="24"/>
        </w:rPr>
      </w:pPr>
    </w:p>
    <w:p>
      <w:pPr>
        <w:spacing w:line="400" w:lineRule="exact"/>
        <w:rPr>
          <w:rFonts w:ascii="Times New Roman" w:hAnsi="Times New Roman" w:cs="Times New Roman"/>
          <w:color w:val="FF0000"/>
          <w:szCs w:val="24"/>
        </w:rPr>
      </w:pPr>
    </w:p>
    <w:p>
      <w:pPr>
        <w:spacing w:line="400" w:lineRule="exact"/>
        <w:rPr>
          <w:rFonts w:ascii="Times New Roman" w:hAnsi="Times New Roman" w:cs="Times New Roman"/>
          <w:color w:val="FF0000"/>
          <w:szCs w:val="24"/>
        </w:rPr>
      </w:pPr>
    </w:p>
    <w:p>
      <w:pPr>
        <w:spacing w:line="400" w:lineRule="exact"/>
        <w:rPr>
          <w:rFonts w:ascii="Times New Roman" w:hAnsi="Times New Roman" w:cs="Times New Roman"/>
          <w:color w:val="FF0000"/>
          <w:szCs w:val="24"/>
        </w:rPr>
      </w:pPr>
    </w:p>
    <w:p>
      <w:pPr>
        <w:spacing w:line="400" w:lineRule="exact"/>
        <w:rPr>
          <w:rFonts w:ascii="Times New Roman" w:eastAsia="黑体" w:hAnsi="Times New Roman" w:cs="Times New Roman"/>
          <w:spacing w:val="-6"/>
          <w:sz w:val="24"/>
          <w:szCs w:val="24"/>
        </w:rPr>
      </w:pPr>
      <w:r>
        <w:rPr>
          <w:rFonts w:ascii="Times New Roman" w:eastAsia="黑体" w:hAnsi="Times New Roman" w:cs="Times New Roman" w:hint="eastAsia"/>
          <w:spacing w:val="-6"/>
          <w:sz w:val="24"/>
          <w:szCs w:val="24"/>
        </w:rPr>
        <w:t>二</w:t>
      </w:r>
      <w:r>
        <w:rPr>
          <w:rFonts w:ascii="Times New Roman" w:eastAsia="黑体" w:hAnsi="黑体" w:cs="Times New Roman"/>
          <w:spacing w:val="-6"/>
          <w:sz w:val="24"/>
          <w:szCs w:val="24"/>
        </w:rPr>
        <w:t>、</w:t>
      </w:r>
      <w:r>
        <w:rPr>
          <w:rFonts w:ascii="Times New Roman" w:eastAsia="黑体" w:hAnsi="黑体" w:cs="Times New Roman" w:hint="eastAsia"/>
          <w:spacing w:val="-6"/>
          <w:sz w:val="24"/>
          <w:szCs w:val="24"/>
        </w:rPr>
        <w:t>汽化和液化</w:t>
      </w:r>
    </w:p>
    <w:p>
      <w:pPr>
        <w:spacing w:line="400" w:lineRule="exact"/>
        <w:ind w:left="420" w:leftChars="200"/>
        <w:rPr>
          <w:rFonts w:ascii="Times New Roman" w:hAnsi="Times New Roman" w:cs="Times New Roman"/>
          <w:b/>
          <w:spacing w:val="-6"/>
          <w:szCs w:val="21"/>
        </w:rPr>
      </w:pPr>
      <w:r>
        <w:rPr>
          <w:rFonts w:ascii="Times New Roman" w:hAnsi="Times New Roman" w:cs="Times New Roman"/>
          <w:b/>
          <w:spacing w:val="-6"/>
          <w:szCs w:val="21"/>
        </w:rPr>
        <w:t>知识点一：</w:t>
      </w:r>
      <w:r>
        <w:rPr>
          <w:rFonts w:ascii="Times New Roman" w:hAnsi="Times New Roman" w:cs="Times New Roman" w:hint="eastAsia"/>
          <w:b/>
          <w:spacing w:val="-6"/>
          <w:szCs w:val="21"/>
        </w:rPr>
        <w:t>汽化</w:t>
      </w:r>
    </w:p>
    <w:p>
      <w:pPr>
        <w:spacing w:line="400" w:lineRule="exact"/>
        <w:ind w:left="420" w:leftChars="20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【例1】加油站有这样的提示</w:t>
      </w:r>
      <w:r>
        <w:rPr>
          <w:rFonts w:asciiTheme="minorEastAsia" w:hAnsiTheme="minorEastAsia" w:cs="Times New Roman"/>
          <w:szCs w:val="24"/>
        </w:rPr>
        <w:t>：请“熄火加油”、“禁止抽烟”、“不要使用手机”</w:t>
      </w:r>
      <w:r>
        <w:rPr>
          <w:rFonts w:ascii="Times New Roman" w:hAnsi="Times New Roman" w:cs="Times New Roman"/>
          <w:szCs w:val="24"/>
        </w:rPr>
        <w:t>等。这是为了防止火花点燃汽油引起火灾，因为常温下液态的汽油容易发生的物态变化是</w:t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>（</w:t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>）</w:t>
      </w:r>
    </w:p>
    <w:p>
      <w:pPr>
        <w:spacing w:line="400" w:lineRule="exact"/>
        <w:ind w:left="420" w:firstLine="420" w:leftChars="20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A．液化</w:t>
      </w:r>
      <w:r>
        <w:rPr>
          <w:rFonts w:ascii="Times New Roman" w:hAnsi="Times New Roman" w:cs="Times New Roman" w:hint="eastAsia"/>
          <w:szCs w:val="24"/>
        </w:rPr>
        <w:tab/>
      </w:r>
      <w:r>
        <w:rPr>
          <w:rFonts w:ascii="Times New Roman" w:hAnsi="Times New Roman" w:cs="Times New Roman" w:hint="eastAsia"/>
          <w:szCs w:val="24"/>
        </w:rPr>
        <w:tab/>
      </w:r>
      <w:r>
        <w:rPr>
          <w:rFonts w:ascii="Times New Roman" w:hAnsi="Times New Roman" w:cs="Times New Roman" w:hint="eastAsia"/>
          <w:szCs w:val="24"/>
        </w:rPr>
        <w:tab/>
      </w:r>
      <w:r>
        <w:rPr>
          <w:rFonts w:ascii="Times New Roman" w:hAnsi="Times New Roman" w:cs="Times New Roman"/>
          <w:szCs w:val="24"/>
        </w:rPr>
        <w:t>B．汽化</w:t>
      </w:r>
      <w:r>
        <w:rPr>
          <w:rFonts w:ascii="Times New Roman" w:hAnsi="Times New Roman" w:cs="Times New Roman" w:hint="eastAsia"/>
          <w:szCs w:val="24"/>
        </w:rPr>
        <w:tab/>
      </w:r>
      <w:r>
        <w:rPr>
          <w:rFonts w:ascii="Times New Roman" w:hAnsi="Times New Roman" w:cs="Times New Roman" w:hint="eastAsia"/>
          <w:szCs w:val="24"/>
        </w:rPr>
        <w:tab/>
      </w:r>
      <w:r>
        <w:rPr>
          <w:rFonts w:ascii="Times New Roman" w:hAnsi="Times New Roman" w:cs="Times New Roman" w:hint="eastAsia"/>
          <w:szCs w:val="24"/>
        </w:rPr>
        <w:tab/>
      </w:r>
      <w:r>
        <w:rPr>
          <w:rFonts w:ascii="Times New Roman" w:hAnsi="Times New Roman" w:cs="Times New Roman"/>
          <w:szCs w:val="24"/>
        </w:rPr>
        <w:t>C．熔化</w:t>
      </w:r>
      <w:r>
        <w:rPr>
          <w:rFonts w:ascii="Times New Roman" w:hAnsi="Times New Roman" w:cs="Times New Roman" w:hint="eastAsia"/>
          <w:szCs w:val="24"/>
        </w:rPr>
        <w:tab/>
      </w:r>
      <w:r>
        <w:rPr>
          <w:rFonts w:ascii="Times New Roman" w:hAnsi="Times New Roman" w:cs="Times New Roman" w:hint="eastAsia"/>
          <w:szCs w:val="24"/>
        </w:rPr>
        <w:tab/>
      </w:r>
      <w:r>
        <w:rPr>
          <w:rFonts w:ascii="Times New Roman" w:hAnsi="Times New Roman" w:cs="Times New Roman" w:hint="eastAsia"/>
          <w:szCs w:val="24"/>
        </w:rPr>
        <w:tab/>
      </w:r>
      <w:r>
        <w:rPr>
          <w:rFonts w:ascii="Times New Roman" w:hAnsi="Times New Roman" w:cs="Times New Roman"/>
          <w:szCs w:val="24"/>
        </w:rPr>
        <w:t>D．凝固</w:t>
      </w:r>
    </w:p>
    <w:p>
      <w:pPr>
        <w:spacing w:line="400" w:lineRule="exact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 w:hint="eastAsia"/>
          <w:szCs w:val="24"/>
        </w:rPr>
        <w:tab/>
      </w:r>
      <w:r>
        <w:rPr>
          <w:rFonts w:ascii="Times New Roman" w:hAnsi="Times New Roman" w:cs="Times New Roman" w:hint="eastAsia"/>
          <w:szCs w:val="24"/>
        </w:rPr>
        <w:t>【例2】</w:t>
      </w:r>
      <w:r>
        <w:rPr>
          <w:rFonts w:ascii="Times New Roman" w:hAnsi="Times New Roman" w:cs="Times New Roman"/>
          <w:szCs w:val="24"/>
        </w:rPr>
        <w:t>工业上</w:t>
      </w:r>
      <w:r>
        <w:rPr>
          <w:rFonts w:asciiTheme="minorEastAsia" w:hAnsiTheme="minorEastAsia" w:cs="Times New Roman"/>
          <w:szCs w:val="24"/>
        </w:rPr>
        <w:t>常用“分馏法”把石油中的汽油、煤油、柴油等矿物质提炼出来，具体方法是</w:t>
      </w:r>
      <w:r>
        <w:rPr>
          <w:rFonts w:asciiTheme="minorEastAsia" w:hAnsiTheme="minorEastAsia" w:cs="Times New Roman" w:hint="eastAsia"/>
          <w:szCs w:val="24"/>
        </w:rPr>
        <w:tab/>
      </w:r>
      <w:r>
        <w:rPr>
          <w:rFonts w:asciiTheme="minorEastAsia" w:hAnsiTheme="minorEastAsia" w:cs="Times New Roman"/>
          <w:szCs w:val="24"/>
        </w:rPr>
        <w:t>给石油加热让其温度逐渐升高，在不同温度</w:t>
      </w:r>
      <w:r>
        <w:rPr>
          <w:rFonts w:ascii="Times New Roman" w:hAnsi="Times New Roman" w:cs="Times New Roman"/>
          <w:szCs w:val="24"/>
        </w:rPr>
        <w:t>下得到各种油的蒸气，再让其分别冷却，得到各种</w:t>
      </w:r>
      <w:r>
        <w:rPr>
          <w:rFonts w:ascii="Times New Roman" w:hAnsi="Times New Roman" w:cs="Times New Roman" w:hint="eastAsia"/>
          <w:szCs w:val="24"/>
        </w:rPr>
        <w:tab/>
      </w:r>
      <w:r>
        <w:rPr>
          <w:rFonts w:ascii="Times New Roman" w:hAnsi="Times New Roman" w:cs="Times New Roman"/>
          <w:szCs w:val="24"/>
        </w:rPr>
        <w:t>油的液体。这种方法的依据是不同的矿物油具有不同的</w:t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>（</w:t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>）</w:t>
      </w:r>
    </w:p>
    <w:p>
      <w:pPr>
        <w:spacing w:line="400" w:lineRule="exact"/>
        <w:ind w:firstLine="420"/>
        <w:rPr>
          <w:rFonts w:ascii="Times New Roman" w:hAnsi="Times New Roman" w:cs="Times New Roman" w:hint="eastAsia"/>
          <w:szCs w:val="24"/>
        </w:rPr>
      </w:pPr>
      <w:r>
        <w:rPr>
          <w:rFonts w:ascii="Times New Roman" w:hAnsi="Times New Roman" w:cs="Times New Roman" w:hint="eastAsia"/>
          <w:szCs w:val="24"/>
        </w:rPr>
        <w:tab/>
      </w:r>
      <w:r>
        <w:rPr>
          <w:rFonts w:ascii="Times New Roman" w:hAnsi="Times New Roman" w:cs="Times New Roman"/>
          <w:szCs w:val="24"/>
        </w:rPr>
        <w:t>A．熔点</w:t>
      </w:r>
      <w:r>
        <w:rPr>
          <w:rFonts w:ascii="Times New Roman" w:hAnsi="Times New Roman" w:cs="Times New Roman" w:hint="eastAsia"/>
          <w:szCs w:val="24"/>
        </w:rPr>
        <w:tab/>
      </w:r>
      <w:r>
        <w:rPr>
          <w:rFonts w:ascii="Times New Roman" w:hAnsi="Times New Roman" w:cs="Times New Roman" w:hint="eastAsia"/>
          <w:szCs w:val="24"/>
        </w:rPr>
        <w:tab/>
      </w:r>
      <w:r>
        <w:rPr>
          <w:rFonts w:ascii="Times New Roman" w:hAnsi="Times New Roman" w:cs="Times New Roman" w:hint="eastAsia"/>
          <w:szCs w:val="24"/>
        </w:rPr>
        <w:tab/>
      </w:r>
      <w:r>
        <w:rPr>
          <w:rFonts w:ascii="Times New Roman" w:hAnsi="Times New Roman" w:cs="Times New Roman"/>
          <w:szCs w:val="24"/>
        </w:rPr>
        <w:t>B．凝固点</w:t>
      </w:r>
      <w:r>
        <w:rPr>
          <w:rFonts w:ascii="Times New Roman" w:hAnsi="Times New Roman" w:cs="Times New Roman" w:hint="eastAsia"/>
          <w:szCs w:val="24"/>
        </w:rPr>
        <w:tab/>
      </w:r>
      <w:r>
        <w:rPr>
          <w:rFonts w:ascii="Times New Roman" w:hAnsi="Times New Roman" w:cs="Times New Roman" w:hint="eastAsia"/>
          <w:szCs w:val="24"/>
        </w:rPr>
        <w:tab/>
      </w:r>
      <w:r>
        <w:rPr>
          <w:rFonts w:ascii="Times New Roman" w:hAnsi="Times New Roman" w:cs="Times New Roman" w:hint="eastAsia"/>
          <w:szCs w:val="24"/>
        </w:rPr>
        <w:tab/>
      </w:r>
      <w:r>
        <w:rPr>
          <w:rFonts w:ascii="Times New Roman" w:hAnsi="Times New Roman" w:cs="Times New Roman"/>
          <w:szCs w:val="24"/>
        </w:rPr>
        <w:t>C．温度</w:t>
      </w:r>
      <w:r>
        <w:rPr>
          <w:rFonts w:ascii="Times New Roman" w:hAnsi="Times New Roman" w:cs="Times New Roman" w:hint="eastAsia"/>
          <w:szCs w:val="24"/>
        </w:rPr>
        <w:tab/>
      </w:r>
      <w:r>
        <w:rPr>
          <w:rFonts w:ascii="Times New Roman" w:hAnsi="Times New Roman" w:cs="Times New Roman" w:hint="eastAsia"/>
          <w:szCs w:val="24"/>
        </w:rPr>
        <w:tab/>
      </w:r>
      <w:r>
        <w:rPr>
          <w:rFonts w:ascii="Times New Roman" w:hAnsi="Times New Roman" w:cs="Times New Roman" w:hint="eastAsia"/>
          <w:szCs w:val="24"/>
        </w:rPr>
        <w:tab/>
      </w:r>
      <w:r>
        <w:rPr>
          <w:rFonts w:ascii="Times New Roman" w:hAnsi="Times New Roman" w:cs="Times New Roman"/>
          <w:szCs w:val="24"/>
        </w:rPr>
        <w:t>D．沸点</w:t>
      </w:r>
    </w:p>
    <w:p>
      <w:pPr>
        <w:spacing w:line="40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szCs w:val="24"/>
        </w:rPr>
        <w:tab/>
      </w:r>
      <w:r>
        <w:rPr>
          <w:rFonts w:ascii="Times New Roman" w:hAnsi="Times New Roman" w:cs="Times New Roman" w:hint="eastAsia"/>
          <w:szCs w:val="24"/>
        </w:rPr>
        <w:t>【例3】</w:t>
      </w:r>
      <w:r>
        <w:rPr>
          <w:rFonts w:ascii="Times New Roman" w:hAnsi="Times New Roman" w:cs="Times New Roman"/>
        </w:rPr>
        <w:t>下列物态变化中属于汽化现象的是</w:t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>（</w:t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>）</w:t>
      </w:r>
    </w:p>
    <w:p>
      <w:pPr>
        <w:spacing w:line="400" w:lineRule="exact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/>
        </w:rPr>
        <w:t>A．夏天</w:t>
      </w:r>
      <w:r>
        <w:rPr>
          <w:rFonts w:asciiTheme="minorEastAsia" w:hAnsiTheme="minorEastAsia" w:cs="Times New Roman"/>
        </w:rPr>
        <w:t>，冰棍“冒出”的“白气”</w:t>
      </w:r>
      <w:r>
        <w:rPr>
          <w:rFonts w:asciiTheme="minorEastAsia" w:hAnsiTheme="minorEastAsia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/>
        </w:rPr>
        <w:t>B．放在衣柜里面的樟脑丸变小了</w:t>
      </w:r>
    </w:p>
    <w:p>
      <w:pPr>
        <w:spacing w:line="400" w:lineRule="exact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/>
        </w:rPr>
        <w:t>C．太阳出来雾散了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/>
        </w:rPr>
        <w:t>D．深秋，清晨草地上出现霜</w:t>
      </w:r>
    </w:p>
    <w:p>
      <w:pPr>
        <w:spacing w:line="40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szCs w:val="24"/>
        </w:rPr>
        <w:tab/>
      </w:r>
      <w:r>
        <w:rPr>
          <w:rFonts w:ascii="Times New Roman" w:hAnsi="Times New Roman" w:cs="Times New Roman" w:hint="eastAsia"/>
          <w:szCs w:val="24"/>
        </w:rPr>
        <w:t>【例4】</w:t>
      </w:r>
      <w:bookmarkStart w:id="2" w:name="OLE_LINK1"/>
      <w:bookmarkStart w:id="3" w:name="OLE_LINK2"/>
      <w:r>
        <w:rPr>
          <w:rFonts w:ascii="Times New Roman" w:hAnsi="Times New Roman" w:cs="Times New Roman"/>
        </w:rPr>
        <w:t>打开冰箱门，常常能看到冷藏室内壁上有水珠，这些水珠主要是由食物中的水分经过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/>
        </w:rPr>
        <w:t>下列哪些物态变化形成的</w:t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>（</w:t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>）</w:t>
      </w:r>
    </w:p>
    <w:p>
      <w:pPr>
        <w:spacing w:line="400" w:lineRule="exact"/>
        <w:ind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/>
        </w:rPr>
        <w:t>A．升华、凝华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/>
        </w:rPr>
        <w:t>B．汽化、熔化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/>
        </w:rPr>
        <w:t>C．凝华、熔化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/>
        </w:rPr>
        <w:t>D．汽化、液化</w:t>
      </w:r>
    </w:p>
    <w:bookmarkEnd w:id="2"/>
    <w:bookmarkEnd w:id="3"/>
    <w:p>
      <w:pPr>
        <w:spacing w:line="400" w:lineRule="exact"/>
        <w:ind w:left="420" w:leftChars="200"/>
        <w:rPr>
          <w:rFonts w:ascii="Times New Roman" w:hAnsi="Times New Roman" w:cs="Times New Roman"/>
          <w:szCs w:val="24"/>
        </w:rPr>
      </w:pPr>
    </w:p>
    <w:p>
      <w:pPr>
        <w:spacing w:line="400" w:lineRule="exact"/>
        <w:ind w:left="420" w:leftChars="200"/>
        <w:jc w:val="left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b/>
          <w:szCs w:val="24"/>
        </w:rPr>
        <w:t>知识点二：</w:t>
      </w:r>
      <w:r>
        <w:rPr>
          <w:rFonts w:ascii="Times New Roman" w:hAnsi="Times New Roman" w:cs="Times New Roman" w:hint="eastAsia"/>
          <w:b/>
          <w:szCs w:val="24"/>
        </w:rPr>
        <w:t>液化</w:t>
      </w:r>
    </w:p>
    <w:p>
      <w:pPr>
        <w:spacing w:line="400" w:lineRule="exact"/>
        <w:ind w:left="420" w:leftChars="20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【例</w:t>
      </w:r>
      <w:r>
        <w:rPr>
          <w:rFonts w:ascii="Times New Roman" w:hAnsi="Times New Roman" w:cs="Times New Roman" w:hint="eastAsia"/>
          <w:szCs w:val="24"/>
        </w:rPr>
        <w:t>1</w:t>
      </w:r>
      <w:r>
        <w:rPr>
          <w:rFonts w:ascii="Times New Roman" w:hAnsi="Times New Roman" w:cs="Times New Roman"/>
          <w:szCs w:val="24"/>
        </w:rPr>
        <w:t>】秋天的早晨，山区公路上容易出现大雾，影响行车安全。从物理学角度看，雾是由下列哪种物态变化形成的</w:t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>（</w:t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>）</w:t>
      </w:r>
    </w:p>
    <w:p>
      <w:pPr>
        <w:spacing w:line="400" w:lineRule="exact"/>
        <w:ind w:left="840" w:leftChars="400"/>
        <w:rPr>
          <w:rFonts w:ascii="Times New Roman" w:hAnsi="Times New Roman" w:cs="Times New Roman" w:hint="eastAsia"/>
          <w:szCs w:val="24"/>
        </w:rPr>
      </w:pPr>
      <w:r>
        <w:rPr>
          <w:rFonts w:ascii="Times New Roman" w:hAnsi="Times New Roman" w:cs="Times New Roman"/>
          <w:szCs w:val="24"/>
        </w:rPr>
        <w:t>A．液化</w:t>
      </w:r>
      <w:r>
        <w:rPr>
          <w:rFonts w:ascii="Times New Roman" w:hAnsi="Times New Roman" w:cs="Times New Roman" w:hint="eastAsia"/>
          <w:szCs w:val="24"/>
        </w:rPr>
        <w:tab/>
      </w:r>
      <w:r>
        <w:rPr>
          <w:rFonts w:ascii="Times New Roman" w:hAnsi="Times New Roman" w:cs="Times New Roman" w:hint="eastAsia"/>
          <w:szCs w:val="24"/>
        </w:rPr>
        <w:tab/>
      </w:r>
      <w:r>
        <w:rPr>
          <w:rFonts w:ascii="Times New Roman" w:hAnsi="Times New Roman" w:cs="Times New Roman" w:hint="eastAsia"/>
          <w:szCs w:val="24"/>
        </w:rPr>
        <w:tab/>
      </w:r>
      <w:r>
        <w:rPr>
          <w:rFonts w:ascii="Times New Roman" w:hAnsi="Times New Roman" w:cs="Times New Roman" w:hint="eastAsia"/>
          <w:szCs w:val="24"/>
        </w:rPr>
        <w:tab/>
      </w:r>
      <w:r>
        <w:rPr>
          <w:rFonts w:ascii="Times New Roman" w:hAnsi="Times New Roman" w:cs="Times New Roman"/>
          <w:szCs w:val="24"/>
        </w:rPr>
        <w:t>B．凝华</w:t>
      </w:r>
      <w:r>
        <w:rPr>
          <w:rFonts w:ascii="Times New Roman" w:hAnsi="Times New Roman" w:cs="Times New Roman" w:hint="eastAsia"/>
          <w:szCs w:val="24"/>
        </w:rPr>
        <w:tab/>
      </w:r>
      <w:r>
        <w:rPr>
          <w:rFonts w:ascii="Times New Roman" w:hAnsi="Times New Roman" w:cs="Times New Roman" w:hint="eastAsia"/>
          <w:szCs w:val="24"/>
        </w:rPr>
        <w:tab/>
      </w:r>
      <w:r>
        <w:rPr>
          <w:rFonts w:ascii="Times New Roman" w:hAnsi="Times New Roman" w:cs="Times New Roman" w:hint="eastAsia"/>
          <w:szCs w:val="24"/>
        </w:rPr>
        <w:tab/>
      </w:r>
      <w:r>
        <w:rPr>
          <w:rFonts w:ascii="Times New Roman" w:hAnsi="Times New Roman" w:cs="Times New Roman" w:hint="eastAsia"/>
          <w:szCs w:val="24"/>
        </w:rPr>
        <w:tab/>
      </w:r>
      <w:r>
        <w:rPr>
          <w:rFonts w:ascii="Times New Roman" w:hAnsi="Times New Roman" w:cs="Times New Roman"/>
          <w:szCs w:val="24"/>
        </w:rPr>
        <w:t>C．升华</w:t>
      </w:r>
      <w:r>
        <w:rPr>
          <w:rFonts w:ascii="Times New Roman" w:hAnsi="Times New Roman" w:cs="Times New Roman" w:hint="eastAsia"/>
          <w:szCs w:val="24"/>
        </w:rPr>
        <w:tab/>
      </w:r>
      <w:r>
        <w:rPr>
          <w:rFonts w:ascii="Times New Roman" w:hAnsi="Times New Roman" w:cs="Times New Roman" w:hint="eastAsia"/>
          <w:szCs w:val="24"/>
        </w:rPr>
        <w:tab/>
      </w:r>
      <w:r>
        <w:rPr>
          <w:rFonts w:ascii="Times New Roman" w:hAnsi="Times New Roman" w:cs="Times New Roman" w:hint="eastAsia"/>
          <w:szCs w:val="24"/>
        </w:rPr>
        <w:tab/>
      </w:r>
      <w:r>
        <w:rPr>
          <w:rFonts w:ascii="Times New Roman" w:hAnsi="Times New Roman" w:cs="Times New Roman" w:hint="eastAsia"/>
          <w:szCs w:val="24"/>
        </w:rPr>
        <w:tab/>
      </w:r>
      <w:r>
        <w:rPr>
          <w:rFonts w:ascii="Times New Roman" w:hAnsi="Times New Roman" w:cs="Times New Roman"/>
          <w:szCs w:val="24"/>
        </w:rPr>
        <w:t>D．汽化</w:t>
      </w:r>
    </w:p>
    <w:p>
      <w:pPr>
        <w:spacing w:line="40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szCs w:val="24"/>
        </w:rPr>
        <w:tab/>
      </w:r>
      <w:r>
        <w:rPr>
          <w:rFonts w:ascii="Times New Roman" w:hAnsi="Times New Roman" w:cs="Times New Roman" w:hint="eastAsia"/>
          <w:szCs w:val="24"/>
        </w:rPr>
        <w:t>【例2】</w:t>
      </w:r>
      <w:r>
        <w:rPr>
          <w:rFonts w:ascii="Times New Roman" w:hAnsi="Times New Roman" w:cs="Times New Roman"/>
        </w:rPr>
        <w:t>洗热水澡时，卫生间的玻璃镜面变得模糊不清，洗完后过一段时间，镜面又变得清晰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/>
        </w:rPr>
        <w:t>起来。水在镜面上发生的两种物态变化是</w:t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>（</w:t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>）</w:t>
      </w:r>
    </w:p>
    <w:p>
      <w:pPr>
        <w:spacing w:line="400" w:lineRule="exact"/>
        <w:ind w:firstLine="420"/>
        <w:rPr>
          <w:rFonts w:ascii="Times New Roman" w:hAnsi="Times New Roman" w:cs="Times New Roman" w:hint="eastAsia"/>
          <w:color w:val="333333"/>
          <w:szCs w:val="21"/>
          <w:shd w:val="clear" w:color="auto" w:fill="FFFFFF"/>
        </w:rPr>
      </w:pP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/>
        </w:rPr>
        <w:t>A．先汽化后液化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/>
        </w:rPr>
        <w:t>B．先液化后汽化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/>
        </w:rPr>
        <w:t>C．先凝华后升华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/>
        </w:rPr>
        <w:t>D．先升华后凝华</w:t>
      </w:r>
    </w:p>
    <w:p>
      <w:pPr>
        <w:spacing w:line="40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szCs w:val="24"/>
        </w:rPr>
        <w:tab/>
      </w:r>
      <w:r>
        <w:rPr>
          <w:rFonts w:ascii="Times New Roman" w:hAnsi="Times New Roman" w:cs="Times New Roman" w:hint="eastAsia"/>
          <w:szCs w:val="24"/>
        </w:rPr>
        <w:t>【例3】</w:t>
      </w:r>
      <w:r>
        <w:rPr>
          <w:rFonts w:ascii="Times New Roman" w:hAnsi="Times New Roman" w:cs="Times New Roman"/>
        </w:rPr>
        <w:t>下列说法中错误的是</w:t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>（</w:t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>）</w:t>
      </w:r>
    </w:p>
    <w:p>
      <w:pPr>
        <w:spacing w:line="400" w:lineRule="exact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/>
        </w:rPr>
        <w:t>A．气温低于水银凝固点的地方不能使用水银温度计</w:t>
      </w:r>
    </w:p>
    <w:p>
      <w:pPr>
        <w:spacing w:line="400" w:lineRule="exact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/>
        </w:rPr>
        <w:t>B．秋天的早晨，大雾逐渐散去是液化现象</w:t>
      </w:r>
    </w:p>
    <w:p>
      <w:pPr>
        <w:spacing w:line="400" w:lineRule="exact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/>
        </w:rPr>
        <w:t>C．北方的冬天，为了除去路面的冰，护路工人常在路面上撒大量的盐</w:t>
      </w:r>
    </w:p>
    <w:p>
      <w:pPr>
        <w:spacing w:line="400" w:lineRule="exact"/>
        <w:ind w:left="420" w:leftChars="200"/>
        <w:rPr>
          <w:rFonts w:ascii="Times New Roman" w:hAnsi="Times New Roman" w:cs="Times New Roman" w:hint="eastAsia"/>
          <w:szCs w:val="24"/>
        </w:rPr>
      </w:pP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/>
        </w:rPr>
        <w:t>D．当路面结冰汽车无法行驶时，司机常在轮胎上缠上防滑铁链</w:t>
      </w:r>
    </w:p>
    <w:p>
      <w:pPr>
        <w:spacing w:line="40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szCs w:val="24"/>
        </w:rPr>
        <w:tab/>
      </w:r>
      <w:r>
        <w:rPr>
          <w:rFonts w:ascii="Times New Roman" w:hAnsi="Times New Roman" w:cs="Times New Roman" w:hint="eastAsia"/>
          <w:szCs w:val="24"/>
        </w:rPr>
        <w:t>【例4】</w:t>
      </w:r>
      <w:r>
        <w:rPr>
          <w:rFonts w:ascii="Times New Roman" w:hAnsi="Times New Roman" w:cs="Times New Roman"/>
        </w:rPr>
        <w:t>物态变化在我们生活中随处可见，下列说法中正确的是</w:t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>（</w:t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>）</w:t>
      </w:r>
    </w:p>
    <w:p>
      <w:pPr>
        <w:spacing w:line="400" w:lineRule="exact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/>
        </w:rPr>
        <w:t>A．初春，冰雪消融是汽化现象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/>
        </w:rPr>
        <w:t>B．盛夏，雾的出现是液化现象</w:t>
      </w:r>
    </w:p>
    <w:p>
      <w:pPr>
        <w:spacing w:line="400" w:lineRule="exact"/>
        <w:ind w:left="420" w:left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/>
        </w:rPr>
        <w:t>C．深秋，霜的出现是凝固现象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/>
        </w:rPr>
        <w:t>D．严冬，冰雕变小是熔化现象</w:t>
      </w:r>
    </w:p>
    <w:p>
      <w:pPr>
        <w:widowControl/>
        <w:jc w:val="left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br w:type="page"/>
      </w:r>
    </w:p>
    <w:p>
      <w:pPr>
        <w:spacing w:line="400" w:lineRule="exact"/>
        <w:ind w:left="420" w:leftChars="200"/>
        <w:rPr>
          <w:rFonts w:ascii="Times New Roman" w:hAnsi="Times New Roman" w:cs="Times New Roman"/>
          <w:b/>
          <w:szCs w:val="24"/>
        </w:rPr>
      </w:pPr>
    </w:p>
    <w:p>
      <w:pPr>
        <w:spacing w:line="400" w:lineRule="exact"/>
        <w:ind w:left="420" w:leftChars="20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b/>
          <w:szCs w:val="24"/>
        </w:rPr>
        <w:t>知识点</w:t>
      </w:r>
      <w:r>
        <w:rPr>
          <w:rFonts w:ascii="Times New Roman" w:hAnsi="Times New Roman" w:cs="Times New Roman" w:hint="eastAsia"/>
          <w:b/>
          <w:szCs w:val="24"/>
        </w:rPr>
        <w:t>三</w:t>
      </w:r>
      <w:r>
        <w:rPr>
          <w:rFonts w:ascii="Times New Roman" w:hAnsi="Times New Roman" w:cs="Times New Roman"/>
          <w:b/>
          <w:szCs w:val="24"/>
        </w:rPr>
        <w:t>：</w:t>
      </w:r>
      <w:r>
        <w:rPr>
          <w:rFonts w:ascii="Times New Roman" w:hAnsi="Times New Roman" w:cs="Times New Roman" w:hint="eastAsia"/>
          <w:b/>
          <w:szCs w:val="24"/>
        </w:rPr>
        <w:t>蒸发和沸腾</w:t>
      </w:r>
    </w:p>
    <w:p>
      <w:pPr>
        <w:spacing w:line="400" w:lineRule="exact"/>
        <w:ind w:left="420" w:leftChars="200"/>
        <w:jc w:val="left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【例</w:t>
      </w:r>
      <w:r>
        <w:rPr>
          <w:rFonts w:ascii="Times New Roman" w:hAnsi="Times New Roman" w:cs="Times New Roman" w:hint="eastAsia"/>
          <w:szCs w:val="24"/>
        </w:rPr>
        <w:t>1</w:t>
      </w:r>
      <w:r>
        <w:rPr>
          <w:rFonts w:ascii="Times New Roman" w:hAnsi="Times New Roman" w:cs="Times New Roman"/>
          <w:szCs w:val="24"/>
        </w:rPr>
        <w:t>】夏天出汗的人用扇子扇风感到凉快，用扇子扇一支干燥的温度计，则温度计的示数</w:t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>（</w:t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>）</w:t>
      </w:r>
    </w:p>
    <w:p>
      <w:pPr>
        <w:spacing w:line="400" w:lineRule="exact"/>
        <w:ind w:left="420" w:firstLine="420" w:leftChars="200"/>
        <w:jc w:val="left"/>
        <w:rPr>
          <w:rFonts w:ascii="Times New Roman" w:hAnsi="Times New Roman" w:cs="Times New Roman" w:hint="eastAsia"/>
          <w:szCs w:val="24"/>
        </w:rPr>
      </w:pPr>
      <w:r>
        <w:rPr>
          <w:rFonts w:ascii="Times New Roman" w:hAnsi="Times New Roman" w:cs="Times New Roman"/>
          <w:szCs w:val="24"/>
        </w:rPr>
        <w:t>A．先降低后升高</w:t>
      </w:r>
      <w:r>
        <w:rPr>
          <w:rFonts w:ascii="Times New Roman" w:hAnsi="Times New Roman" w:cs="Times New Roman" w:hint="eastAsia"/>
          <w:szCs w:val="24"/>
        </w:rPr>
        <w:tab/>
      </w:r>
      <w:r>
        <w:rPr>
          <w:rFonts w:ascii="Times New Roman" w:hAnsi="Times New Roman" w:cs="Times New Roman" w:hint="eastAsia"/>
          <w:szCs w:val="24"/>
        </w:rPr>
        <w:tab/>
      </w:r>
      <w:r>
        <w:rPr>
          <w:rFonts w:ascii="Times New Roman" w:hAnsi="Times New Roman" w:cs="Times New Roman" w:hint="eastAsia"/>
          <w:szCs w:val="24"/>
        </w:rPr>
        <w:tab/>
      </w:r>
      <w:r>
        <w:rPr>
          <w:rFonts w:ascii="Times New Roman" w:hAnsi="Times New Roman" w:cs="Times New Roman"/>
          <w:szCs w:val="24"/>
        </w:rPr>
        <w:t>B．升高</w:t>
      </w:r>
      <w:r>
        <w:rPr>
          <w:rFonts w:ascii="Times New Roman" w:hAnsi="Times New Roman" w:cs="Times New Roman" w:hint="eastAsia"/>
          <w:szCs w:val="24"/>
        </w:rPr>
        <w:tab/>
      </w:r>
      <w:r>
        <w:rPr>
          <w:rFonts w:ascii="Times New Roman" w:hAnsi="Times New Roman" w:cs="Times New Roman" w:hint="eastAsia"/>
          <w:szCs w:val="24"/>
        </w:rPr>
        <w:tab/>
      </w:r>
      <w:r>
        <w:rPr>
          <w:rFonts w:ascii="Times New Roman" w:hAnsi="Times New Roman" w:cs="Times New Roman" w:hint="eastAsia"/>
          <w:szCs w:val="24"/>
        </w:rPr>
        <w:tab/>
      </w:r>
      <w:r>
        <w:rPr>
          <w:rFonts w:ascii="Times New Roman" w:hAnsi="Times New Roman" w:cs="Times New Roman"/>
          <w:szCs w:val="24"/>
        </w:rPr>
        <w:t>C．降低</w:t>
      </w:r>
      <w:r>
        <w:rPr>
          <w:rFonts w:ascii="Times New Roman" w:hAnsi="Times New Roman" w:cs="Times New Roman" w:hint="eastAsia"/>
          <w:szCs w:val="24"/>
        </w:rPr>
        <w:tab/>
      </w:r>
      <w:r>
        <w:rPr>
          <w:rFonts w:ascii="Times New Roman" w:hAnsi="Times New Roman" w:cs="Times New Roman" w:hint="eastAsia"/>
          <w:szCs w:val="24"/>
        </w:rPr>
        <w:tab/>
      </w:r>
      <w:r>
        <w:rPr>
          <w:rFonts w:ascii="Times New Roman" w:hAnsi="Times New Roman" w:cs="Times New Roman" w:hint="eastAsia"/>
          <w:szCs w:val="24"/>
        </w:rPr>
        <w:tab/>
      </w:r>
      <w:r>
        <w:rPr>
          <w:rFonts w:ascii="Times New Roman" w:hAnsi="Times New Roman" w:cs="Times New Roman"/>
          <w:szCs w:val="24"/>
        </w:rPr>
        <w:t>D．不变</w:t>
      </w:r>
    </w:p>
    <w:p>
      <w:pPr>
        <w:spacing w:line="400" w:lineRule="exact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szCs w:val="24"/>
        </w:rPr>
        <w:tab/>
      </w:r>
      <w:r>
        <w:rPr>
          <w:rFonts w:ascii="Times New Roman" w:hAnsi="Times New Roman" w:cs="Times New Roman" w:hint="eastAsia"/>
          <w:szCs w:val="24"/>
        </w:rPr>
        <w:t>【例2】</w:t>
      </w:r>
      <w:r>
        <w:rPr>
          <w:rFonts w:ascii="Times New Roman" w:hAnsi="Times New Roman" w:cs="Times New Roman"/>
        </w:rPr>
        <w:t>把一盆冰水混合物放在0</w:t>
      </w:r>
      <w:r>
        <w:rPr>
          <w:rFonts w:ascii="宋体" w:eastAsia="宋体" w:hAnsi="宋体" w:cs="宋体" w:hint="eastAsia"/>
        </w:rPr>
        <w:t>℃</w:t>
      </w:r>
      <w:r>
        <w:rPr>
          <w:rFonts w:ascii="Times New Roman" w:hAnsi="Times New Roman" w:cs="Times New Roman"/>
        </w:rPr>
        <w:t>的房间里，用电风扇对它吹风（电风扇的所吹风温度为0</w:t>
      </w:r>
      <w:r>
        <w:rPr>
          <w:rFonts w:ascii="宋体" w:eastAsia="宋体" w:hAnsi="宋体" w:cs="宋体" w:hint="eastAsia"/>
        </w:rPr>
        <w:t>℃</w:t>
      </w:r>
      <w:r>
        <w:rPr>
          <w:rFonts w:ascii="Times New Roman" w:hAnsi="Times New Roman" w:cs="Times New Roman"/>
        </w:rPr>
        <w:t>），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/>
        </w:rPr>
        <w:t>则下列说法正确的是</w:t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>（</w:t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>）</w:t>
      </w:r>
    </w:p>
    <w:p>
      <w:pPr>
        <w:spacing w:line="400" w:lineRule="exact"/>
        <w:ind w:left="420" w:leftChars="20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/>
        </w:rPr>
        <w:t>A．冰和水的质量都不变，故总质量也不变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/>
        </w:rPr>
        <w:t>B．水可以结冰，但冰水的总质量会减小</w:t>
      </w:r>
    </w:p>
    <w:p>
      <w:pPr>
        <w:spacing w:line="400" w:lineRule="exact"/>
        <w:ind w:left="420" w:leftChars="200"/>
        <w:jc w:val="left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/>
        </w:rPr>
        <w:t>C．冰可以熔化，但冰水的总质量会减小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/>
        </w:rPr>
        <w:t>D．冰的质量不变，但水的质量会减小</w:t>
      </w:r>
    </w:p>
    <w:p>
      <w:pPr>
        <w:spacing w:line="40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szCs w:val="24"/>
        </w:rPr>
        <w:tab/>
      </w:r>
      <w:r>
        <w:rPr>
          <w:rFonts w:ascii="Times New Roman" w:hAnsi="Times New Roman" w:cs="Times New Roman" w:hint="eastAsia"/>
          <w:szCs w:val="24"/>
        </w:rPr>
        <w:t>【例3】</w:t>
      </w:r>
      <w:r>
        <w:rPr>
          <w:rFonts w:ascii="Times New Roman" w:hAnsi="Times New Roman" w:cs="Times New Roman"/>
        </w:rPr>
        <w:t>下列各现象中，最能说明液体的温度越高，蒸发就越快的是</w:t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>（</w:t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>）</w:t>
      </w:r>
    </w:p>
    <w:p>
      <w:pPr>
        <w:spacing w:line="400" w:lineRule="exact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/>
        </w:rPr>
        <w:t>A．同样多的酒精和水，在相同条件下酒精干得快</w:t>
      </w:r>
    </w:p>
    <w:p>
      <w:pPr>
        <w:spacing w:line="400" w:lineRule="exact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/>
        </w:rPr>
        <w:t>B．同样多的热酒精，装在碟子里的比装在瓶子里的干得快</w:t>
      </w:r>
    </w:p>
    <w:p>
      <w:pPr>
        <w:spacing w:line="400" w:lineRule="exact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/>
        </w:rPr>
        <w:t>C．把粮食摊放在阳光下比堆放在仓库里容易干</w:t>
      </w:r>
    </w:p>
    <w:p>
      <w:pPr>
        <w:spacing w:line="400" w:lineRule="exact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/>
        </w:rPr>
        <w:t>D．同样多的热酒精和冷酒精，装在两个相同的碟子里，热酒精干得快</w:t>
      </w:r>
    </w:p>
    <w:p>
      <w:pPr>
        <w:spacing w:line="40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szCs w:val="24"/>
        </w:rPr>
        <w:tab/>
      </w:r>
      <w:r>
        <w:rPr>
          <w:rFonts w:ascii="Times New Roman" w:hAnsi="Times New Roman" w:cs="Times New Roman" w:hint="eastAsia"/>
          <w:szCs w:val="24"/>
        </w:rPr>
        <w:t>【例4】</w:t>
      </w:r>
      <w:r>
        <w:rPr>
          <w:rFonts w:ascii="Times New Roman" w:hAnsi="Times New Roman" w:cs="Times New Roman"/>
        </w:rPr>
        <w:t>下列事例中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属于减少蒸发的措施是</w:t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>（</w:t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>）</w:t>
      </w:r>
    </w:p>
    <w:p>
      <w:pPr>
        <w:spacing w:line="400" w:lineRule="exact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/>
        </w:rPr>
        <w:t>A．将水果用保鲜膜包好后储存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/>
        </w:rPr>
        <w:t>B．用扫帚把洒在地而上的水向周围扫开</w:t>
      </w:r>
    </w:p>
    <w:p>
      <w:pPr>
        <w:spacing w:line="400" w:lineRule="exact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/>
        </w:rPr>
        <w:t>C．将湿衣服晾到向阳、通风的地方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/>
        </w:rPr>
        <w:t>D．用电热吹风机将头发吹干</w:t>
      </w:r>
    </w:p>
    <w:p>
      <w:pPr>
        <w:spacing w:line="400" w:lineRule="exact"/>
        <w:rPr>
          <w:rFonts w:ascii="Times New Roman" w:hAnsi="Times New Roman" w:cs="Times New Roman"/>
          <w:szCs w:val="24"/>
        </w:rPr>
      </w:pPr>
    </w:p>
    <w:p>
      <w:pPr>
        <w:spacing w:line="400" w:lineRule="exact"/>
        <w:rPr>
          <w:rFonts w:ascii="Times New Roman" w:eastAsia="黑体" w:hAnsi="Times New Roman" w:cs="Times New Roman"/>
          <w:sz w:val="24"/>
          <w:szCs w:val="24"/>
        </w:rPr>
      </w:pPr>
      <w:r>
        <w:rPr>
          <w:rFonts w:ascii="Times New Roman" w:eastAsia="黑体" w:hAnsi="Times New Roman" w:cs="Times New Roman" w:hint="eastAsia"/>
          <w:spacing w:val="-6"/>
          <w:sz w:val="24"/>
          <w:szCs w:val="24"/>
        </w:rPr>
        <w:t>三</w:t>
      </w:r>
      <w:r>
        <w:rPr>
          <w:rFonts w:ascii="Times New Roman" w:eastAsia="黑体" w:hAnsi="黑体" w:cs="Times New Roman"/>
          <w:spacing w:val="-6"/>
          <w:sz w:val="24"/>
          <w:szCs w:val="24"/>
        </w:rPr>
        <w:t>、</w:t>
      </w:r>
      <w:r>
        <w:rPr>
          <w:rFonts w:ascii="Times New Roman" w:eastAsia="黑体" w:hAnsi="黑体" w:cs="Times New Roman" w:hint="eastAsia"/>
          <w:spacing w:val="-6"/>
          <w:sz w:val="24"/>
          <w:szCs w:val="24"/>
        </w:rPr>
        <w:t>升华和凝华</w:t>
      </w:r>
    </w:p>
    <w:p>
      <w:pPr>
        <w:spacing w:line="400" w:lineRule="exact"/>
        <w:ind w:left="420" w:leftChars="200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>知识点一：</w:t>
      </w:r>
      <w:r>
        <w:rPr>
          <w:rFonts w:ascii="Times New Roman" w:hAnsi="Times New Roman" w:cs="Times New Roman" w:hint="eastAsia"/>
          <w:b/>
          <w:szCs w:val="24"/>
        </w:rPr>
        <w:t>升华</w:t>
      </w:r>
    </w:p>
    <w:p>
      <w:pPr>
        <w:spacing w:line="400" w:lineRule="exact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4"/>
        </w:rPr>
        <w:t>【例1】</w:t>
      </w:r>
      <w:r>
        <w:rPr>
          <w:rFonts w:ascii="Times New Roman" w:hAnsi="Times New Roman" w:cs="Times New Roman"/>
        </w:rPr>
        <w:t>下列物态变化中，属于升华现象的是</w:t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>（</w:t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>）</w:t>
      </w:r>
    </w:p>
    <w:p>
      <w:pPr>
        <w:spacing w:line="400" w:lineRule="exact"/>
        <w:ind w:left="840" w:leftChars="40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A．春天，冰封的湖面解冻</w:t>
      </w:r>
      <w:r>
        <w:rPr>
          <w:rFonts w:ascii="Times New Roman" w:hAnsi="Times New Roman" w:cs="Times New Roman" w:hint="eastAsia"/>
          <w:szCs w:val="24"/>
        </w:rPr>
        <w:tab/>
      </w:r>
      <w:r>
        <w:rPr>
          <w:rFonts w:ascii="Times New Roman" w:hAnsi="Times New Roman" w:cs="Times New Roman" w:hint="eastAsia"/>
          <w:szCs w:val="24"/>
        </w:rPr>
        <w:tab/>
      </w:r>
      <w:r>
        <w:rPr>
          <w:rFonts w:ascii="Times New Roman" w:hAnsi="Times New Roman" w:cs="Times New Roman" w:hint="eastAsia"/>
          <w:szCs w:val="24"/>
        </w:rPr>
        <w:tab/>
      </w:r>
      <w:r>
        <w:rPr>
          <w:rFonts w:ascii="Times New Roman" w:hAnsi="Times New Roman" w:cs="Times New Roman" w:hint="eastAsia"/>
          <w:szCs w:val="24"/>
        </w:rPr>
        <w:tab/>
      </w:r>
      <w:r>
        <w:rPr>
          <w:rFonts w:ascii="Times New Roman" w:hAnsi="Times New Roman" w:cs="Times New Roman" w:hint="eastAsia"/>
          <w:szCs w:val="24"/>
        </w:rPr>
        <w:tab/>
      </w:r>
      <w:r>
        <w:rPr>
          <w:rFonts w:ascii="Times New Roman" w:hAnsi="Times New Roman" w:cs="Times New Roman"/>
          <w:szCs w:val="24"/>
        </w:rPr>
        <w:t>B．夏天，利用冰箱制作棒冰</w:t>
      </w:r>
    </w:p>
    <w:p>
      <w:pPr>
        <w:spacing w:line="400" w:lineRule="exact"/>
        <w:ind w:left="840" w:leftChars="400"/>
        <w:rPr>
          <w:rFonts w:ascii="Times New Roman" w:hAnsi="Times New Roman" w:cs="Times New Roman" w:hint="eastAsia"/>
          <w:szCs w:val="24"/>
        </w:rPr>
      </w:pPr>
      <w:r>
        <w:rPr>
          <w:rFonts w:ascii="Times New Roman" w:hAnsi="Times New Roman" w:cs="Times New Roman"/>
          <w:szCs w:val="24"/>
        </w:rPr>
        <w:t>C．深秋，屋顶的瓦上结了一层霜</w:t>
      </w:r>
      <w:r>
        <w:rPr>
          <w:rFonts w:ascii="Times New Roman" w:hAnsi="Times New Roman" w:cs="Times New Roman" w:hint="eastAsia"/>
          <w:szCs w:val="24"/>
        </w:rPr>
        <w:tab/>
      </w:r>
      <w:r>
        <w:rPr>
          <w:rFonts w:ascii="Times New Roman" w:hAnsi="Times New Roman" w:cs="Times New Roman" w:hint="eastAsia"/>
          <w:szCs w:val="24"/>
        </w:rPr>
        <w:tab/>
      </w:r>
      <w:r>
        <w:rPr>
          <w:rFonts w:ascii="Times New Roman" w:hAnsi="Times New Roman" w:cs="Times New Roman" w:hint="eastAsia"/>
          <w:szCs w:val="24"/>
        </w:rPr>
        <w:tab/>
      </w:r>
      <w:r>
        <w:rPr>
          <w:rFonts w:ascii="Times New Roman" w:hAnsi="Times New Roman" w:cs="Times New Roman"/>
          <w:szCs w:val="24"/>
        </w:rPr>
        <w:t>D．冬天，冰冻的衣服逐渐变干</w:t>
      </w:r>
    </w:p>
    <w:p>
      <w:pPr>
        <w:spacing w:line="40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szCs w:val="24"/>
        </w:rPr>
        <w:tab/>
      </w:r>
      <w:r>
        <w:rPr>
          <w:rFonts w:ascii="Times New Roman" w:hAnsi="Times New Roman" w:cs="Times New Roman" w:hint="eastAsia"/>
          <w:szCs w:val="24"/>
        </w:rPr>
        <w:t>【例2】</w:t>
      </w:r>
      <w:r>
        <w:rPr>
          <w:rFonts w:ascii="Times New Roman" w:hAnsi="Times New Roman" w:cs="Times New Roman"/>
        </w:rPr>
        <w:t>下列物态变化中，属于升华的是</w:t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>（</w:t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>）</w:t>
      </w:r>
    </w:p>
    <w:p>
      <w:pPr>
        <w:spacing w:line="400" w:lineRule="exact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/>
        </w:rPr>
        <w:t>A．冰雪消融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/>
        </w:rPr>
        <w:t>B．衣柜里的樟脑片变小</w:t>
      </w:r>
    </w:p>
    <w:p>
      <w:pPr>
        <w:spacing w:line="400" w:lineRule="exact"/>
        <w:ind w:left="420" w:left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/>
        </w:rPr>
        <w:t>C．露珠的形成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/>
        </w:rPr>
        <w:t>D．电吹风吹干了湿头发</w:t>
      </w:r>
    </w:p>
    <w:p>
      <w:pPr>
        <w:spacing w:line="400" w:lineRule="exact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  <w:szCs w:val="24"/>
        </w:rPr>
        <w:tab/>
      </w:r>
      <w:r>
        <w:rPr>
          <w:rFonts w:ascii="Times New Roman" w:hAnsi="Times New Roman" w:cs="Times New Roman" w:hint="eastAsia"/>
          <w:szCs w:val="24"/>
        </w:rPr>
        <w:t>【例3】</w:t>
      </w:r>
      <w:r>
        <w:rPr>
          <w:rFonts w:ascii="Times New Roman" w:hAnsi="Times New Roman" w:cs="Times New Roman"/>
        </w:rPr>
        <w:t>冬天，0</w:t>
      </w:r>
      <w:r>
        <w:rPr>
          <w:rFonts w:ascii="宋体" w:eastAsia="宋体" w:hAnsi="宋体" w:cs="宋体" w:hint="eastAsia"/>
        </w:rPr>
        <w:t>℃</w:t>
      </w:r>
      <w:r>
        <w:rPr>
          <w:rFonts w:ascii="Times New Roman" w:hAnsi="Times New Roman" w:cs="Times New Roman"/>
        </w:rPr>
        <w:t>以下冰冻的衣服也会干，这是</w:t>
      </w:r>
      <w:r>
        <w:rPr>
          <w:rFonts w:ascii="Times New Roman" w:hAnsi="Times New Roman" w:cs="Times New Roman"/>
          <w:szCs w:val="24"/>
        </w:rPr>
        <w:t>_________</w:t>
      </w:r>
      <w:r>
        <w:rPr>
          <w:rFonts w:ascii="Times New Roman" w:hAnsi="Times New Roman" w:cs="Times New Roman"/>
        </w:rPr>
        <w:t>现象；寒冷的冬夜，门窗玻璃</w:t>
      </w:r>
      <w:r>
        <w:rPr>
          <w:rFonts w:ascii="Times New Roman" w:hAnsi="Times New Roman" w:cs="Times New Roman"/>
          <w:szCs w:val="24"/>
        </w:rPr>
        <w:t>_________</w:t>
      </w:r>
      <w:r>
        <w:rPr>
          <w:rFonts w:ascii="Times New Roman" w:hAnsi="Times New Roman" w:cs="Times New Roman" w:hint="eastAsia"/>
          <w:szCs w:val="24"/>
        </w:rPr>
        <w:tab/>
      </w:r>
      <w:r>
        <w:rPr>
          <w:rFonts w:ascii="Times New Roman" w:hAnsi="Times New Roman" w:cs="Times New Roman"/>
        </w:rPr>
        <w:t>侧出现冰花，这是</w:t>
      </w:r>
      <w:r>
        <w:rPr>
          <w:rFonts w:ascii="Times New Roman" w:hAnsi="Times New Roman" w:cs="Times New Roman"/>
          <w:szCs w:val="24"/>
        </w:rPr>
        <w:t>_________</w:t>
      </w:r>
      <w:r>
        <w:rPr>
          <w:rFonts w:ascii="Times New Roman" w:hAnsi="Times New Roman" w:cs="Times New Roman"/>
        </w:rPr>
        <w:t>现象</w:t>
      </w:r>
      <w:r>
        <w:rPr>
          <w:rFonts w:ascii="Times New Roman" w:hAnsi="Times New Roman" w:cs="Times New Roman" w:hint="eastAsia"/>
        </w:rPr>
        <w:t>。</w:t>
      </w:r>
    </w:p>
    <w:p>
      <w:pPr>
        <w:spacing w:line="40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szCs w:val="24"/>
        </w:rPr>
        <w:tab/>
      </w:r>
      <w:r>
        <w:rPr>
          <w:rFonts w:ascii="Times New Roman" w:hAnsi="Times New Roman" w:cs="Times New Roman" w:hint="eastAsia"/>
          <w:szCs w:val="24"/>
        </w:rPr>
        <w:t>【例4】</w:t>
      </w:r>
      <w:r>
        <w:rPr>
          <w:rFonts w:ascii="Times New Roman" w:hAnsi="Times New Roman" w:cs="Times New Roman"/>
        </w:rPr>
        <w:t>当一个白炽灯泡用久后，与同型号新灯泡比较会发现它里面的钨丝变细了，且灯泡内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/>
        </w:rPr>
        <w:t>壁变黑，说明钨丝工作时温度高，先发生</w:t>
      </w:r>
      <w:r>
        <w:rPr>
          <w:rFonts w:ascii="Times New Roman" w:hAnsi="Times New Roman" w:cs="Times New Roman"/>
          <w:szCs w:val="24"/>
        </w:rPr>
        <w:t>_________</w:t>
      </w:r>
      <w:r>
        <w:rPr>
          <w:rFonts w:ascii="Times New Roman" w:hAnsi="Times New Roman" w:cs="Times New Roman"/>
        </w:rPr>
        <w:t>，后在停止工作时遇冷发生</w:t>
      </w:r>
      <w:r>
        <w:rPr>
          <w:rFonts w:ascii="Times New Roman" w:hAnsi="Times New Roman" w:cs="Times New Roman"/>
          <w:szCs w:val="24"/>
        </w:rPr>
        <w:t>_________</w:t>
      </w:r>
      <w:r>
        <w:rPr>
          <w:rFonts w:ascii="Times New Roman" w:hAnsi="Times New Roman" w:cs="Times New Roman"/>
        </w:rPr>
        <w:t>（选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/>
        </w:rPr>
        <w:t>填物态变化名称）</w:t>
      </w:r>
      <w:r>
        <w:rPr>
          <w:rFonts w:ascii="Times New Roman" w:hAnsi="Times New Roman" w:cs="Times New Roman" w:hint="eastAsia"/>
        </w:rPr>
        <w:t>。</w:t>
      </w:r>
    </w:p>
    <w:p>
      <w:pPr>
        <w:widowControl/>
        <w:jc w:val="left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br w:type="page"/>
      </w:r>
    </w:p>
    <w:p>
      <w:pPr>
        <w:spacing w:line="400" w:lineRule="exact"/>
        <w:jc w:val="left"/>
        <w:rPr>
          <w:rFonts w:ascii="Times New Roman" w:eastAsia="宋体" w:hAnsi="Times New Roman" w:cs="Times New Roman"/>
          <w:szCs w:val="21"/>
        </w:rPr>
      </w:pPr>
    </w:p>
    <w:p>
      <w:pPr>
        <w:spacing w:line="400" w:lineRule="exact"/>
        <w:ind w:left="420" w:leftChars="200"/>
        <w:jc w:val="left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b/>
          <w:szCs w:val="24"/>
        </w:rPr>
        <w:t>知识点二：</w:t>
      </w:r>
      <w:r>
        <w:rPr>
          <w:rFonts w:ascii="Times New Roman" w:hAnsi="Times New Roman" w:cs="Times New Roman" w:hint="eastAsia"/>
          <w:b/>
          <w:szCs w:val="24"/>
        </w:rPr>
        <w:t>凝华</w:t>
      </w:r>
    </w:p>
    <w:p>
      <w:pPr>
        <w:spacing w:line="400" w:lineRule="exact"/>
        <w:ind w:left="420" w:leftChars="20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【例</w:t>
      </w:r>
      <w:r>
        <w:rPr>
          <w:rFonts w:ascii="Times New Roman" w:hAnsi="Times New Roman" w:cs="Times New Roman" w:hint="eastAsia"/>
          <w:szCs w:val="24"/>
        </w:rPr>
        <w:t>1</w:t>
      </w:r>
      <w:r>
        <w:rPr>
          <w:rFonts w:ascii="Times New Roman" w:hAnsi="Times New Roman" w:cs="Times New Roman"/>
          <w:szCs w:val="24"/>
        </w:rPr>
        <w:t>】冬天的早晨，室外物体表面常有白色的霜。霜的形成属于</w:t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>（</w:t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>）</w:t>
      </w:r>
    </w:p>
    <w:p>
      <w:pPr>
        <w:spacing w:line="400" w:lineRule="exact"/>
        <w:ind w:left="420" w:firstLine="420" w:leftChars="200"/>
        <w:rPr>
          <w:rFonts w:ascii="Times New Roman" w:hAnsi="Times New Roman" w:cs="Times New Roman" w:hint="eastAsia"/>
          <w:szCs w:val="24"/>
        </w:rPr>
      </w:pPr>
      <w:r>
        <w:rPr>
          <w:rFonts w:ascii="Times New Roman" w:hAnsi="Times New Roman" w:cs="Times New Roman"/>
          <w:szCs w:val="24"/>
        </w:rPr>
        <w:t>A．凝固</w:t>
      </w:r>
      <w:r>
        <w:rPr>
          <w:rFonts w:ascii="Times New Roman" w:hAnsi="Times New Roman" w:cs="Times New Roman" w:hint="eastAsia"/>
          <w:szCs w:val="24"/>
        </w:rPr>
        <w:tab/>
      </w:r>
      <w:r>
        <w:rPr>
          <w:rFonts w:ascii="Times New Roman" w:hAnsi="Times New Roman" w:cs="Times New Roman" w:hint="eastAsia"/>
          <w:szCs w:val="24"/>
        </w:rPr>
        <w:tab/>
      </w:r>
      <w:r>
        <w:rPr>
          <w:rFonts w:ascii="Times New Roman" w:hAnsi="Times New Roman" w:cs="Times New Roman" w:hint="eastAsia"/>
          <w:szCs w:val="24"/>
        </w:rPr>
        <w:tab/>
      </w:r>
      <w:r>
        <w:rPr>
          <w:rFonts w:ascii="Times New Roman" w:hAnsi="Times New Roman" w:cs="Times New Roman"/>
          <w:szCs w:val="24"/>
        </w:rPr>
        <w:t>B．液化</w:t>
      </w:r>
      <w:r>
        <w:rPr>
          <w:rFonts w:ascii="Times New Roman" w:hAnsi="Times New Roman" w:cs="Times New Roman" w:hint="eastAsia"/>
          <w:szCs w:val="24"/>
        </w:rPr>
        <w:tab/>
      </w:r>
      <w:r>
        <w:rPr>
          <w:rFonts w:ascii="Times New Roman" w:hAnsi="Times New Roman" w:cs="Times New Roman" w:hint="eastAsia"/>
          <w:szCs w:val="24"/>
        </w:rPr>
        <w:tab/>
      </w:r>
      <w:r>
        <w:rPr>
          <w:rFonts w:ascii="Times New Roman" w:hAnsi="Times New Roman" w:cs="Times New Roman" w:hint="eastAsia"/>
          <w:szCs w:val="24"/>
        </w:rPr>
        <w:tab/>
      </w:r>
      <w:r>
        <w:rPr>
          <w:rFonts w:ascii="Times New Roman" w:hAnsi="Times New Roman" w:cs="Times New Roman"/>
          <w:szCs w:val="24"/>
        </w:rPr>
        <w:t>C．凝华</w:t>
      </w:r>
      <w:r>
        <w:rPr>
          <w:rFonts w:ascii="Times New Roman" w:hAnsi="Times New Roman" w:cs="Times New Roman" w:hint="eastAsia"/>
          <w:szCs w:val="24"/>
        </w:rPr>
        <w:tab/>
      </w:r>
      <w:r>
        <w:rPr>
          <w:rFonts w:ascii="Times New Roman" w:hAnsi="Times New Roman" w:cs="Times New Roman" w:hint="eastAsia"/>
          <w:szCs w:val="24"/>
        </w:rPr>
        <w:tab/>
      </w:r>
      <w:r>
        <w:rPr>
          <w:rFonts w:ascii="Times New Roman" w:hAnsi="Times New Roman" w:cs="Times New Roman" w:hint="eastAsia"/>
          <w:szCs w:val="24"/>
        </w:rPr>
        <w:tab/>
      </w:r>
      <w:r>
        <w:rPr>
          <w:rFonts w:ascii="Times New Roman" w:hAnsi="Times New Roman" w:cs="Times New Roman"/>
          <w:szCs w:val="24"/>
        </w:rPr>
        <w:t>D．升华</w:t>
      </w:r>
    </w:p>
    <w:p>
      <w:pPr>
        <w:spacing w:line="40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szCs w:val="24"/>
        </w:rPr>
        <w:tab/>
      </w:r>
      <w:r>
        <w:rPr>
          <w:rFonts w:ascii="Times New Roman" w:hAnsi="Times New Roman" w:cs="Times New Roman" w:hint="eastAsia"/>
          <w:szCs w:val="24"/>
        </w:rPr>
        <w:t>【例2】</w:t>
      </w:r>
      <w:r>
        <w:rPr>
          <w:rFonts w:ascii="Times New Roman" w:hAnsi="Times New Roman" w:cs="Times New Roman"/>
        </w:rPr>
        <w:t>俗话说</w:t>
      </w:r>
      <w:r>
        <w:rPr>
          <w:rFonts w:ascii="Times New Roman" w:hAnsi="Times New Roman" w:cs="Times New Roman" w:hint="eastAsia"/>
        </w:rPr>
        <w:t>：</w:t>
      </w:r>
      <w:r>
        <w:rPr>
          <w:rFonts w:asciiTheme="minorEastAsia" w:hAnsiTheme="minorEastAsia" w:cs="Times New Roman"/>
        </w:rPr>
        <w:t>“霜前冷，雪后寒”</w:t>
      </w:r>
      <w:r>
        <w:rPr>
          <w:rFonts w:ascii="Times New Roman" w:hAnsi="Times New Roman" w:cs="Times New Roman" w:hint="eastAsia"/>
        </w:rPr>
        <w:t>。</w:t>
      </w:r>
      <w:r>
        <w:rPr>
          <w:rFonts w:ascii="Times New Roman" w:hAnsi="Times New Roman" w:cs="Times New Roman"/>
        </w:rPr>
        <w:t>这句话从物理学角度分析是</w:t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>（</w:t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>）</w:t>
      </w:r>
    </w:p>
    <w:p>
      <w:pPr>
        <w:spacing w:line="400" w:lineRule="exact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/>
        </w:rPr>
        <w:t>A．霜形成之前的气温一定比下雪后的气温低</w:t>
      </w:r>
    </w:p>
    <w:p>
      <w:pPr>
        <w:spacing w:line="400" w:lineRule="exact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/>
        </w:rPr>
        <w:t>B．霜形成的温度比雪形成的温度低</w:t>
      </w:r>
    </w:p>
    <w:p>
      <w:pPr>
        <w:spacing w:line="400" w:lineRule="exact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/>
        </w:rPr>
        <w:t>C．霜后的气温一定比霜形成前高，雪后气温一定比雪落到地面之前低</w:t>
      </w:r>
    </w:p>
    <w:p>
      <w:pPr>
        <w:spacing w:line="400" w:lineRule="exact"/>
        <w:ind w:left="420" w:leftChars="200"/>
        <w:rPr>
          <w:rFonts w:ascii="Times New Roman" w:hAnsi="Times New Roman" w:cs="Times New Roman" w:hint="eastAsia"/>
          <w:color w:val="333333"/>
          <w:szCs w:val="21"/>
          <w:shd w:val="clear" w:color="auto" w:fill="FFFFFF"/>
        </w:rPr>
      </w:pP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/>
        </w:rPr>
        <w:t>D．霜在地上形成，气温必在0</w:t>
      </w:r>
      <w:r>
        <w:rPr>
          <w:rFonts w:ascii="宋体" w:eastAsia="宋体" w:hAnsi="宋体" w:cs="宋体" w:hint="eastAsia"/>
        </w:rPr>
        <w:t>℃</w:t>
      </w:r>
      <w:r>
        <w:rPr>
          <w:rFonts w:ascii="Times New Roman" w:hAnsi="Times New Roman" w:cs="Times New Roman"/>
        </w:rPr>
        <w:t>以下，雪在高空形成，雪后熔化要吸收热，使地面附近空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/>
        </w:rPr>
        <w:t>气温度下降</w:t>
      </w:r>
    </w:p>
    <w:p>
      <w:pPr>
        <w:spacing w:line="40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szCs w:val="24"/>
        </w:rPr>
        <w:tab/>
      </w:r>
      <w:r>
        <w:rPr>
          <w:rFonts w:ascii="Times New Roman" w:hAnsi="Times New Roman" w:cs="Times New Roman" w:hint="eastAsia"/>
          <w:szCs w:val="24"/>
        </w:rPr>
        <w:t>【例3】</w:t>
      </w:r>
      <w:r>
        <w:rPr>
          <w:rFonts w:ascii="Times New Roman" w:hAnsi="Times New Roman" w:cs="Times New Roman"/>
        </w:rPr>
        <w:t>北方秋、冬两季早晨常出现霜，下列有关霜的形成的说法正确的是</w:t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>（</w:t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>）</w:t>
      </w:r>
    </w:p>
    <w:p>
      <w:pPr>
        <w:spacing w:line="400" w:lineRule="exact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/>
        </w:rPr>
        <w:t>A．是凝华现象且吸热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/>
        </w:rPr>
        <w:t>B．是凝华现象且放热</w:t>
      </w:r>
    </w:p>
    <w:p>
      <w:pPr>
        <w:spacing w:line="400" w:lineRule="exact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/>
        </w:rPr>
        <w:t>C．是凝固现象且放热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/>
        </w:rPr>
        <w:t>D．是凝固现象且吸热</w:t>
      </w:r>
    </w:p>
    <w:p>
      <w:pPr>
        <w:spacing w:line="400" w:lineRule="exact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 w:hint="eastAsia"/>
          <w:szCs w:val="24"/>
        </w:rPr>
        <w:tab/>
      </w:r>
      <w:r>
        <w:rPr>
          <w:rFonts w:ascii="Times New Roman" w:hAnsi="Times New Roman" w:cs="Times New Roman" w:hint="eastAsia"/>
          <w:szCs w:val="24"/>
        </w:rPr>
        <w:t>【例4】</w:t>
      </w:r>
      <w:r>
        <w:rPr>
          <w:rFonts w:asciiTheme="minorEastAsia" w:hAnsiTheme="minorEastAsia" w:cs="Times New Roman"/>
        </w:rPr>
        <w:t>“千里冰封，万里雪飘”这种景象中的“冰”“雪”的形成</w:t>
      </w:r>
      <w:r>
        <w:rPr>
          <w:rFonts w:ascii="Times New Roman" w:hAnsi="Times New Roman" w:cs="Times New Roman"/>
        </w:rPr>
        <w:t>所对应的主要物态变化是</w:t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>（</w:t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>）</w:t>
      </w:r>
    </w:p>
    <w:p>
      <w:pPr>
        <w:spacing w:line="400" w:lineRule="exact"/>
        <w:ind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>汽化和液化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>升华和凝华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>凝固和凝华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>凝固和液化</w:t>
      </w:r>
    </w:p>
    <w:p>
      <w:pPr>
        <w:spacing w:line="400" w:lineRule="exact"/>
        <w:rPr>
          <w:rFonts w:ascii="Times New Roman" w:eastAsia="宋体" w:hAnsi="Times New Roman" w:cs="Times New Roman"/>
          <w:szCs w:val="21"/>
        </w:rPr>
      </w:pPr>
    </w:p>
    <w:p>
      <w:pPr>
        <w:spacing w:line="400" w:lineRule="exact"/>
        <w:rPr>
          <w:rFonts w:ascii="Times New Roman" w:eastAsia="宋体" w:hAnsi="Times New Roman" w:cs="Times New Roman"/>
          <w:szCs w:val="21"/>
        </w:rPr>
      </w:pPr>
      <w:r>
        <w:rPr>
          <w:rFonts w:ascii="Times New Roman" w:hAnsi="Times New Roman" w:cs="Times New Roman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-5080</wp:posOffset>
                </wp:positionH>
                <wp:positionV relativeFrom="paragraph">
                  <wp:posOffset>100965</wp:posOffset>
                </wp:positionV>
                <wp:extent cx="1400175" cy="628650"/>
                <wp:effectExtent l="0" t="3175" r="0" b="0"/>
                <wp:wrapNone/>
                <wp:docPr id="34" name="组合 5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1400175" cy="628650"/>
                          <a:chOff x="0" y="0"/>
                          <a:chExt cx="14001" cy="6286"/>
                        </a:xfrm>
                      </wpg:grpSpPr>
                      <pic:pic xmlns:pic="http://schemas.openxmlformats.org/drawingml/2006/picture">
                        <pic:nvPicPr>
                          <pic:cNvPr id="35" name="图片 60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8">
                            <a:extLst>
                              <a:ext xmlns:a="http://schemas.openxmlformats.org/drawingml/2006/main"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01" cy="628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 xmlns:wps="http://schemas.microsoft.com/office/word/2010/wordprocessingShape">
                        <wps:cNvPr id="36" name="文本框 61"/>
                        <wps:cNvSpPr txBox="1">
                          <a:spLocks noChangeArrowheads="1"/>
                        </wps:cNvSpPr>
                        <wps:spPr bwMode="auto">
                          <a:xfrm>
                            <a:off x="5334" y="2000"/>
                            <a:ext cx="8667" cy="3334"/>
                          </a:xfrm>
                          <a:prstGeom prst="rect">
                            <a:avLst/>
                          </a:prstGeom>
                          <a:solidFill>
                            <a:srgbClr val="CCE8CF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ascii="幼圆" w:eastAsia="幼圆"/>
                                  <w:b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幼圆" w:eastAsia="幼圆" w:hint="eastAsia"/>
                                  <w:b/>
                                  <w:sz w:val="24"/>
                                  <w:szCs w:val="24"/>
                                </w:rPr>
                                <w:t>随堂检测</w:t>
                              </w:r>
                            </w:p>
                          </w:txbxContent>
                        </wps:txbx>
                        <wps:bodyPr rot="0" vert="horz" wrap="square" anchor="t" anchorCtr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5" o:spid="_x0000_s1034" style="width:110.25pt;height:49.5pt;margin-top:7.95pt;margin-left:-0.4pt;mso-height-relative:page;mso-width-relative:page;position:absolute;z-index:251667456" coordsize="14001,6286">
                <o:lock v:ext="edit" aspectratio="f"/>
                <v:shape id="图片 60" o:spid="_x0000_s1035" type="#_x0000_t75" style="width:14001;height:6286;position:absolute" coordsize="21600,21600" o:preferrelative="t" filled="f" stroked="f">
                  <v:imagedata r:id="rId18" o:title=""/>
                  <o:lock v:ext="edit" aspectratio="t"/>
                </v:shape>
                <v:shape id="文本框 61" o:spid="_x0000_s1036" type="#_x0000_t202" style="width:8667;height:3334;left:5334;position:absolute;top:2000" coordsize="21600,21600" filled="t" fillcolor="#cce8cf" stroked="f">
                  <o:lock v:ext="edit" aspectratio="f"/>
                  <v:textbox>
                    <w:txbxContent>
                      <w:p>
                        <w:pPr>
                          <w:rPr>
                            <w:rFonts w:ascii="幼圆" w:eastAsia="幼圆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幼圆" w:eastAsia="幼圆" w:hint="eastAsia"/>
                            <w:b/>
                            <w:sz w:val="24"/>
                            <w:szCs w:val="24"/>
                          </w:rPr>
                          <w:t>随堂检测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>
      <w:pPr>
        <w:spacing w:line="400" w:lineRule="exact"/>
        <w:rPr>
          <w:rFonts w:ascii="Times New Roman" w:eastAsia="宋体" w:hAnsi="Times New Roman" w:cs="Times New Roman"/>
          <w:szCs w:val="21"/>
        </w:rPr>
      </w:pPr>
    </w:p>
    <w:p>
      <w:pPr>
        <w:spacing w:line="400" w:lineRule="exact"/>
        <w:rPr>
          <w:rFonts w:ascii="Times New Roman" w:hAnsi="Times New Roman" w:cs="Times New Roman"/>
        </w:rPr>
      </w:pPr>
    </w:p>
    <w:p>
      <w:pPr>
        <w:spacing w:line="40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1、祖国的山河一年四季美景如画，下列图中描述的物态变化需要放热的是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）</w:t>
      </w:r>
    </w:p>
    <w:p>
      <w:pPr>
        <w:spacing w:line="400" w:lineRule="exact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A．春天，冰雪消融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/>
        </w:rPr>
        <w:t>B．夏天，草叶上露珠慢慢变小</w:t>
      </w:r>
    </w:p>
    <w:p>
      <w:pPr>
        <w:spacing w:line="400" w:lineRule="exact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C．秋天，枝头挂满白霜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/>
        </w:rPr>
        <w:t>D．严冬，冰雕逐渐变小</w:t>
      </w:r>
    </w:p>
    <w:p>
      <w:pPr>
        <w:spacing w:line="40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3840480</wp:posOffset>
            </wp:positionH>
            <wp:positionV relativeFrom="paragraph">
              <wp:posOffset>130810</wp:posOffset>
            </wp:positionV>
            <wp:extent cx="904875" cy="723900"/>
            <wp:effectExtent l="0" t="0" r="0" b="0"/>
            <wp:wrapSquare wrapText="bothSides"/>
            <wp:docPr id="6" name="图片 6" descr="http://czwl.cooco.net.cn/files/down/test/2016/01/06/05/2016010605363534514463.files/image00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9873547" name="图片 6" descr="http://czwl.cooco.net.cn/files/down/test/2016/01/06/05/2016010605363534514463.files/image009.gif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9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2646680</wp:posOffset>
            </wp:positionH>
            <wp:positionV relativeFrom="paragraph">
              <wp:posOffset>159385</wp:posOffset>
            </wp:positionV>
            <wp:extent cx="923925" cy="704850"/>
            <wp:effectExtent l="0" t="0" r="0" b="0"/>
            <wp:wrapSquare wrapText="bothSides"/>
            <wp:docPr id="7" name="图片 7" descr="http://czwl.cooco.net.cn/files/down/test/2016/01/06/05/2016010605363534514463.files/image00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1229218" name="图片 7" descr="http://czwl.cooco.net.cn/files/down/test/2016/01/06/05/2016010605363534514463.files/image008.gif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0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1480185</wp:posOffset>
            </wp:positionH>
            <wp:positionV relativeFrom="paragraph">
              <wp:posOffset>130810</wp:posOffset>
            </wp:positionV>
            <wp:extent cx="914400" cy="733425"/>
            <wp:effectExtent l="0" t="0" r="0" b="0"/>
            <wp:wrapSquare wrapText="bothSides"/>
            <wp:docPr id="8" name="图片 8" descr="http://czwl.cooco.net.cn/files/down/test/2016/01/06/05/2016010605363534514463.files/image00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2582152" name="图片 8" descr="http://czwl.cooco.net.cn/files/down/test/2016/01/06/05/2016010605363534514463.files/image007.gif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1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328295</wp:posOffset>
            </wp:positionH>
            <wp:positionV relativeFrom="paragraph">
              <wp:posOffset>130810</wp:posOffset>
            </wp:positionV>
            <wp:extent cx="923925" cy="723900"/>
            <wp:effectExtent l="0" t="0" r="0" b="0"/>
            <wp:wrapSquare wrapText="bothSides"/>
            <wp:docPr id="9" name="图片 9" descr="http://czwl.cooco.net.cn/files/down/test/2016/01/06/05/2016010605363534514463.files/image0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1989691" name="图片 9" descr="http://czwl.cooco.net.cn/files/down/test/2016/01/06/05/2016010605363534514463.files/image006.gif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2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400" w:lineRule="exact"/>
        <w:rPr>
          <w:rFonts w:ascii="Times New Roman" w:hAnsi="Times New Roman" w:cs="Times New Roman"/>
        </w:rPr>
      </w:pPr>
    </w:p>
    <w:p>
      <w:pPr>
        <w:spacing w:line="400" w:lineRule="exact"/>
        <w:rPr>
          <w:rFonts w:ascii="Times New Roman" w:hAnsi="Times New Roman" w:cs="Times New Roman"/>
        </w:rPr>
      </w:pPr>
    </w:p>
    <w:p>
      <w:pPr>
        <w:spacing w:line="400" w:lineRule="exact"/>
        <w:rPr>
          <w:rFonts w:ascii="Times New Roman" w:hAnsi="Times New Roman" w:cs="Times New Roman"/>
        </w:rPr>
      </w:pPr>
    </w:p>
    <w:p>
      <w:pPr>
        <w:spacing w:line="400" w:lineRule="exact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2、</w:t>
      </w:r>
      <w:r>
        <w:rPr>
          <w:rFonts w:ascii="Times New Roman" w:hAnsi="Times New Roman" w:cs="Times New Roman" w:hint="eastAsia"/>
        </w:rPr>
        <w:t>现在市场热销的空调扇，与秦王建造的阿房宫相似，盛夏来临时，空调扇的盒子中装入冰块，这样房间的温度就会下降，这是利用冰块熔化时要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 w:hint="eastAsia"/>
        </w:rPr>
        <w:t>热。室外的气温高达35℃，而冰块尚未完全熔化时，冰盒内的温度为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 w:hint="eastAsia"/>
        </w:rPr>
        <w:t>℃。</w:t>
      </w:r>
    </w:p>
    <w:p>
      <w:pPr>
        <w:spacing w:line="400" w:lineRule="exact"/>
        <w:rPr>
          <w:rFonts w:ascii="Times New Roman" w:eastAsia="宋体" w:hAnsi="Times New Roman" w:cs="Times New Roman" w:hint="eastAsia"/>
          <w:szCs w:val="21"/>
        </w:rPr>
      </w:pPr>
      <w:r>
        <w:rPr>
          <w:rFonts w:ascii="Times New Roman" w:hAnsi="Times New Roman" w:cs="Times New Roman"/>
        </w:rPr>
        <w:t>3、</w:t>
      </w:r>
      <w:r>
        <w:rPr>
          <w:rFonts w:ascii="Times New Roman" w:hAnsi="Times New Roman" w:cs="Times New Roman" w:hint="eastAsia"/>
        </w:rPr>
        <w:t>用蒸笼蒸馒头，是上层还是下层蒸格中的馒头先熟呢？小明仔细观察后发现：高温的水蒸气经过多层蒸格向上升，遇到冷的蒸笼盖时，大量水蒸气发生_______现象，放出很多热量，使_____层蒸格中的馒头先熟。有经验的师傅拿刚出笼的馒头前，先将手沾点水，这样做主要是利用_________________，使手不会被烫伤。</w:t>
      </w:r>
    </w:p>
    <w:p>
      <w:pPr>
        <w:spacing w:line="40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4、</w:t>
      </w:r>
      <w:r>
        <w:rPr>
          <w:rFonts w:ascii="Times New Roman" w:hAnsi="Times New Roman" w:cs="Times New Roman" w:hint="eastAsia"/>
        </w:rPr>
        <w:t>下列事例中，能加快液体蒸发的是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）</w:t>
      </w:r>
    </w:p>
    <w:p>
      <w:pPr>
        <w:spacing w:line="400" w:lineRule="exact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A．用扫把将地面上的水扫开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>B．将盘子中的水倒入瓶中</w:t>
      </w:r>
    </w:p>
    <w:p>
      <w:pPr>
        <w:spacing w:line="400" w:lineRule="exact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C．把湿衣服上的水挤掉一些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>D．利用管道代替沟渠输水</w:t>
      </w:r>
    </w:p>
    <w:p>
      <w:pPr>
        <w:spacing w:line="40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4924425</wp:posOffset>
            </wp:positionH>
            <wp:positionV relativeFrom="paragraph">
              <wp:posOffset>333375</wp:posOffset>
            </wp:positionV>
            <wp:extent cx="771525" cy="981075"/>
            <wp:effectExtent l="0" t="0" r="0" b="0"/>
            <wp:wrapTight wrapText="bothSides">
              <wp:wrapPolygon>
                <wp:start x="0" y="0"/>
                <wp:lineTo x="0" y="21390"/>
                <wp:lineTo x="21333" y="21390"/>
                <wp:lineTo x="21333" y="0"/>
                <wp:lineTo x="0" y="0"/>
              </wp:wrapPolygon>
            </wp:wrapTight>
            <wp:docPr id="5" name="图片 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2088652" name="图片 5" descr="IMG_256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3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</w:rPr>
        <w:t>5、</w:t>
      </w:r>
      <w:r>
        <w:rPr>
          <w:rFonts w:ascii="Times New Roman" w:hAnsi="Times New Roman" w:cs="Times New Roman" w:hint="eastAsia"/>
        </w:rPr>
        <w:t>标准大气压下，在盛水的大烧杯A内放着盛有80℃热水的大试管B，如图所示，当对大烧杯内的水加热时，烧杯内的水很快就烧开，若继续加热，试管B内的水将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）</w:t>
      </w:r>
    </w:p>
    <w:p>
      <w:pPr>
        <w:spacing w:line="400" w:lineRule="exact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A．到100℃就沸腾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>B．到100℃不能沸腾</w:t>
      </w:r>
    </w:p>
    <w:p>
      <w:pPr>
        <w:spacing w:line="400" w:lineRule="exact"/>
        <w:ind w:left="420" w:left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C．管内水温保持80℃不变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>D．无法确定</w:t>
      </w:r>
    </w:p>
    <w:p>
      <w:pPr>
        <w:spacing w:line="40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3848100</wp:posOffset>
            </wp:positionH>
            <wp:positionV relativeFrom="paragraph">
              <wp:posOffset>390525</wp:posOffset>
            </wp:positionV>
            <wp:extent cx="1543050" cy="933450"/>
            <wp:effectExtent l="0" t="0" r="0" b="0"/>
            <wp:wrapTight wrapText="bothSides">
              <wp:wrapPolygon>
                <wp:start x="0" y="0"/>
                <wp:lineTo x="0" y="21159"/>
                <wp:lineTo x="21333" y="21159"/>
                <wp:lineTo x="21333" y="0"/>
                <wp:lineTo x="0" y="0"/>
              </wp:wrapPolygon>
            </wp:wrapTight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383976" name="图片 10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4">
                      <a:extLst>
                        <a:ext xmlns:a="http://schemas.openxmlformats.org/drawingml/2006/main" uri="{BEBA8EAE-BF5A-486C-A8C5-ECC9F3942E4B}">
                          <a14:imgProps xmlns:a14="http://schemas.microsoft.com/office/drawing/2010/main">
                            <a14:imgLayer xmlns:r="http://schemas.openxmlformats.org/officeDocument/2006/relationships" r:embed="rId25"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</w:rPr>
        <w:t>6、</w:t>
      </w:r>
      <w:r>
        <w:rPr>
          <w:rFonts w:ascii="Times New Roman" w:hAnsi="Times New Roman" w:cs="Times New Roman" w:hint="eastAsia"/>
        </w:rPr>
        <w:t>如图所示，常温下两个烧杯，分别盛有冰块和热水，上方均盖有一块玻璃分别为a、b，过一会儿可明显看到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）</w:t>
      </w:r>
    </w:p>
    <w:p>
      <w:pPr>
        <w:spacing w:line="400" w:lineRule="exact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A．a、b两块玻璃外侧均有小水珠</w:t>
      </w:r>
    </w:p>
    <w:p>
      <w:pPr>
        <w:spacing w:line="400" w:lineRule="exact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B．a、b两块玻璃内侧均有小水珠</w:t>
      </w:r>
    </w:p>
    <w:p>
      <w:pPr>
        <w:spacing w:line="400" w:lineRule="exact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C．a块玻璃内侧，b块玻璃外侧有小水珠</w:t>
      </w:r>
    </w:p>
    <w:p>
      <w:pPr>
        <w:spacing w:line="400" w:lineRule="exact"/>
        <w:ind w:left="420" w:left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D．a块玻璃外侧，b块玻璃内侧有小水珠</w:t>
      </w:r>
    </w:p>
    <w:p>
      <w:pPr>
        <w:spacing w:line="40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7、</w:t>
      </w:r>
      <w:r>
        <w:rPr>
          <w:rFonts w:ascii="Times New Roman" w:hAnsi="Times New Roman" w:cs="Times New Roman" w:hint="eastAsia"/>
        </w:rPr>
        <w:t>下列说法正确的是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）</w:t>
      </w:r>
    </w:p>
    <w:p>
      <w:pPr>
        <w:spacing w:line="400" w:lineRule="exact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A．0摄氏度的冰变成0摄氏度的水内能不变</w:t>
      </w:r>
    </w:p>
    <w:p>
      <w:pPr>
        <w:spacing w:line="400" w:lineRule="exact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B．固体清新剂在使用时发生了升华</w:t>
      </w:r>
    </w:p>
    <w:p>
      <w:pPr>
        <w:spacing w:line="400" w:lineRule="exact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C．烧开水时壶嘴冒出的“白气”是水蒸气</w:t>
      </w:r>
    </w:p>
    <w:p>
      <w:pPr>
        <w:spacing w:line="400" w:lineRule="exact"/>
        <w:ind w:left="420" w:left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D．固体、液体很难被压缩是因为分子间存在引力</w:t>
      </w:r>
    </w:p>
    <w:p>
      <w:pPr>
        <w:spacing w:line="40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FF0000"/>
          <w:szCs w:val="24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4686300</wp:posOffset>
            </wp:positionH>
            <wp:positionV relativeFrom="paragraph">
              <wp:posOffset>153670</wp:posOffset>
            </wp:positionV>
            <wp:extent cx="952500" cy="876300"/>
            <wp:effectExtent l="0" t="0" r="0" b="0"/>
            <wp:wrapTight wrapText="bothSides">
              <wp:wrapPolygon>
                <wp:start x="0" y="0"/>
                <wp:lineTo x="0" y="21130"/>
                <wp:lineTo x="21168" y="21130"/>
                <wp:lineTo x="21168" y="0"/>
                <wp:lineTo x="0" y="0"/>
              </wp:wrapPolygon>
            </wp:wrapTight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70187" name="图片 16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6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</w:rPr>
        <w:t>8、</w:t>
      </w:r>
      <w:r>
        <w:rPr>
          <w:rFonts w:ascii="Times New Roman" w:hAnsi="Times New Roman" w:cs="Times New Roman" w:hint="eastAsia"/>
        </w:rPr>
        <w:t>如图所示，将少量的碘晶体放在烧杯中，上面放一个灌有冷水的烧瓶，在烧杯下用酒精灯微微加热，这时烧杯中可看到有紫色气体生成，这是碘的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 w:hint="eastAsia"/>
        </w:rPr>
        <w:t>现象；停止加热后，把烧瓶拿下来，可看见瓶底外壁有碘的晶体生成，这是碘的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 w:hint="eastAsia"/>
        </w:rPr>
        <w:t>现象。</w:t>
      </w:r>
    </w:p>
    <w:p>
      <w:pPr>
        <w:pStyle w:val="PlainText"/>
        <w:spacing w:line="400" w:lineRule="exact"/>
        <w:rPr>
          <w:rFonts w:ascii="Times New Roman" w:hAnsi="Times New Roman"/>
        </w:rPr>
      </w:pPr>
      <w:r>
        <w:rPr>
          <w:rFonts w:ascii="Times New Roman" w:hAnsi="Times New Roman" w:eastAsiaTheme="minorEastAsia"/>
          <w:color w:val="FF0000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3400425</wp:posOffset>
            </wp:positionH>
            <wp:positionV relativeFrom="paragraph">
              <wp:posOffset>325120</wp:posOffset>
            </wp:positionV>
            <wp:extent cx="2343150" cy="1866900"/>
            <wp:effectExtent l="0" t="0" r="0" b="0"/>
            <wp:wrapTight wrapText="bothSides">
              <wp:wrapPolygon>
                <wp:start x="0" y="0"/>
                <wp:lineTo x="0" y="21380"/>
                <wp:lineTo x="21424" y="21380"/>
                <wp:lineTo x="21424" y="0"/>
                <wp:lineTo x="0" y="0"/>
              </wp:wrapPolygon>
            </wp:wrapTight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9991593" name="图片 17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7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43150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Theme="minorEastAsia"/>
        </w:rPr>
        <w:t>9、</w:t>
      </w:r>
      <w:r>
        <w:rPr>
          <w:rFonts w:ascii="Times New Roman" w:hAnsi="Times New Roman" w:hint="eastAsia"/>
        </w:rPr>
        <w:t>如图所示，这是某种物质在熔化时温度随时间变化的图线。下列关于图中信息的解读错误的是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（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）</w:t>
      </w:r>
    </w:p>
    <w:p>
      <w:pPr>
        <w:pStyle w:val="PlainText"/>
        <w:spacing w:line="400" w:lineRule="exact"/>
        <w:ind w:left="420" w:leftChars="200"/>
        <w:rPr>
          <w:rFonts w:ascii="Times New Roman" w:hAnsi="Times New Roman"/>
        </w:rPr>
      </w:pPr>
      <w:r>
        <w:rPr>
          <w:rFonts w:ascii="Times New Roman" w:hAnsi="Times New Roman" w:hint="eastAsia"/>
        </w:rPr>
        <w:t>A．这是一种晶体，其熔点大约是50℃</w:t>
      </w:r>
    </w:p>
    <w:p>
      <w:pPr>
        <w:pStyle w:val="PlainText"/>
        <w:spacing w:line="400" w:lineRule="exact"/>
        <w:ind w:left="420" w:leftChars="200"/>
        <w:rPr>
          <w:rFonts w:ascii="Times New Roman" w:hAnsi="Times New Roman"/>
        </w:rPr>
      </w:pPr>
      <w:r>
        <w:rPr>
          <w:rFonts w:ascii="Times New Roman" w:hAnsi="Times New Roman" w:hint="eastAsia"/>
        </w:rPr>
        <w:t>B．第1～3min物质从外界吸收热量，第4～6min则没有吸热</w:t>
      </w:r>
    </w:p>
    <w:p>
      <w:pPr>
        <w:pStyle w:val="PlainText"/>
        <w:spacing w:line="400" w:lineRule="exact"/>
        <w:ind w:left="420" w:leftChars="200"/>
        <w:rPr>
          <w:rFonts w:ascii="Times New Roman" w:hAnsi="Times New Roman"/>
        </w:rPr>
      </w:pPr>
      <w:r>
        <w:rPr>
          <w:rFonts w:ascii="Times New Roman" w:hAnsi="Times New Roman" w:hint="eastAsia"/>
        </w:rPr>
        <w:t>C．第8～9min物质处于液态，且正在吸热升温</w:t>
      </w:r>
    </w:p>
    <w:p>
      <w:pPr>
        <w:pStyle w:val="PlainText"/>
        <w:spacing w:line="400" w:lineRule="exact"/>
        <w:ind w:left="420" w:leftChars="200"/>
        <w:rPr>
          <w:rFonts w:ascii="Times New Roman" w:hAnsi="Times New Roman"/>
        </w:rPr>
      </w:pPr>
      <w:r>
        <w:rPr>
          <w:rFonts w:ascii="Times New Roman" w:hAnsi="Times New Roman" w:hint="eastAsia"/>
        </w:rPr>
        <w:t>D．在第6min时，可观察到既有固态成分，又有液态成分，但液态的要多些</w:t>
      </w:r>
    </w:p>
    <w:p>
      <w:pPr>
        <w:widowControl/>
        <w:jc w:val="left"/>
        <w:rPr>
          <w:rFonts w:ascii="Times New Roman" w:eastAsia="宋体" w:hAnsi="Times New Roman" w:cs="Times New Roman"/>
          <w:color w:val="FF0000"/>
          <w:szCs w:val="24"/>
        </w:rPr>
      </w:pPr>
      <w:r>
        <w:rPr>
          <w:rFonts w:ascii="Times New Roman" w:hAnsi="Times New Roman"/>
          <w:color w:val="FF0000"/>
          <w:szCs w:val="24"/>
        </w:rPr>
        <w:br w:type="page"/>
      </w:r>
    </w:p>
    <w:p>
      <w:pPr>
        <w:pStyle w:val="PlainText"/>
        <w:spacing w:line="400" w:lineRule="exact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10、</w:t>
      </w:r>
      <w:r>
        <w:rPr>
          <w:rFonts w:ascii="Times New Roman" w:hAnsi="Times New Roman" w:eastAsiaTheme="minorEastAsia" w:hint="eastAsia"/>
        </w:rPr>
        <w:t>白天江、河、湖、海以及大地表层中的水不断蒸发，当含有很多水蒸气的空气升人高空时，水蒸气遇冷__________成大量的小水珠或___________成大量的小冰晶，这就是我们看到的云。在一定的条件下，小水滴和小冰晶越来越大，大到一定程度时就会下落。下落过程中，冰晶___________成水滴，与原来的水滴一起落到地面，这就形成了雨。当夜间气温降低时，白天空气中的水蒸气会在夜间较冷的地面、花草、石块上________成小水珠，这就是露。如空气中有较多的浮尘，水蒸气就_________成小水珠附在这些浮尘上面，就形成了“雾”。在秋冬季节，地面温度迅速降到了0℃以下，水蒸气直接_______成固态的小晶体，这就是霜。</w:t>
      </w:r>
    </w:p>
    <w:p>
      <w:pPr>
        <w:spacing w:line="40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11、</w:t>
      </w:r>
      <w:r>
        <w:rPr>
          <w:rFonts w:ascii="Times New Roman" w:hAnsi="Times New Roman" w:cs="Times New Roman" w:hint="eastAsia"/>
        </w:rPr>
        <w:t>小明同学用如图甲所示的装置对冰加热。</w:t>
      </w:r>
    </w:p>
    <w:p>
      <w:pPr>
        <w:spacing w:line="40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375920</wp:posOffset>
            </wp:positionH>
            <wp:positionV relativeFrom="paragraph">
              <wp:posOffset>8890</wp:posOffset>
            </wp:positionV>
            <wp:extent cx="4733925" cy="1504950"/>
            <wp:effectExtent l="0" t="0" r="0" b="0"/>
            <wp:wrapSquare wrapText="bothSides"/>
            <wp:docPr id="19" name="图片 19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4192481" name="图片 19" descr="IMG_256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8">
                      <a:extLst>
                        <a:ext xmlns:a="http://schemas.openxmlformats.org/drawingml/2006/main" uri="{BEBA8EAE-BF5A-486C-A8C5-ECC9F3942E4B}">
                          <a14:imgProps xmlns:a14="http://schemas.microsoft.com/office/drawing/2010/main">
                            <a14:imgLayer xmlns:r="http://schemas.openxmlformats.org/officeDocument/2006/relationships" r:embed="rId29"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400" w:lineRule="exact"/>
        <w:rPr>
          <w:rFonts w:ascii="Times New Roman" w:hAnsi="Times New Roman" w:cs="Times New Roman"/>
        </w:rPr>
      </w:pPr>
    </w:p>
    <w:p>
      <w:pPr>
        <w:spacing w:line="400" w:lineRule="exact"/>
        <w:rPr>
          <w:rFonts w:ascii="Times New Roman" w:hAnsi="Times New Roman" w:cs="Times New Roman"/>
        </w:rPr>
      </w:pPr>
    </w:p>
    <w:p>
      <w:pPr>
        <w:spacing w:line="400" w:lineRule="exact"/>
        <w:rPr>
          <w:rFonts w:ascii="Times New Roman" w:hAnsi="Times New Roman" w:cs="Times New Roman"/>
        </w:rPr>
      </w:pPr>
    </w:p>
    <w:p>
      <w:pPr>
        <w:spacing w:line="400" w:lineRule="exact"/>
        <w:rPr>
          <w:rFonts w:ascii="Times New Roman" w:hAnsi="Times New Roman" w:cs="Times New Roman"/>
        </w:rPr>
      </w:pPr>
    </w:p>
    <w:p>
      <w:pPr>
        <w:spacing w:line="400" w:lineRule="exact"/>
        <w:rPr>
          <w:rFonts w:ascii="Times New Roman" w:hAnsi="Times New Roman" w:cs="Times New Roman"/>
        </w:rPr>
      </w:pPr>
    </w:p>
    <w:p>
      <w:pPr>
        <w:spacing w:line="40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（1）根据实验记录他绘制了冰熔化时温度随时间变化的图像，如图乙所示。由图像可知冰是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 w:hint="eastAsia"/>
        </w:rPr>
        <w:t>（选填“晶体”或“非晶体”）；在10min末这一时刻，杯里的物质处于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 w:hint="eastAsia"/>
        </w:rPr>
        <w:t>（选填“固态”、“液态”或“固液共存态”）；从AB段和CD段的比较可知，冰的比热容比水的比热容要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 w:hint="eastAsia"/>
        </w:rPr>
        <w:t>（选填“大”或“小”）。</w:t>
      </w:r>
    </w:p>
    <w:p>
      <w:pPr>
        <w:numPr>
          <w:ilvl w:val="0"/>
          <w:numId w:val="1"/>
        </w:numPr>
        <w:spacing w:line="400" w:lineRule="exact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继续加热到水沸腾，此时温度计的示数如图丙所示且一直保持不变，则水的沸点是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 w:hint="eastAsia"/>
        </w:rPr>
        <w:t>℃，这说明当时水面上方的大气压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 w:hint="eastAsia"/>
        </w:rPr>
        <w:t>（选填“高于”、“低于”或“等于”）一个标准大气压。</w:t>
      </w:r>
    </w:p>
    <w:p>
      <w:pPr>
        <w:spacing w:line="400" w:lineRule="exac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12、</w:t>
      </w:r>
      <w:r>
        <w:rPr>
          <w:rFonts w:ascii="Times New Roman" w:hAnsi="Times New Roman" w:cs="Times New Roman" w:hint="eastAsia"/>
          <w:szCs w:val="21"/>
        </w:rPr>
        <w:t>小明同学在做“观察水的沸腾”实验中：</w:t>
      </w:r>
    </w:p>
    <w:p>
      <w:pPr>
        <w:spacing w:line="400" w:lineRule="exact"/>
        <w:ind w:left="1155" w:hanging="1155" w:hangingChars="55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（1）他为图中温度计写了一份使用说明书，其中有科学性错误的一条是________（填序号）。</w:t>
      </w:r>
    </w:p>
    <w:p>
      <w:pPr>
        <w:spacing w:line="400" w:lineRule="exact"/>
        <w:ind w:left="1155" w:hanging="1155" w:hangingChars="550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833120</wp:posOffset>
            </wp:positionH>
            <wp:positionV relativeFrom="paragraph">
              <wp:posOffset>154940</wp:posOffset>
            </wp:positionV>
            <wp:extent cx="3600450" cy="933450"/>
            <wp:effectExtent l="0" t="0" r="0" b="0"/>
            <wp:wrapSquare wrapText="bothSides"/>
            <wp:docPr id="15" name="图片 1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6006310" name="图片 15" descr="IMG_256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0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045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400" w:lineRule="exact"/>
        <w:ind w:left="1155" w:hanging="1155" w:hangingChars="550"/>
        <w:rPr>
          <w:rFonts w:ascii="Times New Roman" w:hAnsi="Times New Roman" w:cs="Times New Roman"/>
          <w:szCs w:val="21"/>
        </w:rPr>
      </w:pPr>
    </w:p>
    <w:p>
      <w:pPr>
        <w:spacing w:line="400" w:lineRule="exact"/>
        <w:ind w:left="1155" w:hanging="1155" w:hangingChars="550"/>
        <w:rPr>
          <w:rFonts w:ascii="Times New Roman" w:hAnsi="Times New Roman" w:cs="Times New Roman"/>
          <w:szCs w:val="21"/>
        </w:rPr>
      </w:pPr>
    </w:p>
    <w:p>
      <w:pPr>
        <w:spacing w:line="400" w:lineRule="exact"/>
        <w:ind w:left="1155" w:hanging="1155" w:hangingChars="550"/>
        <w:rPr>
          <w:rFonts w:ascii="Times New Roman" w:hAnsi="Times New Roman" w:cs="Times New Roman"/>
          <w:szCs w:val="21"/>
        </w:rPr>
      </w:pPr>
    </w:p>
    <w:p>
      <w:pPr>
        <w:spacing w:line="400" w:lineRule="exact"/>
        <w:rPr>
          <w:rFonts w:ascii="Times New Roman" w:hAnsi="Times New Roman" w:cs="Times New Roman"/>
          <w:szCs w:val="21"/>
        </w:rPr>
      </w:pPr>
    </w:p>
    <w:p>
      <w:pPr>
        <w:spacing w:line="400" w:lineRule="exac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（2）实验装置如图甲所示，实验时应注意观察</w:t>
      </w:r>
      <w:r>
        <w:rPr>
          <w:rFonts w:ascii="Times New Roman" w:hAnsi="Times New Roman" w:cs="Times New Roman"/>
        </w:rPr>
        <w:t>_______</w:t>
      </w:r>
      <w:r>
        <w:rPr>
          <w:rFonts w:ascii="Times New Roman" w:hAnsi="Times New Roman" w:cs="Times New Roman" w:hint="eastAsia"/>
          <w:szCs w:val="21"/>
        </w:rPr>
        <w:t>________</w:t>
      </w:r>
      <w:r>
        <w:rPr>
          <w:rFonts w:ascii="Times New Roman" w:hAnsi="Times New Roman" w:cs="Times New Roman"/>
        </w:rPr>
        <w:t>_</w:t>
      </w:r>
      <w:r>
        <w:rPr>
          <w:rFonts w:ascii="Times New Roman" w:hAnsi="Times New Roman" w:cs="Times New Roman" w:hint="eastAsia"/>
          <w:szCs w:val="21"/>
        </w:rPr>
        <w:t>以及水中气泡的变化情况。</w:t>
      </w:r>
    </w:p>
    <w:p>
      <w:pPr>
        <w:spacing w:line="400" w:lineRule="exac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（3）小明发现水在沸腾时产生的气泡情况如图乙中的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 w:hint="eastAsia"/>
          <w:szCs w:val="21"/>
        </w:rPr>
        <w:t>图所示，此时温度计示数如图丙所示，其读数为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 w:hint="eastAsia"/>
          <w:szCs w:val="21"/>
        </w:rPr>
        <w:t>℃。</w:t>
      </w:r>
    </w:p>
    <w:p>
      <w:pPr>
        <w:spacing w:line="400" w:lineRule="exac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433070</wp:posOffset>
            </wp:positionH>
            <wp:positionV relativeFrom="paragraph">
              <wp:posOffset>96520</wp:posOffset>
            </wp:positionV>
            <wp:extent cx="5162550" cy="1514475"/>
            <wp:effectExtent l="0" t="0" r="0" b="0"/>
            <wp:wrapSquare wrapText="bothSides"/>
            <wp:docPr id="14" name="图片 14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437463" name="图片 14" descr="IMG_257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1">
                      <a:extLst>
                        <a:ext xmlns:a="http://schemas.openxmlformats.org/drawingml/2006/main" uri="{BEBA8EAE-BF5A-486C-A8C5-ECC9F3942E4B}">
                          <a14:imgProps xmlns:a14="http://schemas.microsoft.com/office/drawing/2010/main">
                            <a14:imgLayer xmlns:r="http://schemas.openxmlformats.org/officeDocument/2006/relationships" r:embed="rId32"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62550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400" w:lineRule="exact"/>
        <w:rPr>
          <w:rFonts w:ascii="Times New Roman" w:hAnsi="Times New Roman" w:cs="Times New Roman"/>
          <w:szCs w:val="21"/>
        </w:rPr>
      </w:pPr>
    </w:p>
    <w:p>
      <w:pPr>
        <w:spacing w:line="400" w:lineRule="exact"/>
        <w:rPr>
          <w:rFonts w:ascii="Times New Roman" w:hAnsi="Times New Roman" w:cs="Times New Roman" w:hint="eastAsia"/>
          <w:szCs w:val="21"/>
        </w:rPr>
      </w:pPr>
    </w:p>
    <w:p>
      <w:pPr>
        <w:spacing w:line="400" w:lineRule="exac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（4）分析图丁所示图像，可知水在沸腾过程中温度的特点是</w:t>
      </w:r>
      <w:r>
        <w:rPr>
          <w:rFonts w:ascii="Times New Roman" w:hAnsi="Times New Roman" w:cs="Times New Roman"/>
        </w:rPr>
        <w:t>_________________________</w:t>
      </w:r>
      <w:r>
        <w:rPr>
          <w:rFonts w:ascii="Times New Roman" w:hAnsi="Times New Roman" w:cs="Times New Roman" w:hint="eastAsia"/>
          <w:szCs w:val="21"/>
        </w:rPr>
        <w:t>。</w:t>
      </w:r>
    </w:p>
    <w:p>
      <w:pPr>
        <w:spacing w:line="400" w:lineRule="exac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（5）根据图像可以推断，如果在其它条件不变的情况下用大火继续对水加热，则水的温度将_____（上升或下降或不变）。由此可知，在同样情况下两次煮鸡蛋，第一次在水开后继续用急火煮，第二次在水开后将火焰调小，直到煮熟，两次比较会发现____________（第一次或第二次或两次一样）煮得快。</w:t>
      </w:r>
    </w:p>
    <w:p>
      <w:pPr>
        <w:spacing w:line="400" w:lineRule="exact"/>
        <w:rPr>
          <w:rFonts w:ascii="Times New Roman" w:hAnsi="Times New Roman" w:cs="Times New Roman" w:hint="eastAsia"/>
          <w:szCs w:val="21"/>
        </w:rPr>
      </w:pPr>
      <w:r>
        <w:rPr>
          <w:rFonts w:ascii="Times New Roman" w:hAnsi="Times New Roman" w:cs="Times New Roman" w:hint="eastAsia"/>
          <w:szCs w:val="21"/>
        </w:rPr>
        <w:t>（6）实验结束后，熄灭酒精灯，让水停止吸热，水</w:t>
      </w:r>
      <w:r>
        <w:rPr>
          <w:rFonts w:ascii="Times New Roman" w:hAnsi="Times New Roman" w:cs="Times New Roman"/>
        </w:rPr>
        <w:t>_______</w:t>
      </w:r>
      <w:r>
        <w:rPr>
          <w:rFonts w:ascii="Times New Roman" w:hAnsi="Times New Roman" w:cs="Times New Roman" w:hint="eastAsia"/>
          <w:szCs w:val="21"/>
        </w:rPr>
        <w:t>（能或不能）继续沸腾，这说明了</w:t>
      </w:r>
      <w:r>
        <w:rPr>
          <w:rFonts w:ascii="Times New Roman" w:hAnsi="Times New Roman" w:cs="Times New Roman"/>
        </w:rPr>
        <w:t>_____________________</w:t>
      </w:r>
      <w:r>
        <w:rPr>
          <w:rFonts w:ascii="Times New Roman" w:hAnsi="Times New Roman" w:cs="Times New Roman" w:hint="eastAsia"/>
          <w:szCs w:val="21"/>
        </w:rPr>
        <w:t>。小明注意到开饭时，当妈妈对砂锅停止加热，将其端上桌，发现砂锅里的汤汁仍然在沸腾，原因是</w:t>
      </w:r>
      <w:r>
        <w:rPr>
          <w:rFonts w:ascii="Times New Roman" w:hAnsi="Times New Roman" w:cs="Times New Roman"/>
        </w:rPr>
        <w:t>_____________________________</w:t>
      </w:r>
      <w:r>
        <w:rPr>
          <w:rFonts w:ascii="Times New Roman" w:hAnsi="Times New Roman" w:cs="Times New Roman" w:hint="eastAsia"/>
          <w:szCs w:val="21"/>
        </w:rPr>
        <w:t>。</w:t>
      </w:r>
    </w:p>
    <w:p>
      <w:pPr>
        <w:spacing w:line="400" w:lineRule="exact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4443095</wp:posOffset>
            </wp:positionH>
            <wp:positionV relativeFrom="paragraph">
              <wp:posOffset>142240</wp:posOffset>
            </wp:positionV>
            <wp:extent cx="1076325" cy="1200150"/>
            <wp:effectExtent l="19050" t="0" r="9525" b="0"/>
            <wp:wrapSquare wrapText="bothSides"/>
            <wp:docPr id="18" name="图片 5" descr="http://czwl.cooco.net.cn/files/down/test/2015/12/25/06/2015122506123381408035.files/image0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2793910" name="图片 5" descr="http://czwl.cooco.net.cn/files/down/test/2015/12/25/06/2015122506123381408035.files/image012.jp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3">
                      <a:lum bright="35000" contrast="6000"/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 w:hint="eastAsia"/>
        </w:rPr>
        <w:t>13、</w:t>
      </w:r>
      <w:r>
        <w:rPr>
          <w:rFonts w:ascii="Times New Roman" w:hAnsi="Times New Roman" w:cs="Times New Roman"/>
        </w:rPr>
        <w:t>如图密封的锤形玻璃泡装有少量碘颗粒，用酒精灯微微加热后，发现玻璃泡中紫红色的气体越来越浓，此时仔细观察玻璃泡中__________（</w:t>
      </w:r>
      <w:r>
        <w:rPr>
          <w:rFonts w:asciiTheme="minorEastAsia" w:hAnsiTheme="minorEastAsia" w:cs="Times New Roman"/>
        </w:rPr>
        <w:t>填“有”或“没有”</w:t>
      </w:r>
      <w:r>
        <w:rPr>
          <w:rFonts w:ascii="Times New Roman" w:hAnsi="Times New Roman" w:cs="Times New Roman"/>
        </w:rPr>
        <w:t>）液态的碘，紫色的气体是碘由__________态直接变成__________态</w:t>
      </w:r>
      <w:r>
        <w:rPr>
          <w:rFonts w:ascii="Times New Roman" w:hAnsi="Times New Roman" w:cs="Times New Roman" w:hint="eastAsia"/>
        </w:rPr>
        <w:t>。</w:t>
      </w:r>
      <w:r>
        <w:rPr>
          <w:rFonts w:ascii="Times New Roman" w:hAnsi="Times New Roman" w:cs="Times New Roman"/>
        </w:rPr>
        <w:t>停止加热后，玻璃泡中紫色气体将__________（</w:t>
      </w:r>
      <w:r>
        <w:rPr>
          <w:rFonts w:asciiTheme="minorEastAsia" w:hAnsiTheme="minorEastAsia" w:cs="Times New Roman"/>
        </w:rPr>
        <w:t>填“保持不变”、“持续变浓”或“逐渐变淡”</w:t>
      </w:r>
      <w:r>
        <w:rPr>
          <w:rFonts w:ascii="Times New Roman" w:hAnsi="Times New Roman" w:cs="Times New Roman"/>
        </w:rPr>
        <w:t>），同时在玻璃泡未加热的部位发现小颗粒，此过程实质是碘的__________现象（填物态变化名称）</w:t>
      </w:r>
      <w:r>
        <w:rPr>
          <w:rFonts w:ascii="Times New Roman" w:hAnsi="Times New Roman" w:cs="Times New Roman" w:hint="eastAsia"/>
        </w:rPr>
        <w:t>。</w:t>
      </w:r>
    </w:p>
    <w:p>
      <w:pPr>
        <w:spacing w:line="40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14、</w:t>
      </w:r>
      <w:r>
        <w:rPr>
          <w:rFonts w:ascii="Times New Roman" w:hAnsi="Times New Roman" w:cs="Times New Roman"/>
        </w:rPr>
        <w:t>写出下列物质在1标准大气压下放热时发生的变化（选</w:t>
      </w:r>
      <w:r>
        <w:rPr>
          <w:rFonts w:asciiTheme="minorEastAsia" w:hAnsiTheme="minorEastAsia" w:cs="Times New Roman"/>
        </w:rPr>
        <w:t>填“降温”或</w:t>
      </w:r>
      <w:r>
        <w:rPr>
          <w:rFonts w:ascii="Times New Roman" w:hAnsi="Times New Roman" w:cs="Times New Roman"/>
        </w:rPr>
        <w:t>某种物态变化）</w:t>
      </w:r>
      <w:r>
        <w:rPr>
          <w:rFonts w:ascii="Times New Roman" w:hAnsi="Times New Roman" w:cs="Times New Roman" w:hint="eastAsia"/>
        </w:rPr>
        <w:t>。</w:t>
      </w:r>
    </w:p>
    <w:p>
      <w:pPr>
        <w:spacing w:line="40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（1）0</w:t>
      </w:r>
      <w:r>
        <w:rPr>
          <w:rFonts w:ascii="宋体" w:eastAsia="宋体" w:hAnsi="宋体" w:cs="宋体" w:hint="eastAsia"/>
        </w:rPr>
        <w:t>℃</w:t>
      </w:r>
      <w:r>
        <w:rPr>
          <w:rFonts w:ascii="Times New Roman" w:hAnsi="Times New Roman" w:cs="Times New Roman"/>
        </w:rPr>
        <w:t>的冰__________</w:t>
      </w:r>
      <w:r>
        <w:rPr>
          <w:rFonts w:ascii="Times New Roman" w:hAnsi="Times New Roman" w:cs="Times New Roman" w:hint="eastAsia"/>
        </w:rPr>
        <w:t>；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/>
        </w:rPr>
        <w:t>（2）18</w:t>
      </w:r>
      <w:r>
        <w:rPr>
          <w:rFonts w:ascii="宋体" w:eastAsia="宋体" w:hAnsi="宋体" w:cs="宋体" w:hint="eastAsia"/>
        </w:rPr>
        <w:t>℃</w:t>
      </w:r>
      <w:r>
        <w:rPr>
          <w:rFonts w:ascii="Times New Roman" w:hAnsi="Times New Roman" w:cs="Times New Roman"/>
        </w:rPr>
        <w:t>的水_________</w:t>
      </w:r>
      <w:r>
        <w:rPr>
          <w:rFonts w:ascii="Times New Roman" w:hAnsi="Times New Roman" w:cs="Times New Roman" w:hint="eastAsia"/>
        </w:rPr>
        <w:t>；</w:t>
      </w:r>
    </w:p>
    <w:p>
      <w:pPr>
        <w:spacing w:line="40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（3）0</w:t>
      </w:r>
      <w:r>
        <w:rPr>
          <w:rFonts w:ascii="宋体" w:eastAsia="宋体" w:hAnsi="宋体" w:cs="宋体" w:hint="eastAsia"/>
        </w:rPr>
        <w:t>℃</w:t>
      </w:r>
      <w:r>
        <w:rPr>
          <w:rFonts w:ascii="Times New Roman" w:hAnsi="Times New Roman" w:cs="Times New Roman"/>
        </w:rPr>
        <w:t>的水________</w:t>
      </w:r>
      <w:r>
        <w:rPr>
          <w:rFonts w:ascii="Times New Roman" w:hAnsi="Times New Roman" w:cs="Times New Roman" w:hint="eastAsia"/>
        </w:rPr>
        <w:t>；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/>
        </w:rPr>
        <w:t>（4）100</w:t>
      </w:r>
      <w:r>
        <w:rPr>
          <w:rFonts w:ascii="宋体" w:eastAsia="宋体" w:hAnsi="宋体" w:cs="宋体" w:hint="eastAsia"/>
        </w:rPr>
        <w:t>℃</w:t>
      </w:r>
      <w:r>
        <w:rPr>
          <w:rFonts w:ascii="Times New Roman" w:hAnsi="Times New Roman" w:cs="Times New Roman"/>
        </w:rPr>
        <w:t>的水蒸气__________</w:t>
      </w:r>
      <w:r>
        <w:rPr>
          <w:rFonts w:ascii="Times New Roman" w:hAnsi="Times New Roman" w:cs="Times New Roman" w:hint="eastAsia"/>
        </w:rPr>
        <w:t>。</w:t>
      </w:r>
    </w:p>
    <w:p>
      <w:pPr>
        <w:spacing w:line="40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15、</w:t>
      </w:r>
      <w:r>
        <w:rPr>
          <w:rFonts w:ascii="Times New Roman" w:hAnsi="Times New Roman" w:cs="Times New Roman"/>
        </w:rPr>
        <w:t>人工降雨是用飞机在高空喷洒干冰（固态二氧化碳）形成的，干冰在空中迅速吸热变为干冰蒸气，这是_________过程</w:t>
      </w:r>
      <w:r>
        <w:rPr>
          <w:rFonts w:ascii="Times New Roman" w:hAnsi="Times New Roman" w:cs="Times New Roman" w:hint="eastAsia"/>
        </w:rPr>
        <w:t>；</w:t>
      </w:r>
      <w:r>
        <w:rPr>
          <w:rFonts w:ascii="Times New Roman" w:hAnsi="Times New Roman" w:cs="Times New Roman"/>
        </w:rPr>
        <w:t>使云层温度急剧下降，同时空气中的水蒸气变为小冰粒，这是_________过程</w:t>
      </w:r>
      <w:r>
        <w:rPr>
          <w:rFonts w:ascii="Times New Roman" w:hAnsi="Times New Roman" w:cs="Times New Roman" w:hint="eastAsia"/>
        </w:rPr>
        <w:t>；</w:t>
      </w:r>
      <w:r>
        <w:rPr>
          <w:rFonts w:ascii="Times New Roman" w:hAnsi="Times New Roman" w:cs="Times New Roman"/>
        </w:rPr>
        <w:t>冰粒逐渐变大而下落，在下落过程中冰粒变成水滴，就形成了雨，这是__________过程</w:t>
      </w:r>
      <w:r>
        <w:rPr>
          <w:rFonts w:ascii="Times New Roman" w:hAnsi="Times New Roman" w:cs="Times New Roman" w:hint="eastAsia"/>
        </w:rPr>
        <w:t>。</w:t>
      </w:r>
      <w:r>
        <w:rPr>
          <w:rFonts w:ascii="Times New Roman" w:hAnsi="Times New Roman" w:cs="Times New Roman"/>
        </w:rPr>
        <w:t>（填物态变化的名称）</w:t>
      </w:r>
    </w:p>
    <w:p>
      <w:pPr>
        <w:spacing w:line="400" w:lineRule="exact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 w:hint="eastAsia"/>
          <w:szCs w:val="24"/>
        </w:rPr>
        <w:t>16、</w:t>
      </w:r>
      <w:r>
        <w:rPr>
          <w:rFonts w:ascii="Times New Roman" w:hAnsi="Times New Roman" w:cs="Times New Roman"/>
          <w:szCs w:val="24"/>
        </w:rPr>
        <w:t>下列现象形成的过程中，吸收热量的一组是</w:t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>（</w:t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>）</w:t>
      </w:r>
    </w:p>
    <w:p>
      <w:pPr>
        <w:spacing w:line="400" w:lineRule="exact"/>
        <w:rPr>
          <w:rFonts w:ascii="Times New Roman" w:hAnsi="Times New Roman" w:cs="Times New Roman"/>
          <w:szCs w:val="24"/>
        </w:rPr>
      </w:pPr>
      <w:r>
        <w:rPr>
          <w:rFonts w:ascii="宋体" w:eastAsia="宋体" w:hAnsi="宋体" w:cs="宋体" w:hint="eastAsia"/>
          <w:szCs w:val="24"/>
        </w:rPr>
        <w:tab/>
      </w:r>
      <w:r>
        <w:rPr>
          <w:rFonts w:ascii="宋体" w:eastAsia="宋体" w:hAnsi="宋体" w:cs="宋体" w:hint="eastAsia"/>
          <w:szCs w:val="24"/>
        </w:rPr>
        <w:t>①</w:t>
      </w:r>
      <w:r>
        <w:rPr>
          <w:rFonts w:ascii="Times New Roman" w:hAnsi="Times New Roman" w:cs="Times New Roman"/>
          <w:szCs w:val="24"/>
        </w:rPr>
        <w:t>春天，冰雪融化汇成溪流</w:t>
      </w:r>
      <w:r>
        <w:rPr>
          <w:rFonts w:ascii="Times New Roman" w:hAnsi="Times New Roman" w:cs="Times New Roman" w:hint="eastAsia"/>
          <w:szCs w:val="24"/>
        </w:rPr>
        <w:tab/>
      </w:r>
      <w:r>
        <w:rPr>
          <w:rFonts w:ascii="Times New Roman" w:hAnsi="Times New Roman" w:cs="Times New Roman" w:hint="eastAsia"/>
          <w:szCs w:val="24"/>
        </w:rPr>
        <w:tab/>
      </w:r>
      <w:r>
        <w:rPr>
          <w:rFonts w:ascii="宋体" w:eastAsia="宋体" w:hAnsi="宋体" w:cs="宋体" w:hint="eastAsia"/>
          <w:szCs w:val="24"/>
        </w:rPr>
        <w:t>②</w:t>
      </w:r>
      <w:r>
        <w:rPr>
          <w:rFonts w:ascii="Times New Roman" w:hAnsi="Times New Roman" w:cs="Times New Roman"/>
          <w:szCs w:val="24"/>
        </w:rPr>
        <w:t>夏天，自来水管</w:t>
      </w:r>
      <w:r>
        <w:rPr>
          <w:rFonts w:ascii="宋体" w:eastAsia="宋体" w:hAnsi="宋体" w:cs="Times New Roman"/>
          <w:szCs w:val="24"/>
        </w:rPr>
        <w:t>“出汗”</w:t>
      </w:r>
    </w:p>
    <w:p>
      <w:pPr>
        <w:spacing w:line="400" w:lineRule="exact"/>
        <w:rPr>
          <w:rFonts w:ascii="Times New Roman" w:hAnsi="Times New Roman" w:cs="Times New Roman"/>
          <w:szCs w:val="24"/>
        </w:rPr>
      </w:pPr>
      <w:r>
        <w:rPr>
          <w:rFonts w:ascii="宋体" w:eastAsia="宋体" w:hAnsi="宋体" w:cs="宋体" w:hint="eastAsia"/>
          <w:szCs w:val="24"/>
        </w:rPr>
        <w:tab/>
      </w:r>
      <w:r>
        <w:rPr>
          <w:rFonts w:ascii="宋体" w:eastAsia="宋体" w:hAnsi="宋体" w:cs="宋体" w:hint="eastAsia"/>
          <w:szCs w:val="24"/>
        </w:rPr>
        <w:t>③</w:t>
      </w:r>
      <w:r>
        <w:rPr>
          <w:rFonts w:ascii="Times New Roman" w:hAnsi="Times New Roman" w:cs="Times New Roman"/>
          <w:szCs w:val="24"/>
        </w:rPr>
        <w:t>秋天，草丛上凝结出露珠</w:t>
      </w:r>
      <w:r>
        <w:rPr>
          <w:rFonts w:ascii="Times New Roman" w:hAnsi="Times New Roman" w:cs="Times New Roman" w:hint="eastAsia"/>
          <w:szCs w:val="24"/>
        </w:rPr>
        <w:tab/>
      </w:r>
      <w:r>
        <w:rPr>
          <w:rFonts w:ascii="Times New Roman" w:hAnsi="Times New Roman" w:cs="Times New Roman" w:hint="eastAsia"/>
          <w:szCs w:val="24"/>
        </w:rPr>
        <w:tab/>
      </w:r>
      <w:r>
        <w:rPr>
          <w:rFonts w:ascii="宋体" w:eastAsia="宋体" w:hAnsi="宋体" w:cs="宋体" w:hint="eastAsia"/>
          <w:szCs w:val="24"/>
        </w:rPr>
        <w:t>④</w:t>
      </w:r>
      <w:r>
        <w:rPr>
          <w:rFonts w:ascii="Times New Roman" w:hAnsi="Times New Roman" w:cs="Times New Roman"/>
          <w:szCs w:val="24"/>
        </w:rPr>
        <w:t>冬天，冰冻的衣服晾干</w:t>
      </w:r>
    </w:p>
    <w:p>
      <w:pPr>
        <w:spacing w:line="400" w:lineRule="exact"/>
        <w:ind w:firstLine="42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A．</w:t>
      </w:r>
      <w:r>
        <w:rPr>
          <w:rFonts w:ascii="Times New Roman" w:eastAsia="宋体" w:hAnsi="宋体" w:cs="Times New Roman"/>
          <w:szCs w:val="24"/>
        </w:rPr>
        <w:t>①②</w:t>
      </w:r>
      <w:r>
        <w:rPr>
          <w:rFonts w:ascii="宋体" w:eastAsia="宋体" w:hAnsi="宋体" w:cs="宋体" w:hint="eastAsia"/>
          <w:szCs w:val="24"/>
        </w:rPr>
        <w:tab/>
      </w:r>
      <w:r>
        <w:rPr>
          <w:rFonts w:ascii="宋体" w:eastAsia="宋体" w:hAnsi="宋体" w:cs="宋体" w:hint="eastAsia"/>
          <w:szCs w:val="24"/>
        </w:rPr>
        <w:tab/>
      </w:r>
      <w:r>
        <w:rPr>
          <w:rFonts w:ascii="宋体" w:eastAsia="宋体" w:hAnsi="宋体" w:cs="宋体" w:hint="eastAsia"/>
          <w:szCs w:val="24"/>
        </w:rPr>
        <w:tab/>
      </w:r>
      <w:r>
        <w:rPr>
          <w:rFonts w:ascii="Times New Roman" w:hAnsi="Times New Roman" w:cs="Times New Roman"/>
          <w:szCs w:val="24"/>
        </w:rPr>
        <w:t>B．</w:t>
      </w:r>
      <w:r>
        <w:rPr>
          <w:rFonts w:ascii="宋体" w:eastAsia="宋体" w:hAnsi="宋体" w:cs="宋体" w:hint="eastAsia"/>
          <w:szCs w:val="24"/>
        </w:rPr>
        <w:t>②③</w:t>
      </w:r>
      <w:r>
        <w:rPr>
          <w:rFonts w:ascii="宋体" w:eastAsia="宋体" w:hAnsi="宋体" w:cs="宋体" w:hint="eastAsia"/>
          <w:szCs w:val="24"/>
        </w:rPr>
        <w:tab/>
      </w:r>
      <w:r>
        <w:rPr>
          <w:rFonts w:ascii="宋体" w:eastAsia="宋体" w:hAnsi="宋体" w:cs="宋体" w:hint="eastAsia"/>
          <w:szCs w:val="24"/>
        </w:rPr>
        <w:tab/>
      </w:r>
      <w:r>
        <w:rPr>
          <w:rFonts w:ascii="宋体" w:eastAsia="宋体" w:hAnsi="宋体" w:cs="宋体" w:hint="eastAsia"/>
          <w:szCs w:val="24"/>
        </w:rPr>
        <w:tab/>
      </w:r>
      <w:r>
        <w:rPr>
          <w:rFonts w:ascii="Times New Roman" w:hAnsi="Times New Roman" w:cs="Times New Roman"/>
          <w:szCs w:val="24"/>
        </w:rPr>
        <w:t>C．</w:t>
      </w:r>
      <w:r>
        <w:rPr>
          <w:rFonts w:ascii="宋体" w:eastAsia="宋体" w:hAnsi="宋体" w:cs="宋体" w:hint="eastAsia"/>
          <w:szCs w:val="24"/>
        </w:rPr>
        <w:t>①④</w:t>
      </w:r>
      <w:r>
        <w:rPr>
          <w:rFonts w:ascii="宋体" w:eastAsia="宋体" w:hAnsi="宋体" w:cs="宋体" w:hint="eastAsia"/>
          <w:szCs w:val="24"/>
        </w:rPr>
        <w:tab/>
      </w:r>
      <w:r>
        <w:rPr>
          <w:rFonts w:ascii="宋体" w:eastAsia="宋体" w:hAnsi="宋体" w:cs="宋体" w:hint="eastAsia"/>
          <w:szCs w:val="24"/>
        </w:rPr>
        <w:tab/>
      </w:r>
      <w:r>
        <w:rPr>
          <w:rFonts w:ascii="宋体" w:eastAsia="宋体" w:hAnsi="宋体" w:cs="宋体" w:hint="eastAsia"/>
          <w:szCs w:val="24"/>
        </w:rPr>
        <w:tab/>
      </w:r>
      <w:r>
        <w:rPr>
          <w:rFonts w:ascii="Times New Roman" w:hAnsi="Times New Roman" w:cs="Times New Roman"/>
          <w:szCs w:val="24"/>
        </w:rPr>
        <w:t>D．</w:t>
      </w:r>
      <w:r>
        <w:rPr>
          <w:rFonts w:ascii="宋体" w:eastAsia="宋体" w:hAnsi="宋体" w:cs="宋体" w:hint="eastAsia"/>
          <w:szCs w:val="24"/>
        </w:rPr>
        <w:t>③④</w:t>
      </w:r>
    </w:p>
    <w:p>
      <w:pPr>
        <w:spacing w:line="400" w:lineRule="exact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 w:hint="eastAsia"/>
          <w:szCs w:val="24"/>
        </w:rPr>
        <w:t>17、</w:t>
      </w:r>
      <w:r>
        <w:rPr>
          <w:rFonts w:ascii="Times New Roman" w:hAnsi="Times New Roman" w:cs="Times New Roman"/>
          <w:szCs w:val="24"/>
        </w:rPr>
        <w:t>夏天，早晨露天草叶上的露珠是_________现象，冬天树枝上出现</w:t>
      </w:r>
      <w:r>
        <w:rPr>
          <w:rFonts w:asciiTheme="minorEastAsia" w:hAnsiTheme="minorEastAsia" w:cs="Times New Roman"/>
          <w:szCs w:val="24"/>
        </w:rPr>
        <w:t>的“雾凇”</w:t>
      </w:r>
      <w:r>
        <w:rPr>
          <w:rFonts w:ascii="Times New Roman" w:hAnsi="Times New Roman" w:cs="Times New Roman"/>
          <w:szCs w:val="24"/>
        </w:rPr>
        <w:t>是__________现象</w:t>
      </w:r>
      <w:r>
        <w:rPr>
          <w:rFonts w:ascii="Times New Roman" w:hAnsi="Times New Roman" w:cs="Times New Roman" w:hint="eastAsia"/>
          <w:szCs w:val="24"/>
        </w:rPr>
        <w:t>。</w:t>
      </w:r>
    </w:p>
    <w:p>
      <w:pPr>
        <w:spacing w:line="400" w:lineRule="exact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 w:hint="eastAsia"/>
          <w:szCs w:val="24"/>
        </w:rPr>
        <w:t>18、</w:t>
      </w:r>
      <w:r>
        <w:rPr>
          <w:rFonts w:ascii="Times New Roman" w:hAnsi="Times New Roman" w:cs="Times New Roman"/>
          <w:szCs w:val="24"/>
        </w:rPr>
        <w:t>下面是关于电冰箱的一些说法，其中正确的是</w:t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>（</w:t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>）</w:t>
      </w:r>
    </w:p>
    <w:p>
      <w:pPr>
        <w:spacing w:line="400" w:lineRule="exact"/>
        <w:ind w:left="420" w:leftChars="20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A．冰箱内的温度之所以比较低，是因为冰箱中制冷剂蒸发吸热造成的</w:t>
      </w:r>
    </w:p>
    <w:p>
      <w:pPr>
        <w:spacing w:line="400" w:lineRule="exact"/>
        <w:ind w:left="420" w:leftChars="20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B．冰箱内的温度之所以比较低，是因为冰箱中制冷剂升华吸热造成的</w:t>
      </w:r>
    </w:p>
    <w:p>
      <w:pPr>
        <w:spacing w:line="400" w:lineRule="exact"/>
        <w:ind w:left="420" w:leftChars="20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C．夏天，打开冰箱门看到</w:t>
      </w:r>
      <w:r>
        <w:rPr>
          <w:rFonts w:asciiTheme="minorEastAsia" w:hAnsiTheme="minorEastAsia" w:cs="Times New Roman"/>
          <w:szCs w:val="24"/>
        </w:rPr>
        <w:t>的“白雾”是</w:t>
      </w:r>
      <w:r>
        <w:rPr>
          <w:rFonts w:ascii="Times New Roman" w:hAnsi="Times New Roman" w:cs="Times New Roman"/>
          <w:szCs w:val="24"/>
        </w:rPr>
        <w:t>冰箱内食品蒸发产生的水蒸气</w:t>
      </w:r>
    </w:p>
    <w:p>
      <w:pPr>
        <w:spacing w:line="400" w:lineRule="exact"/>
        <w:ind w:left="420" w:leftChars="20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D．夏天，打开冰箱门看</w:t>
      </w:r>
      <w:r>
        <w:rPr>
          <w:rFonts w:asciiTheme="minorEastAsia" w:hAnsiTheme="minorEastAsia" w:cs="Times New Roman"/>
          <w:szCs w:val="24"/>
        </w:rPr>
        <w:t>到的“白雾”是冰</w:t>
      </w:r>
      <w:r>
        <w:rPr>
          <w:rFonts w:ascii="Times New Roman" w:hAnsi="Times New Roman" w:cs="Times New Roman"/>
          <w:szCs w:val="24"/>
        </w:rPr>
        <w:t>箱内食品凝华造成的</w:t>
      </w:r>
    </w:p>
    <w:p>
      <w:pPr>
        <w:spacing w:line="400" w:lineRule="exact"/>
        <w:rPr>
          <w:rFonts w:ascii="Times New Roman" w:hAnsi="Times New Roman" w:cs="Times New Roman"/>
          <w:szCs w:val="21"/>
        </w:rPr>
      </w:pPr>
    </w:p>
    <w:p>
      <w:pPr>
        <w:spacing w:line="400" w:lineRule="exact"/>
        <w:rPr>
          <w:rFonts w:ascii="Times New Roman" w:hAnsi="Times New Roman" w:cs="Times New Roman"/>
        </w:rPr>
      </w:pPr>
    </w:p>
    <w:p>
      <w:pPr>
        <w:spacing w:line="40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-5080</wp:posOffset>
                </wp:positionH>
                <wp:positionV relativeFrom="paragraph">
                  <wp:posOffset>57785</wp:posOffset>
                </wp:positionV>
                <wp:extent cx="1485900" cy="666750"/>
                <wp:effectExtent l="0" t="4445" r="0" b="0"/>
                <wp:wrapNone/>
                <wp:docPr id="31" name="组合 126976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1485900" cy="666750"/>
                          <a:chOff x="0" y="0"/>
                          <a:chExt cx="14859" cy="6667"/>
                        </a:xfrm>
                      </wpg:grpSpPr>
                      <pic:pic xmlns:pic="http://schemas.openxmlformats.org/drawingml/2006/picture">
                        <pic:nvPicPr>
                          <pic:cNvPr id="32" name="图片 62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34">
                            <a:extLst>
                              <a:ext xmlns:a="http://schemas.openxmlformats.org/drawingml/2006/main"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859" cy="666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 xmlns:wps="http://schemas.microsoft.com/office/word/2010/wordprocessingShape">
                        <wps:cNvPr id="33" name="文本框 63"/>
                        <wps:cNvSpPr txBox="1">
                          <a:spLocks noChangeArrowheads="1"/>
                        </wps:cNvSpPr>
                        <wps:spPr bwMode="auto">
                          <a:xfrm>
                            <a:off x="6000" y="2476"/>
                            <a:ext cx="8668" cy="2762"/>
                          </a:xfrm>
                          <a:prstGeom prst="rect">
                            <a:avLst/>
                          </a:prstGeom>
                          <a:solidFill>
                            <a:srgbClr val="CCE8CF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ascii="幼圆" w:eastAsia="幼圆"/>
                                  <w:b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幼圆" w:eastAsia="幼圆" w:hint="eastAsia"/>
                                  <w:b/>
                                  <w:sz w:val="24"/>
                                  <w:szCs w:val="24"/>
                                </w:rPr>
                                <w:t>课堂总结</w:t>
                              </w:r>
                            </w:p>
                          </w:txbxContent>
                        </wps:txbx>
                        <wps:bodyPr rot="0" vert="horz" wrap="square" anchor="t" anchorCtr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26976" o:spid="_x0000_s1037" style="width:117pt;height:52.5pt;margin-top:4.55pt;margin-left:-0.4pt;mso-height-relative:page;mso-width-relative:page;position:absolute;z-index:251669504" coordsize="14859,6667">
                <o:lock v:ext="edit" aspectratio="f"/>
                <v:shape id="图片 62" o:spid="_x0000_s1038" type="#_x0000_t75" style="width:14859;height:6667;position:absolute" coordsize="21600,21600" o:preferrelative="t" filled="f" stroked="f">
                  <v:imagedata r:id="rId34" o:title=""/>
                  <o:lock v:ext="edit" aspectratio="t"/>
                </v:shape>
                <v:shape id="文本框 63" o:spid="_x0000_s1039" type="#_x0000_t202" style="width:8668;height:2762;left:6000;position:absolute;top:2476" coordsize="21600,21600" filled="t" fillcolor="#cce8cf" stroked="f">
                  <o:lock v:ext="edit" aspectratio="f"/>
                  <v:textbox>
                    <w:txbxContent>
                      <w:p>
                        <w:pPr>
                          <w:rPr>
                            <w:rFonts w:ascii="幼圆" w:eastAsia="幼圆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幼圆" w:eastAsia="幼圆" w:hint="eastAsia"/>
                            <w:b/>
                            <w:sz w:val="24"/>
                            <w:szCs w:val="24"/>
                          </w:rPr>
                          <w:t>课堂总结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>
      <w:pPr>
        <w:spacing w:line="400" w:lineRule="exact"/>
        <w:rPr>
          <w:rFonts w:ascii="Times New Roman" w:hAnsi="Times New Roman" w:cs="Times New Roman"/>
        </w:rPr>
      </w:pPr>
    </w:p>
    <w:p>
      <w:pPr>
        <w:spacing w:line="400" w:lineRule="exact"/>
        <w:rPr>
          <w:rFonts w:ascii="Times New Roman" w:hAnsi="Times New Roman" w:cs="Times New Roman"/>
        </w:rPr>
      </w:pPr>
    </w:p>
    <w:p>
      <w:pPr>
        <w:spacing w:line="40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1、总结物态变化之间吸放热情况。</w:t>
      </w:r>
    </w:p>
    <w:p>
      <w:pPr>
        <w:spacing w:line="400" w:lineRule="exact"/>
        <w:rPr>
          <w:rFonts w:ascii="Times New Roman" w:hAnsi="Times New Roman" w:cs="Times New Roman"/>
        </w:rPr>
      </w:pPr>
    </w:p>
    <w:p>
      <w:pPr>
        <w:spacing w:line="400" w:lineRule="exact"/>
        <w:rPr>
          <w:rFonts w:ascii="Times New Roman" w:hAnsi="Times New Roman" w:cs="Times New Roman"/>
        </w:rPr>
      </w:pPr>
    </w:p>
    <w:p>
      <w:pPr>
        <w:spacing w:line="40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2、如何判断晶体和非晶体？</w:t>
      </w:r>
    </w:p>
    <w:p>
      <w:pPr>
        <w:spacing w:line="400" w:lineRule="exact"/>
        <w:rPr>
          <w:rFonts w:ascii="Times New Roman" w:hAnsi="Times New Roman" w:cs="Times New Roman"/>
        </w:rPr>
      </w:pPr>
    </w:p>
    <w:p>
      <w:pPr>
        <w:spacing w:line="400" w:lineRule="exact"/>
        <w:rPr>
          <w:rFonts w:ascii="Times New Roman" w:hAnsi="Times New Roman" w:cs="Times New Roman"/>
        </w:rPr>
      </w:pPr>
    </w:p>
    <w:p>
      <w:pPr>
        <w:spacing w:line="40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3、总结蒸发和沸腾之间的区别。</w:t>
      </w:r>
    </w:p>
    <w:p>
      <w:pPr>
        <w:spacing w:line="400" w:lineRule="exact"/>
        <w:rPr>
          <w:rFonts w:ascii="Times New Roman" w:hAnsi="Times New Roman" w:cs="Times New Roman"/>
        </w:rPr>
      </w:pPr>
    </w:p>
    <w:p>
      <w:pPr>
        <w:spacing w:line="400" w:lineRule="exact"/>
        <w:rPr>
          <w:rFonts w:ascii="Times New Roman" w:hAnsi="Times New Roman" w:cs="Times New Roman"/>
        </w:rPr>
      </w:pPr>
    </w:p>
    <w:p>
      <w:pPr>
        <w:spacing w:line="40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4、举例说说我们生活中常见的物态变化现象。</w:t>
      </w:r>
    </w:p>
    <w:p>
      <w:pPr>
        <w:spacing w:line="400" w:lineRule="exact"/>
        <w:rPr>
          <w:rFonts w:ascii="Times New Roman" w:hAnsi="Times New Roman" w:cs="Times New Roman"/>
        </w:rPr>
      </w:pPr>
    </w:p>
    <w:p>
      <w:pPr>
        <w:spacing w:line="400" w:lineRule="exact"/>
        <w:rPr>
          <w:rFonts w:ascii="Times New Roman" w:hAnsi="Times New Roman" w:cs="Times New Roman"/>
        </w:rPr>
      </w:pPr>
    </w:p>
    <w:p>
      <w:pPr>
        <w:spacing w:line="400" w:lineRule="exact"/>
        <w:rPr>
          <w:rFonts w:ascii="Times New Roman" w:hAnsi="Times New Roman" w:cs="Times New Roman"/>
        </w:rPr>
      </w:pPr>
    </w:p>
    <w:p>
      <w:pPr>
        <w:spacing w:line="40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-14605</wp:posOffset>
                </wp:positionH>
                <wp:positionV relativeFrom="paragraph">
                  <wp:posOffset>75565</wp:posOffset>
                </wp:positionV>
                <wp:extent cx="1485900" cy="628650"/>
                <wp:effectExtent l="0" t="0" r="0" b="0"/>
                <wp:wrapNone/>
                <wp:docPr id="28" name="组合 126979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1485900" cy="628650"/>
                          <a:chOff x="0" y="0"/>
                          <a:chExt cx="1485900" cy="628650"/>
                        </a:xfrm>
                      </wpg:grpSpPr>
                      <pic:pic xmlns:pic="http://schemas.openxmlformats.org/drawingml/2006/picture">
                        <pic:nvPicPr>
                          <pic:cNvPr id="29" name="图片 126977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35">
                            <a:extLst>
                              <a:ext xmlns:a="http://schemas.openxmlformats.org/drawingml/2006/main"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85900" cy="62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 xmlns:wps="http://schemas.microsoft.com/office/word/2010/wordprocessingShape">
                        <wps:cNvPr id="30" name="文本框 126978"/>
                        <wps:cNvSpPr txBox="1"/>
                        <wps:spPr>
                          <a:xfrm>
                            <a:off x="600075" y="247650"/>
                            <a:ext cx="838200" cy="2762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ascii="幼圆" w:eastAsia="幼圆"/>
                                  <w:b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幼圆" w:eastAsia="幼圆" w:hint="eastAsia"/>
                                  <w:b/>
                                  <w:sz w:val="24"/>
                                  <w:szCs w:val="24"/>
                                </w:rPr>
                                <w:t>课后作业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26979" o:spid="_x0000_s1040" style="width:117pt;height:49.5pt;margin-top:5.95pt;margin-left:-1.15pt;mso-height-relative:page;mso-width-relative:page;position:absolute;z-index:251671552" coordsize="1485900,628650">
                <o:lock v:ext="edit" aspectratio="f"/>
                <v:shape id="图片 126977" o:spid="_x0000_s1041" type="#_x0000_t75" style="width:1485900;height:628650;position:absolute" coordsize="21600,21600" o:preferrelative="t" filled="f" stroked="f">
                  <v:imagedata r:id="rId35" o:title=""/>
                  <o:lock v:ext="edit" aspectratio="t"/>
                </v:shape>
                <v:shape id="文本框 126978" o:spid="_x0000_s1042" type="#_x0000_t202" style="width:838200;height:276225;left:600075;position:absolute;top:247650" coordsize="21600,21600" filled="f" stroked="f">
                  <o:lock v:ext="edit" aspectratio="f"/>
                  <v:textbox>
                    <w:txbxContent>
                      <w:p>
                        <w:pPr>
                          <w:rPr>
                            <w:rFonts w:ascii="幼圆" w:eastAsia="幼圆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幼圆" w:eastAsia="幼圆" w:hint="eastAsia"/>
                            <w:b/>
                            <w:sz w:val="24"/>
                            <w:szCs w:val="24"/>
                          </w:rPr>
                          <w:t>课后作业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>
      <w:pPr>
        <w:spacing w:line="400" w:lineRule="exact"/>
        <w:rPr>
          <w:rFonts w:ascii="Times New Roman" w:hAnsi="Times New Roman" w:cs="Times New Roman"/>
        </w:rPr>
      </w:pPr>
    </w:p>
    <w:p>
      <w:pPr>
        <w:spacing w:line="400" w:lineRule="exact"/>
        <w:rPr>
          <w:rFonts w:ascii="Times New Roman" w:hAnsi="Times New Roman" w:cs="Times New Roman"/>
        </w:rPr>
      </w:pPr>
    </w:p>
    <w:p>
      <w:pPr>
        <w:spacing w:line="40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1、</w:t>
      </w:r>
      <w:r>
        <w:rPr>
          <w:rFonts w:ascii="Times New Roman" w:hAnsi="Times New Roman" w:cs="Times New Roman" w:hint="eastAsia"/>
        </w:rPr>
        <w:t>“谚语”是我国民间文化的一部分，其语言简练、含义深刻。有句谚语说：“霜前冷，雪后寒。”它说明了霜是由于温度____</w:t>
      </w:r>
      <w:r>
        <w:rPr>
          <w:rFonts w:ascii="Times New Roman" w:hAnsi="Times New Roman" w:cs="Times New Roman" w:hint="eastAsia"/>
          <w:szCs w:val="21"/>
        </w:rPr>
        <w:t>____</w:t>
      </w:r>
      <w:r>
        <w:rPr>
          <w:rFonts w:ascii="Times New Roman" w:hAnsi="Times New Roman" w:cs="Times New Roman" w:hint="eastAsia"/>
        </w:rPr>
        <w:t>_使空气中水蒸气发生__</w:t>
      </w:r>
      <w:r>
        <w:rPr>
          <w:rFonts w:ascii="Times New Roman" w:hAnsi="Times New Roman" w:cs="Times New Roman" w:hint="eastAsia"/>
          <w:szCs w:val="21"/>
        </w:rPr>
        <w:t>____</w:t>
      </w:r>
      <w:r>
        <w:rPr>
          <w:rFonts w:ascii="Times New Roman" w:hAnsi="Times New Roman" w:cs="Times New Roman" w:hint="eastAsia"/>
        </w:rPr>
        <w:t>___而形成的；雪后，由于__</w:t>
      </w:r>
      <w:r>
        <w:rPr>
          <w:rFonts w:ascii="Times New Roman" w:hAnsi="Times New Roman" w:cs="Times New Roman" w:hint="eastAsia"/>
          <w:szCs w:val="21"/>
        </w:rPr>
        <w:t>________</w:t>
      </w:r>
      <w:r>
        <w:rPr>
          <w:rFonts w:ascii="Times New Roman" w:hAnsi="Times New Roman" w:cs="Times New Roman" w:hint="eastAsia"/>
        </w:rPr>
        <w:t>___而导致气温降低，使人感到寒冷。</w:t>
      </w:r>
    </w:p>
    <w:p>
      <w:pPr>
        <w:spacing w:line="40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2、</w:t>
      </w:r>
      <w:r>
        <w:rPr>
          <w:rFonts w:ascii="Times New Roman" w:hAnsi="Times New Roman" w:cs="Times New Roman" w:hint="eastAsia"/>
        </w:rPr>
        <w:t>指出下列物态变化的名称。</w:t>
      </w:r>
    </w:p>
    <w:p>
      <w:pPr>
        <w:spacing w:line="40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（1）夏天，湿衣服变干：</w:t>
      </w:r>
      <w:r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 w:hint="eastAsia"/>
        </w:rPr>
        <w:t>；</w:t>
      </w:r>
    </w:p>
    <w:p>
      <w:pPr>
        <w:spacing w:line="40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（2）冬天0℃以下，冰冻的衣服也会变干：</w:t>
      </w:r>
      <w:r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 w:hint="eastAsia"/>
        </w:rPr>
        <w:t>；</w:t>
      </w:r>
    </w:p>
    <w:p>
      <w:pPr>
        <w:spacing w:line="40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（3）钢水浇铸成火车轮：</w:t>
      </w:r>
      <w:r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 w:hint="eastAsia"/>
        </w:rPr>
        <w:t>；</w:t>
      </w:r>
    </w:p>
    <w:p>
      <w:pPr>
        <w:spacing w:line="40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（4）刚从冰箱里取出的冰棍冒出的“白气”：</w:t>
      </w:r>
      <w:r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 w:hint="eastAsia"/>
        </w:rPr>
        <w:t>；</w:t>
      </w:r>
    </w:p>
    <w:p>
      <w:pPr>
        <w:spacing w:line="40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（5）夏天，吃雪糕解热：</w:t>
      </w:r>
      <w:r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 w:hint="eastAsia"/>
        </w:rPr>
        <w:t>；</w:t>
      </w:r>
    </w:p>
    <w:p>
      <w:pPr>
        <w:spacing w:line="40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（6）冬天，玻璃窗上结的霜：</w:t>
      </w:r>
      <w:r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 w:hint="eastAsia"/>
        </w:rPr>
        <w:t>；</w:t>
      </w:r>
    </w:p>
    <w:p>
      <w:pPr>
        <w:spacing w:line="40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（7）雾的形成：</w:t>
      </w:r>
      <w:r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 w:hint="eastAsia"/>
        </w:rPr>
        <w:t>；</w:t>
      </w:r>
    </w:p>
    <w:p>
      <w:pPr>
        <w:spacing w:line="40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（8）雾凇的形成：</w:t>
      </w:r>
      <w:r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 w:hint="eastAsia"/>
        </w:rPr>
        <w:t>。</w:t>
      </w:r>
    </w:p>
    <w:p>
      <w:pPr>
        <w:widowControl/>
        <w:jc w:val="left"/>
        <w:rPr>
          <w:rFonts w:ascii="Times New Roman" w:hAnsi="Times New Roman" w:cs="Times New Roman"/>
          <w:color w:val="FF0000"/>
          <w:szCs w:val="24"/>
        </w:rPr>
      </w:pPr>
      <w:r>
        <w:rPr>
          <w:rFonts w:ascii="Times New Roman" w:hAnsi="Times New Roman" w:cs="Times New Roman"/>
          <w:color w:val="FF0000"/>
          <w:szCs w:val="24"/>
        </w:rPr>
        <w:br w:type="page"/>
      </w:r>
    </w:p>
    <w:p>
      <w:pPr>
        <w:spacing w:line="400" w:lineRule="exact"/>
        <w:rPr>
          <w:rFonts w:ascii="Times New Roman" w:hAnsi="Times New Roman" w:cs="Times New Roman"/>
        </w:rPr>
      </w:pPr>
    </w:p>
    <w:p>
      <w:pPr>
        <w:spacing w:line="40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3、</w:t>
      </w:r>
      <w:r>
        <w:rPr>
          <w:rFonts w:ascii="Times New Roman" w:hAnsi="Times New Roman" w:cs="Times New Roman" w:hint="eastAsia"/>
        </w:rPr>
        <w:t>下列关于热现象的说法中正确的是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）</w:t>
      </w:r>
    </w:p>
    <w:p>
      <w:pPr>
        <w:spacing w:line="400" w:lineRule="exact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A．深秋的早晨，草地上的霜是水凝固形成的</w:t>
      </w:r>
    </w:p>
    <w:p>
      <w:pPr>
        <w:spacing w:line="400" w:lineRule="exact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B．夏天，我们看到冰棒冒“白气”是一种汽化现象</w:t>
      </w:r>
    </w:p>
    <w:p>
      <w:pPr>
        <w:spacing w:line="400" w:lineRule="exact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C．用久了的白炽灯泡内表面发黑，是钨蒸汽液化后再凝固的结果</w:t>
      </w:r>
    </w:p>
    <w:p>
      <w:pPr>
        <w:spacing w:line="400" w:lineRule="exact"/>
        <w:ind w:left="420" w:left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D．从冰箱中取出的易拉罐过一会儿表面有水珠，这是一种液化现象</w:t>
      </w:r>
    </w:p>
    <w:p>
      <w:pPr>
        <w:spacing w:line="40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4、</w:t>
      </w:r>
      <w:r>
        <w:rPr>
          <w:rFonts w:ascii="Times New Roman" w:hAnsi="Times New Roman" w:cs="Times New Roman" w:hint="eastAsia"/>
        </w:rPr>
        <w:t>下列物态变化，需要吸热的是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）</w:t>
      </w:r>
    </w:p>
    <w:p>
      <w:pPr>
        <w:spacing w:line="400" w:lineRule="exact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A．初春，皑皑的白雪开始消融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>B．初夏，青青的小草挂上露珠</w:t>
      </w:r>
    </w:p>
    <w:p>
      <w:pPr>
        <w:spacing w:line="400" w:lineRule="exact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C．深秋，红红的苹果蒙上白霜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>D．严冬，静静的池塘覆上薄冰</w:t>
      </w:r>
    </w:p>
    <w:p>
      <w:pPr>
        <w:spacing w:line="40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5、</w:t>
      </w:r>
      <w:r>
        <w:rPr>
          <w:rFonts w:ascii="Times New Roman" w:hAnsi="Times New Roman" w:cs="Times New Roman" w:hint="eastAsia"/>
        </w:rPr>
        <w:t>如图所示，甲容器内装有水，乙试管内也装有水，并通过甲容器密封盖上的孔插入甲容器的水中，且乙试管与密封盖紧密接触。现给甲容器缓缓加热，则经过一段时间后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）</w:t>
      </w:r>
    </w:p>
    <w:p>
      <w:pPr>
        <w:spacing w:line="400" w:lineRule="exact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3438525</wp:posOffset>
            </wp:positionH>
            <wp:positionV relativeFrom="paragraph">
              <wp:posOffset>104775</wp:posOffset>
            </wp:positionV>
            <wp:extent cx="1352550" cy="952500"/>
            <wp:effectExtent l="0" t="0" r="0" b="0"/>
            <wp:wrapTight wrapText="bothSides">
              <wp:wrapPolygon>
                <wp:start x="0" y="0"/>
                <wp:lineTo x="0" y="21168"/>
                <wp:lineTo x="21296" y="21168"/>
                <wp:lineTo x="21296" y="0"/>
                <wp:lineTo x="0" y="0"/>
              </wp:wrapPolygon>
            </wp:wrapTight>
            <wp:docPr id="20" name="图片 20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4343802" name="图片 20" descr="IMG_256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6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 w:hint="eastAsia"/>
        </w:rPr>
        <w:t>A．甲容器内的水沸腾，乙试管内的水不会沸腾</w:t>
      </w:r>
    </w:p>
    <w:p>
      <w:pPr>
        <w:spacing w:line="400" w:lineRule="exact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B．甲容器内的水先沸腾</w:t>
      </w:r>
    </w:p>
    <w:p>
      <w:pPr>
        <w:spacing w:line="400" w:lineRule="exact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C．乙试管内的水先沸腾</w:t>
      </w:r>
    </w:p>
    <w:p>
      <w:pPr>
        <w:spacing w:line="400" w:lineRule="exact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D．甲容器、乙试管内的水同时沸腾</w:t>
      </w:r>
    </w:p>
    <w:p>
      <w:pPr>
        <w:spacing w:line="400" w:lineRule="exact"/>
        <w:rPr>
          <w:rFonts w:ascii="Times New Roman" w:hAnsi="Times New Roman" w:cs="Times New Roman"/>
          <w:color w:val="FF0000"/>
          <w:szCs w:val="24"/>
        </w:rPr>
      </w:pPr>
    </w:p>
    <w:p>
      <w:pPr>
        <w:spacing w:line="40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6、</w:t>
      </w:r>
      <w:r>
        <w:rPr>
          <w:rFonts w:ascii="Times New Roman" w:hAnsi="Times New Roman" w:cs="Times New Roman" w:hint="eastAsia"/>
        </w:rPr>
        <w:t>同样质量的0℃的冰和0℃的水冷却食品，用冰的效果好，这是因为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）</w:t>
      </w:r>
    </w:p>
    <w:p>
      <w:pPr>
        <w:spacing w:line="400" w:lineRule="exact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A．冰比水凉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>B．冰的温度比水低</w:t>
      </w:r>
    </w:p>
    <w:p>
      <w:pPr>
        <w:spacing w:line="400" w:lineRule="exact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C．冰在熔化时要吸收大量的热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>D．冰和食品的接触更充分</w:t>
      </w:r>
    </w:p>
    <w:p>
      <w:pPr>
        <w:spacing w:line="40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7、</w:t>
      </w:r>
      <w:r>
        <w:rPr>
          <w:rFonts w:ascii="Times New Roman" w:hAnsi="Times New Roman" w:cs="Times New Roman" w:hint="eastAsia"/>
        </w:rPr>
        <w:t>夏天，市场上的海鲜周围通常要放一些冰块，这是因为冰熔化时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 w:hint="eastAsia"/>
        </w:rPr>
        <w:t>（选填“吸收”或“放出”）热量，从而使海鲜的温度</w:t>
      </w:r>
      <w:r>
        <w:rPr>
          <w:rFonts w:ascii="Times New Roman" w:hAnsi="Times New Roman" w:cs="Times New Roman"/>
        </w:rPr>
        <w:t>_________</w:t>
      </w:r>
      <w:r>
        <w:rPr>
          <w:rFonts w:ascii="Times New Roman" w:hAnsi="Times New Roman" w:cs="Times New Roman" w:hint="eastAsia"/>
        </w:rPr>
        <w:t>，（选填“降低”或“升高”），海鲜才不易变质。通常冰块应放在食品的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 w:hint="eastAsia"/>
        </w:rPr>
        <w:t>（上方还是下方）。</w:t>
      </w:r>
    </w:p>
    <w:p>
      <w:pPr>
        <w:spacing w:line="40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8、</w:t>
      </w:r>
      <w:r>
        <w:rPr>
          <w:rFonts w:ascii="Times New Roman" w:hAnsi="Times New Roman" w:cs="Times New Roman" w:hint="eastAsia"/>
        </w:rPr>
        <w:t>如图所示，甲、乙两图是某个同学做“水的沸腾”实验时观察到的现象，其中能正确反映沸腾现象的是图_____；图丙是他根据实验数据作出的温度—时间图象，从图中可以看出，水沸腾的过程中继续吸热，温度_________，看图分析还可以知道，实验地的大气压比标准大气压_____（选填“高”、“低”或“相等”）。为了减少从开始加热到沸腾的时间，可采用的方法是_______________________。</w:t>
      </w:r>
    </w:p>
    <w:p>
      <w:pPr>
        <w:spacing w:line="40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509270</wp:posOffset>
            </wp:positionH>
            <wp:positionV relativeFrom="paragraph">
              <wp:posOffset>154940</wp:posOffset>
            </wp:positionV>
            <wp:extent cx="4648200" cy="1466850"/>
            <wp:effectExtent l="0" t="0" r="0" b="0"/>
            <wp:wrapSquare wrapText="bothSides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6563165" name="图片 2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7">
                      <a:extLst>
                        <a:ext xmlns:a="http://schemas.openxmlformats.org/drawingml/2006/main" uri="{BEBA8EAE-BF5A-486C-A8C5-ECC9F3942E4B}">
                          <a14:imgProps xmlns:a14="http://schemas.microsoft.com/office/drawing/2010/main">
                            <a14:imgLayer xmlns:r="http://schemas.openxmlformats.org/officeDocument/2006/relationships" r:embed="rId38"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48200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400" w:lineRule="exact"/>
        <w:rPr>
          <w:rFonts w:ascii="Times New Roman" w:hAnsi="Times New Roman" w:cs="Times New Roman"/>
        </w:rPr>
      </w:pPr>
    </w:p>
    <w:p>
      <w:pPr>
        <w:spacing w:line="400" w:lineRule="exact"/>
        <w:rPr>
          <w:rFonts w:ascii="Times New Roman" w:hAnsi="Times New Roman" w:cs="Times New Roman"/>
        </w:rPr>
      </w:pPr>
    </w:p>
    <w:p>
      <w:pPr>
        <w:spacing w:line="400" w:lineRule="exact"/>
        <w:rPr>
          <w:rFonts w:ascii="Times New Roman" w:hAnsi="Times New Roman" w:cs="Times New Roman"/>
        </w:rPr>
      </w:pPr>
    </w:p>
    <w:p>
      <w:pPr>
        <w:spacing w:line="400" w:lineRule="exact"/>
        <w:rPr>
          <w:rFonts w:ascii="Times New Roman" w:hAnsi="Times New Roman" w:cs="Times New Roman"/>
        </w:rPr>
      </w:pPr>
    </w:p>
    <w:p>
      <w:pPr>
        <w:spacing w:line="400" w:lineRule="exact"/>
        <w:rPr>
          <w:rFonts w:ascii="Times New Roman" w:hAnsi="Times New Roman" w:cs="Times New Roman"/>
        </w:rPr>
      </w:pPr>
    </w:p>
    <w:p>
      <w:pPr>
        <w:spacing w:line="400" w:lineRule="exact"/>
        <w:rPr>
          <w:rFonts w:ascii="Times New Roman" w:hAnsi="Times New Roman" w:cs="Times New Roman"/>
        </w:rPr>
      </w:pPr>
    </w:p>
    <w:p>
      <w:pPr>
        <w:spacing w:line="400" w:lineRule="exact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9、护士帮病人打针前，通常会先用酒精棉球对注射处进行消毒，此时病人会感到该处变凉爽，原因是酒精涂在该处会发生_________（填物态变化名称）现象，会_________（选填“吸收”、“放出”）皮肤周围的热量。护士测量病人体温用的体温计是利用液体____________的性质而制成的。</w:t>
      </w:r>
    </w:p>
    <w:p>
      <w:pPr>
        <w:spacing w:line="40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10、</w:t>
      </w:r>
      <w:r>
        <w:rPr>
          <w:rFonts w:ascii="Times New Roman" w:hAnsi="Times New Roman" w:cs="Times New Roman" w:hint="eastAsia"/>
        </w:rPr>
        <w:t>随着人民生活水平的提高，饭桌上的菜肴日益丰富，吃饭时发现多油的菜汤与少油的菜汤相比不易冷却。这主要是因为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）</w:t>
      </w:r>
    </w:p>
    <w:p>
      <w:pPr>
        <w:spacing w:line="400" w:lineRule="exact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A．油的导热能力比较差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>B．油层阻碍了热的辐射</w:t>
      </w:r>
    </w:p>
    <w:p>
      <w:pPr>
        <w:spacing w:line="400" w:lineRule="exact"/>
        <w:ind w:left="420" w:left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C．油层覆盖在汤面，阻碍了水的蒸发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>D．油层和汤里的水易发生热交换</w:t>
      </w:r>
    </w:p>
    <w:p>
      <w:pPr>
        <w:spacing w:line="40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11、</w:t>
      </w:r>
      <w:r>
        <w:rPr>
          <w:rFonts w:ascii="Times New Roman" w:hAnsi="Times New Roman" w:cs="Times New Roman" w:hint="eastAsia"/>
        </w:rPr>
        <w:t>将小锅放入盛有水的大锅中构成双层锅熬胶，胶不会被熬焦而失去粘性，是因为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（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）</w:t>
      </w:r>
    </w:p>
    <w:p>
      <w:pPr>
        <w:spacing w:line="400" w:lineRule="exact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A．夹层中的水起了散热作用</w:t>
      </w:r>
    </w:p>
    <w:p>
      <w:pPr>
        <w:spacing w:line="400" w:lineRule="exact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B．夹层中的水不善于传热</w:t>
      </w:r>
    </w:p>
    <w:p>
      <w:pPr>
        <w:spacing w:line="400" w:lineRule="exact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C．夹层中的水吸收了很大部分热量</w:t>
      </w:r>
    </w:p>
    <w:p>
      <w:pPr>
        <w:spacing w:line="400" w:lineRule="exact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D．夹层中的水温度保持在100℃不变，使胶的温度不会超过100℃</w:t>
      </w:r>
    </w:p>
    <w:p>
      <w:pPr>
        <w:spacing w:line="400" w:lineRule="exact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3642995</wp:posOffset>
            </wp:positionH>
            <wp:positionV relativeFrom="paragraph">
              <wp:posOffset>215900</wp:posOffset>
            </wp:positionV>
            <wp:extent cx="2209800" cy="1371600"/>
            <wp:effectExtent l="0" t="0" r="0" b="0"/>
            <wp:wrapSquare wrapText="bothSides"/>
            <wp:docPr id="22" name="图片 2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2653812" name="图片 22" descr="IMG_256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9">
                      <a:extLst>
                        <a:ext xmlns:a="http://schemas.openxmlformats.org/drawingml/2006/main" uri="{BEBA8EAE-BF5A-486C-A8C5-ECC9F3942E4B}">
                          <a14:imgProps xmlns:a14="http://schemas.microsoft.com/office/drawing/2010/main">
                            <a14:imgLayer xmlns:r="http://schemas.openxmlformats.org/officeDocument/2006/relationships" r:embed="rId40"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98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40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12、</w:t>
      </w:r>
      <w:r>
        <w:rPr>
          <w:rFonts w:ascii="Times New Roman" w:hAnsi="Times New Roman" w:cs="Times New Roman" w:hint="eastAsia"/>
        </w:rPr>
        <w:t>“炖”菜是很多人喜欢的一道美食，最好的“炖”菜是应用煮食法，即把汤料和水置于炖盅内，而炖盅则浸在大煲的水中，并用蒸架把盅和煲底隔离，如图所示，当煲中的水沸腾后，盅内的汤水是否能沸腾？为什么？（设汤水的沸点与水的沸点相同）</w:t>
      </w:r>
    </w:p>
    <w:p>
      <w:pPr>
        <w:spacing w:line="400" w:lineRule="exact"/>
        <w:rPr>
          <w:rFonts w:ascii="Times New Roman" w:hAnsi="Times New Roman" w:cs="Times New Roman"/>
          <w:color w:val="FF0000"/>
          <w:szCs w:val="24"/>
        </w:rPr>
      </w:pPr>
    </w:p>
    <w:p>
      <w:pPr>
        <w:spacing w:line="400" w:lineRule="exact"/>
        <w:rPr>
          <w:rFonts w:ascii="Times New Roman" w:hAnsi="Times New Roman" w:cs="Times New Roman"/>
          <w:color w:val="FF0000"/>
          <w:szCs w:val="24"/>
        </w:rPr>
      </w:pPr>
    </w:p>
    <w:p>
      <w:pPr>
        <w:spacing w:line="400" w:lineRule="exact"/>
        <w:rPr>
          <w:rFonts w:ascii="Times New Roman" w:hAnsi="Times New Roman" w:cs="Times New Roman"/>
          <w:color w:val="FF0000"/>
          <w:szCs w:val="24"/>
        </w:rPr>
      </w:pPr>
    </w:p>
    <w:p>
      <w:pPr>
        <w:spacing w:line="400" w:lineRule="exact"/>
        <w:rPr>
          <w:rFonts w:ascii="Times New Roman" w:hAnsi="Times New Roman" w:cs="Times New Roman"/>
          <w:color w:val="FF0000"/>
          <w:szCs w:val="24"/>
        </w:rPr>
      </w:pPr>
    </w:p>
    <w:p>
      <w:pPr>
        <w:spacing w:line="400" w:lineRule="exact"/>
        <w:rPr>
          <w:rFonts w:ascii="Times New Roman" w:hAnsi="Times New Roman" w:cs="Times New Roman"/>
          <w:color w:val="FF0000"/>
          <w:szCs w:val="24"/>
        </w:rPr>
      </w:pPr>
    </w:p>
    <w:p>
      <w:pPr>
        <w:spacing w:line="400" w:lineRule="exact"/>
        <w:rPr>
          <w:rFonts w:ascii="Times New Roman" w:hAnsi="Times New Roman" w:cs="Times New Roman"/>
          <w:color w:val="FF0000"/>
          <w:szCs w:val="24"/>
        </w:rPr>
      </w:pPr>
    </w:p>
    <w:p>
      <w:pPr>
        <w:spacing w:line="400" w:lineRule="exact"/>
        <w:rPr>
          <w:rFonts w:ascii="Times New Roman" w:hAnsi="Times New Roman" w:cs="Times New Roman" w:hint="eastAsia"/>
        </w:rPr>
      </w:pPr>
    </w:p>
    <w:p>
      <w:pPr>
        <w:spacing w:line="40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13、</w:t>
      </w:r>
      <w:r>
        <w:rPr>
          <w:rFonts w:ascii="Times New Roman" w:hAnsi="Times New Roman" w:cs="Times New Roman"/>
        </w:rPr>
        <w:t>下列现象中不可能出现的是</w:t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>（</w:t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>）</w:t>
      </w:r>
    </w:p>
    <w:p>
      <w:pPr>
        <w:spacing w:line="400" w:lineRule="exact"/>
        <w:ind w:left="420" w:leftChars="200"/>
        <w:rPr>
          <w:rFonts w:asciiTheme="minorEastAsia" w:hAnsiTheme="minorEastAsia" w:cs="Times New Roman"/>
        </w:rPr>
      </w:pPr>
      <w:r>
        <w:rPr>
          <w:rFonts w:ascii="Times New Roman" w:hAnsi="Times New Roman" w:cs="Times New Roman"/>
        </w:rPr>
        <w:t>A．潮湿的夏天，从冰箱里取出的鸡</w:t>
      </w:r>
      <w:r>
        <w:rPr>
          <w:rFonts w:asciiTheme="minorEastAsia" w:hAnsiTheme="minorEastAsia" w:cs="Times New Roman"/>
        </w:rPr>
        <w:t>蛋会“冒汗”</w:t>
      </w:r>
    </w:p>
    <w:p>
      <w:pPr>
        <w:spacing w:line="400" w:lineRule="exact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B．在有风的夏天，人游泳后刚从水中出来会感</w:t>
      </w:r>
      <w:r>
        <w:rPr>
          <w:rFonts w:asciiTheme="minorEastAsia" w:hAnsiTheme="minorEastAsia" w:cs="Times New Roman"/>
        </w:rPr>
        <w:t>觉到“冷”</w:t>
      </w:r>
    </w:p>
    <w:p>
      <w:pPr>
        <w:spacing w:line="400" w:lineRule="exact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C．冬天，戴眼睛的人刚从室内走到室外时，镜片上会出现小水珠</w:t>
      </w:r>
    </w:p>
    <w:p>
      <w:pPr>
        <w:spacing w:line="400" w:lineRule="exact"/>
        <w:ind w:left="420" w:leftChars="20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D．冬天的早晨，屋顶上常常会有一层霜</w:t>
      </w:r>
    </w:p>
    <w:p>
      <w:pPr>
        <w:spacing w:line="40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 w:hint="eastAsia"/>
        </w:rPr>
        <w:t>4</w:t>
      </w:r>
      <w:r>
        <w:rPr>
          <w:rFonts w:ascii="Times New Roman" w:hAnsi="Times New Roman" w:cs="Times New Roman"/>
        </w:rPr>
        <w:t>、“</w:t>
      </w:r>
      <w:r>
        <w:rPr>
          <w:rFonts w:asciiTheme="minorEastAsia" w:hAnsiTheme="minorEastAsia" w:cs="Times New Roman"/>
        </w:rPr>
        <w:t>缥</w:t>
      </w:r>
      <w:r>
        <w:rPr>
          <w:rFonts w:ascii="Times New Roman" w:hAnsi="Times New Roman" w:cs="Times New Roman"/>
        </w:rPr>
        <w:t>缈的雾，晶莹的露，凝重的霜，轻柔的雪，同样的水分子，装扮着我们生活的时</w:t>
      </w:r>
      <w:r>
        <w:rPr>
          <w:rFonts w:asciiTheme="minorEastAsia" w:hAnsiTheme="minorEastAsia" w:cs="Times New Roman"/>
        </w:rPr>
        <w:t>空”</w:t>
      </w:r>
      <w:r>
        <w:rPr>
          <w:rFonts w:ascii="Times New Roman" w:hAnsi="Times New Roman" w:cs="Times New Roman"/>
        </w:rPr>
        <w:t>。这是一首描述物理现象的抒情诗。对这首诗中所描述的物理现象理解正确的是</w:t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>（</w:t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>）</w:t>
      </w:r>
    </w:p>
    <w:p>
      <w:pPr>
        <w:spacing w:line="400" w:lineRule="exact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asciiTheme="minorEastAsia" w:hAnsiTheme="minorEastAsia" w:cs="Times New Roman"/>
        </w:rPr>
        <w:t>“缥缈的雾”</w:t>
      </w:r>
      <w:r>
        <w:rPr>
          <w:rFonts w:ascii="Times New Roman" w:hAnsi="Times New Roman" w:cs="Times New Roman"/>
        </w:rPr>
        <w:t>是汽化现象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/>
        </w:rPr>
        <w:t>B．</w:t>
      </w:r>
      <w:r>
        <w:rPr>
          <w:rFonts w:asciiTheme="minorEastAsia" w:hAnsiTheme="minorEastAsia" w:cs="Times New Roman"/>
        </w:rPr>
        <w:t>“晶莹的露”是</w:t>
      </w:r>
      <w:r>
        <w:rPr>
          <w:rFonts w:ascii="Times New Roman" w:hAnsi="Times New Roman" w:cs="Times New Roman"/>
        </w:rPr>
        <w:t>液化现象</w:t>
      </w:r>
    </w:p>
    <w:p>
      <w:pPr>
        <w:spacing w:line="400" w:lineRule="exact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</w:t>
      </w:r>
      <w:r>
        <w:rPr>
          <w:rFonts w:asciiTheme="minorEastAsia" w:hAnsiTheme="minorEastAsia" w:cs="Times New Roman"/>
        </w:rPr>
        <w:t>“凝重的霜”是凝</w:t>
      </w:r>
      <w:r>
        <w:rPr>
          <w:rFonts w:ascii="Times New Roman" w:hAnsi="Times New Roman" w:cs="Times New Roman"/>
        </w:rPr>
        <w:t>固现象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/>
        </w:rPr>
        <w:t>D．</w:t>
      </w:r>
      <w:r>
        <w:rPr>
          <w:rFonts w:asciiTheme="minorEastAsia" w:hAnsiTheme="minorEastAsia" w:cs="Times New Roman"/>
        </w:rPr>
        <w:t>“轻柔的雪”是熔</w:t>
      </w:r>
      <w:r>
        <w:rPr>
          <w:rFonts w:ascii="Times New Roman" w:hAnsi="Times New Roman" w:cs="Times New Roman"/>
        </w:rPr>
        <w:t>化现象</w:t>
      </w:r>
    </w:p>
    <w:p>
      <w:pPr>
        <w:spacing w:line="40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15、</w:t>
      </w:r>
      <w:r>
        <w:rPr>
          <w:rFonts w:ascii="Times New Roman" w:hAnsi="Times New Roman" w:cs="Times New Roman"/>
        </w:rPr>
        <w:t>温泉的开发是人们利用地热的一种形式冬天，温泉水面的上方笼罩着一层白雾</w:t>
      </w:r>
      <w:r>
        <w:rPr>
          <w:rFonts w:ascii="Times New Roman" w:hAnsi="Times New Roman" w:cs="Times New Roman" w:hint="eastAsia"/>
        </w:rPr>
        <w:t>。</w:t>
      </w:r>
      <w:r>
        <w:rPr>
          <w:rFonts w:ascii="Times New Roman" w:hAnsi="Times New Roman" w:cs="Times New Roman"/>
        </w:rPr>
        <w:t>这是水蒸气遇冷</w:t>
      </w:r>
      <w:r>
        <w:rPr>
          <w:rFonts w:ascii="Times New Roman" w:hAnsi="Times New Roman" w:cs="Times New Roman" w:hint="eastAsia"/>
        </w:rPr>
        <w:t>__________</w:t>
      </w:r>
      <w:r>
        <w:rPr>
          <w:rFonts w:ascii="Times New Roman" w:hAnsi="Times New Roman" w:cs="Times New Roman"/>
        </w:rPr>
        <w:t>形成的小水滴；雪花飘落到池水中立刻不见踪影，这是雪花</w:t>
      </w:r>
      <w:r>
        <w:rPr>
          <w:rFonts w:ascii="Times New Roman" w:hAnsi="Times New Roman" w:cs="Times New Roman" w:hint="eastAsia"/>
        </w:rPr>
        <w:t>__________</w:t>
      </w:r>
      <w:r>
        <w:rPr>
          <w:rFonts w:ascii="Times New Roman" w:hAnsi="Times New Roman" w:cs="Times New Roman"/>
        </w:rPr>
        <w:t>成水融入温泉水中（填物态变化名称）。</w:t>
      </w:r>
    </w:p>
    <w:p>
      <w:pPr>
        <w:spacing w:line="40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16、</w:t>
      </w:r>
      <w:r>
        <w:rPr>
          <w:rFonts w:ascii="Times New Roman" w:hAnsi="Times New Roman" w:cs="Times New Roman"/>
        </w:rPr>
        <w:t>小芳吃雪糕时，看到雪糕周</w:t>
      </w:r>
      <w:r>
        <w:rPr>
          <w:rFonts w:asciiTheme="minorEastAsia" w:hAnsiTheme="minorEastAsia" w:cs="Times New Roman"/>
        </w:rPr>
        <w:t>围冒“冷气”，</w:t>
      </w:r>
      <w:r>
        <w:rPr>
          <w:rFonts w:ascii="Times New Roman" w:hAnsi="Times New Roman" w:cs="Times New Roman"/>
        </w:rPr>
        <w:t>由此她联想到了泡方便面时碗里</w:t>
      </w:r>
      <w:r>
        <w:rPr>
          <w:rFonts w:asciiTheme="minorEastAsia" w:hAnsiTheme="minorEastAsia" w:cs="Times New Roman"/>
        </w:rPr>
        <w:t>冒“热气”的情</w:t>
      </w:r>
      <w:r>
        <w:rPr>
          <w:rFonts w:ascii="Times New Roman" w:hAnsi="Times New Roman" w:cs="Times New Roman"/>
        </w:rPr>
        <w:t>景。以下是她</w:t>
      </w:r>
      <w:r>
        <w:rPr>
          <w:rFonts w:asciiTheme="minorEastAsia" w:hAnsiTheme="minorEastAsia" w:cs="Times New Roman"/>
        </w:rPr>
        <w:t>对“冷气”和“热气”的思</w:t>
      </w:r>
      <w:r>
        <w:rPr>
          <w:rFonts w:ascii="Times New Roman" w:hAnsi="Times New Roman" w:cs="Times New Roman"/>
        </w:rPr>
        <w:t>考，其中正确的是</w:t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>（</w:t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>）</w:t>
      </w:r>
    </w:p>
    <w:p>
      <w:pPr>
        <w:spacing w:line="400" w:lineRule="exact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asciiTheme="minorEastAsia" w:hAnsiTheme="minorEastAsia" w:cs="Times New Roman"/>
        </w:rPr>
        <w:t>“冷气”和“热气”本</w:t>
      </w:r>
      <w:r>
        <w:rPr>
          <w:rFonts w:ascii="Times New Roman" w:hAnsi="Times New Roman" w:cs="Times New Roman"/>
        </w:rPr>
        <w:t>质是相同的，他们都是气化成的水蒸气</w:t>
      </w:r>
    </w:p>
    <w:p>
      <w:pPr>
        <w:spacing w:line="400" w:lineRule="exact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B．</w:t>
      </w:r>
      <w:r>
        <w:rPr>
          <w:rFonts w:asciiTheme="minorEastAsia" w:hAnsiTheme="minorEastAsia" w:cs="Times New Roman"/>
        </w:rPr>
        <w:t>“冷气”和“热气”本质</w:t>
      </w:r>
      <w:r>
        <w:rPr>
          <w:rFonts w:ascii="Times New Roman" w:hAnsi="Times New Roman" w:cs="Times New Roman"/>
        </w:rPr>
        <w:t>是不同的，前者是小水珠，后者是水蒸气</w:t>
      </w:r>
    </w:p>
    <w:p>
      <w:pPr>
        <w:spacing w:line="400" w:lineRule="exact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</w:t>
      </w:r>
      <w:r>
        <w:rPr>
          <w:rFonts w:asciiTheme="minorEastAsia" w:hAnsiTheme="minorEastAsia" w:cs="Times New Roman"/>
        </w:rPr>
        <w:t>“冷气”和“热气”本</w:t>
      </w:r>
      <w:r>
        <w:rPr>
          <w:rFonts w:ascii="Times New Roman" w:hAnsi="Times New Roman" w:cs="Times New Roman"/>
        </w:rPr>
        <w:t>质是不同的，前者是液化形成的，后者是汽化形成的</w:t>
      </w:r>
    </w:p>
    <w:p>
      <w:pPr>
        <w:spacing w:line="400" w:lineRule="exact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D．</w:t>
      </w:r>
      <w:r>
        <w:rPr>
          <w:rFonts w:asciiTheme="minorEastAsia" w:hAnsiTheme="minorEastAsia" w:cs="Times New Roman"/>
        </w:rPr>
        <w:t>“冷气”和“热气”本质</w:t>
      </w:r>
      <w:r>
        <w:rPr>
          <w:rFonts w:ascii="Times New Roman" w:hAnsi="Times New Roman" w:cs="Times New Roman"/>
        </w:rPr>
        <w:t>是相同的，都是液化形成的小水珠</w:t>
      </w:r>
    </w:p>
    <w:p>
      <w:pPr>
        <w:spacing w:line="40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17、</w:t>
      </w:r>
      <w:r>
        <w:rPr>
          <w:rFonts w:ascii="Times New Roman" w:hAnsi="Times New Roman" w:cs="Times New Roman"/>
        </w:rPr>
        <w:t>氟利昂是电冰箱中热的搬运工，液态氟利昂进入冰箱冷冻室吸走热量，此时氟利昂发生的物态变化是</w:t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>（</w:t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>）</w:t>
      </w:r>
    </w:p>
    <w:p>
      <w:pPr>
        <w:spacing w:line="400" w:lineRule="exact"/>
        <w:ind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A．汽化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/>
        </w:rPr>
        <w:t>B．液化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/>
        </w:rPr>
        <w:t>C．熔化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/>
        </w:rPr>
        <w:t>D．凝固</w:t>
      </w:r>
    </w:p>
    <w:p>
      <w:pPr>
        <w:spacing w:line="40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18、</w:t>
      </w:r>
      <w:r>
        <w:rPr>
          <w:rFonts w:ascii="Times New Roman" w:hAnsi="Times New Roman" w:cs="Times New Roman"/>
        </w:rPr>
        <w:t>下列现象中利用了熔化吸热的是</w:t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>（</w:t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>）</w:t>
      </w:r>
    </w:p>
    <w:p>
      <w:pPr>
        <w:spacing w:line="400" w:lineRule="exact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A．运输食品时利用干冰降温防止食品腐烂</w:t>
      </w:r>
    </w:p>
    <w:p>
      <w:pPr>
        <w:spacing w:line="400" w:lineRule="exact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B．天热时向地上洒水会感到凉快</w:t>
      </w:r>
    </w:p>
    <w:p>
      <w:pPr>
        <w:spacing w:line="400" w:lineRule="exact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C．游泳后离开泳池时身上会感到有点冷</w:t>
      </w:r>
    </w:p>
    <w:p>
      <w:pPr>
        <w:spacing w:line="400" w:lineRule="exact"/>
        <w:ind w:left="420" w:left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D．向可乐饮料中加冰块会使饮料变得更凉</w:t>
      </w:r>
    </w:p>
    <w:p>
      <w:pPr>
        <w:spacing w:line="400" w:lineRule="exact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 w:hint="eastAsia"/>
          <w:szCs w:val="24"/>
        </w:rPr>
        <w:t>19、</w:t>
      </w:r>
      <w:r>
        <w:rPr>
          <w:rFonts w:ascii="Times New Roman" w:hAnsi="Times New Roman" w:cs="Times New Roman"/>
          <w:szCs w:val="24"/>
        </w:rPr>
        <w:t>下列过程中，属于凝华的是</w:t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>（</w:t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>）</w:t>
      </w:r>
    </w:p>
    <w:p>
      <w:pPr>
        <w:spacing w:line="400" w:lineRule="exact"/>
        <w:ind w:left="420" w:leftChars="20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A．春天，草木上的露珠</w:t>
      </w:r>
      <w:r>
        <w:rPr>
          <w:rFonts w:ascii="Times New Roman" w:hAnsi="Times New Roman" w:cs="Times New Roman" w:hint="eastAsia"/>
          <w:szCs w:val="24"/>
        </w:rPr>
        <w:tab/>
      </w:r>
      <w:r>
        <w:rPr>
          <w:rFonts w:ascii="Times New Roman" w:hAnsi="Times New Roman" w:cs="Times New Roman" w:hint="eastAsia"/>
          <w:szCs w:val="24"/>
        </w:rPr>
        <w:tab/>
      </w:r>
      <w:r>
        <w:rPr>
          <w:rFonts w:ascii="Times New Roman" w:hAnsi="Times New Roman" w:cs="Times New Roman" w:hint="eastAsia"/>
          <w:szCs w:val="24"/>
        </w:rPr>
        <w:tab/>
      </w:r>
      <w:r>
        <w:rPr>
          <w:rFonts w:ascii="Times New Roman" w:hAnsi="Times New Roman" w:cs="Times New Roman"/>
          <w:szCs w:val="24"/>
        </w:rPr>
        <w:t>B．夏天，池塘水变干</w:t>
      </w:r>
    </w:p>
    <w:p>
      <w:pPr>
        <w:spacing w:line="400" w:lineRule="exact"/>
        <w:ind w:left="420" w:leftChars="20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C．秋天，地面上的霜</w:t>
      </w:r>
      <w:r>
        <w:rPr>
          <w:rFonts w:ascii="Times New Roman" w:hAnsi="Times New Roman" w:cs="Times New Roman" w:hint="eastAsia"/>
          <w:szCs w:val="24"/>
        </w:rPr>
        <w:tab/>
      </w:r>
      <w:r>
        <w:rPr>
          <w:rFonts w:ascii="Times New Roman" w:hAnsi="Times New Roman" w:cs="Times New Roman" w:hint="eastAsia"/>
          <w:szCs w:val="24"/>
        </w:rPr>
        <w:tab/>
      </w:r>
      <w:r>
        <w:rPr>
          <w:rFonts w:ascii="Times New Roman" w:hAnsi="Times New Roman" w:cs="Times New Roman" w:hint="eastAsia"/>
          <w:szCs w:val="24"/>
        </w:rPr>
        <w:tab/>
      </w:r>
      <w:r>
        <w:rPr>
          <w:rFonts w:ascii="Times New Roman" w:hAnsi="Times New Roman" w:cs="Times New Roman" w:hint="eastAsia"/>
          <w:szCs w:val="24"/>
        </w:rPr>
        <w:tab/>
      </w:r>
      <w:r>
        <w:rPr>
          <w:rFonts w:ascii="Times New Roman" w:hAnsi="Times New Roman" w:cs="Times New Roman"/>
          <w:szCs w:val="24"/>
        </w:rPr>
        <w:t>D．冬天，冰冻衣服变干</w:t>
      </w:r>
    </w:p>
    <w:p>
      <w:pPr>
        <w:spacing w:line="400" w:lineRule="exact"/>
        <w:rPr>
          <w:rFonts w:ascii="Times New Roman" w:hAnsi="Times New Roman" w:cs="Times New Roman"/>
          <w:color w:val="FF0000"/>
          <w:szCs w:val="24"/>
        </w:rPr>
      </w:pPr>
    </w:p>
    <w:p>
      <w:pPr>
        <w:spacing w:line="400" w:lineRule="exact"/>
      </w:pPr>
      <w:r>
        <mc:AlternateContent>
          <mc:Choice Requires="wpg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-24130</wp:posOffset>
                </wp:positionH>
                <wp:positionV relativeFrom="paragraph">
                  <wp:posOffset>94615</wp:posOffset>
                </wp:positionV>
                <wp:extent cx="1485900" cy="628650"/>
                <wp:effectExtent l="0" t="0" r="0" b="0"/>
                <wp:wrapNone/>
                <wp:docPr id="126979" name="组合 126979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1485900" cy="628650"/>
                          <a:chOff x="0" y="0"/>
                          <a:chExt cx="1485900" cy="628650"/>
                        </a:xfrm>
                      </wpg:grpSpPr>
                      <pic:pic xmlns:pic="http://schemas.openxmlformats.org/drawingml/2006/picture">
                        <pic:nvPicPr>
                          <pic:cNvPr id="126977" name="图片 126977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35">
                            <a:extLst>
                              <a:ext xmlns:a="http://schemas.openxmlformats.org/drawingml/2006/main"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85900" cy="62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 xmlns:wps="http://schemas.microsoft.com/office/word/2010/wordprocessingShape">
                        <wps:cNvPr id="126978" name="文本框 126978"/>
                        <wps:cNvSpPr txBox="1"/>
                        <wps:spPr>
                          <a:xfrm>
                            <a:off x="600075" y="247650"/>
                            <a:ext cx="838200" cy="2762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rFonts w:ascii="幼圆" w:eastAsia="幼圆"/>
                                  <w:b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幼圆" w:eastAsia="幼圆" w:hint="eastAsia"/>
                                  <w:b/>
                                  <w:sz w:val="24"/>
                                  <w:szCs w:val="24"/>
                                </w:rPr>
                                <w:t>能力提升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43" style="width:117pt;height:49.5pt;margin-top:7.45pt;margin-left:-1.9pt;mso-height-relative:page;mso-width-relative:page;position:absolute;z-index:251694080" coordsize="1485900,628650">
                <o:lock v:ext="edit" aspectratio="f"/>
                <v:shape id="_x0000_s1026" o:spid="_x0000_s1044" type="#_x0000_t75" style="width:1485900;height:628650;position:absolute" coordsize="21600,21600" o:preferrelative="t" filled="f" stroked="f">
                  <v:imagedata r:id="rId35" o:title=""/>
                  <o:lock v:ext="edit" aspectratio="t"/>
                </v:shape>
                <v:shape id="_x0000_s1026" o:spid="_x0000_s1045" type="#_x0000_t202" style="width:838200;height:276225;left:600075;position:absolute;top:247650" coordsize="21600,21600" filled="f" stroked="f">
                  <o:lock v:ext="edit" aspectratio="f"/>
                  <v:textbox>
                    <w:txbxContent>
                      <w:p>
                        <w:pPr>
                          <w:rPr>
                            <w:rFonts w:ascii="幼圆" w:eastAsia="幼圆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幼圆" w:eastAsia="幼圆" w:hint="eastAsia"/>
                            <w:b/>
                            <w:sz w:val="24"/>
                            <w:szCs w:val="24"/>
                          </w:rPr>
                          <w:t>能力提升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>
      <w:pPr>
        <w:spacing w:line="400" w:lineRule="exact"/>
      </w:pPr>
    </w:p>
    <w:p>
      <w:pPr>
        <w:spacing w:line="400" w:lineRule="exact"/>
      </w:pPr>
    </w:p>
    <w:p>
      <w:pPr>
        <w:spacing w:line="400" w:lineRule="exac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1、</w:t>
      </w:r>
      <w:r>
        <w:rPr>
          <w:rFonts w:ascii="Times New Roman" w:eastAsia="宋体" w:hAnsi="宋体" w:cs="Times New Roman"/>
        </w:rPr>
        <w:t>夏天，自来水管上常有水珠，这是因为</w:t>
      </w:r>
      <w:r>
        <w:rPr>
          <w:rFonts w:ascii="Times New Roman" w:eastAsia="宋体" w:hAnsi="Times New Roman" w:cs="Times New Roman"/>
        </w:rPr>
        <w:tab/>
      </w:r>
      <w:r>
        <w:rPr>
          <w:rFonts w:ascii="Times New Roman" w:eastAsia="宋体" w:hAnsi="Times New Roman" w:cs="Times New Roman" w:hint="eastAsia"/>
        </w:rPr>
        <w:t>（</w:t>
      </w:r>
      <w:r>
        <w:rPr>
          <w:rFonts w:ascii="Times New Roman" w:eastAsia="宋体" w:hAnsi="Times New Roman" w:cs="Times New Roman" w:hint="eastAsia"/>
        </w:rPr>
        <w:tab/>
      </w:r>
      <w:r>
        <w:rPr>
          <w:rFonts w:ascii="Times New Roman" w:eastAsia="宋体" w:hAnsi="Times New Roman" w:cs="Times New Roman" w:hint="eastAsia"/>
        </w:rPr>
        <w:tab/>
      </w:r>
      <w:r>
        <w:rPr>
          <w:rFonts w:ascii="Times New Roman" w:eastAsia="宋体" w:hAnsi="Times New Roman" w:cs="Times New Roman" w:hint="eastAsia"/>
        </w:rPr>
        <w:t>）</w:t>
      </w:r>
    </w:p>
    <w:p>
      <w:pPr>
        <w:spacing w:line="400" w:lineRule="exac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ab/>
      </w:r>
      <w:r>
        <w:rPr>
          <w:rFonts w:ascii="Times New Roman" w:eastAsia="宋体" w:hAnsi="Times New Roman" w:cs="Times New Roman"/>
        </w:rPr>
        <w:t>A</w:t>
      </w:r>
      <w:r>
        <w:rPr>
          <w:rFonts w:ascii="Times New Roman" w:eastAsia="宋体" w:hAnsi="宋体" w:cs="Times New Roman"/>
        </w:rPr>
        <w:t>．夏天自来水的温度较高，蒸发较快，从而在管壁形成水珠。</w:t>
      </w:r>
    </w:p>
    <w:p>
      <w:pPr>
        <w:spacing w:line="400" w:lineRule="exac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ab/>
      </w:r>
      <w:r>
        <w:rPr>
          <w:rFonts w:ascii="Times New Roman" w:eastAsia="宋体" w:hAnsi="Times New Roman" w:cs="Times New Roman"/>
        </w:rPr>
        <w:t>B</w:t>
      </w:r>
      <w:r>
        <w:rPr>
          <w:rFonts w:ascii="Times New Roman" w:eastAsia="宋体" w:hAnsi="宋体" w:cs="Times New Roman"/>
        </w:rPr>
        <w:t>．夏天空气中水蒸气较多，遇到较冷的自来水管就在管壁上凝结成水珠。</w:t>
      </w:r>
    </w:p>
    <w:p>
      <w:pPr>
        <w:spacing w:line="400" w:lineRule="exac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ab/>
      </w:r>
      <w:r>
        <w:rPr>
          <w:rFonts w:ascii="Times New Roman" w:eastAsia="宋体" w:hAnsi="Times New Roman" w:cs="Times New Roman"/>
        </w:rPr>
        <w:t>C</w:t>
      </w:r>
      <w:r>
        <w:rPr>
          <w:rFonts w:ascii="Times New Roman" w:eastAsia="宋体" w:hAnsi="宋体" w:cs="Times New Roman"/>
        </w:rPr>
        <w:t>．夏天气压较低，管内外压强差较大，少量水分透过管壁微孔渗出。</w:t>
      </w:r>
    </w:p>
    <w:p>
      <w:pPr>
        <w:spacing w:line="400" w:lineRule="exact"/>
        <w:rPr>
          <w:rFonts w:ascii="Times New Roman" w:eastAsia="宋体" w:hAnsi="宋体" w:cs="Times New Roman"/>
        </w:rPr>
      </w:pPr>
      <w:r>
        <w:rPr>
          <w:rFonts w:ascii="Times New Roman" w:eastAsia="宋体" w:hAnsi="Times New Roman" w:cs="Times New Roman" w:hint="eastAsia"/>
        </w:rPr>
        <w:tab/>
      </w:r>
      <w:r>
        <w:rPr>
          <w:rFonts w:ascii="Times New Roman" w:eastAsia="宋体" w:hAnsi="Times New Roman" w:cs="Times New Roman"/>
        </w:rPr>
        <w:t>D</w:t>
      </w:r>
      <w:r>
        <w:rPr>
          <w:rFonts w:ascii="Times New Roman" w:eastAsia="宋体" w:hAnsi="宋体" w:cs="Times New Roman"/>
        </w:rPr>
        <w:t>．夏天用水量大，水厂需给自来水加压，管内外的压强差增大，因此有少量水分透过管壁微孔渗出。</w:t>
      </w:r>
    </w:p>
    <w:p>
      <w:pPr>
        <w:spacing w:line="400" w:lineRule="exact"/>
        <w:rPr>
          <w:rFonts w:ascii="Times New Roman" w:hAnsi="Times New Roman" w:cs="Times New Roman"/>
          <w:color w:val="FF0000"/>
          <w:szCs w:val="24"/>
        </w:rPr>
      </w:pPr>
    </w:p>
    <w:p>
      <w:pPr>
        <w:spacing w:line="400" w:lineRule="exact"/>
        <w:rPr>
          <w:rFonts w:ascii="Times New Roman" w:hAnsi="Times New Roman" w:cs="Times New Roman"/>
          <w:color w:val="FF0000"/>
          <w:szCs w:val="24"/>
        </w:rPr>
      </w:pPr>
    </w:p>
    <w:p>
      <w:pPr>
        <w:spacing w:line="400" w:lineRule="exac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3928745</wp:posOffset>
            </wp:positionH>
            <wp:positionV relativeFrom="paragraph">
              <wp:posOffset>415290</wp:posOffset>
            </wp:positionV>
            <wp:extent cx="1409700" cy="1162050"/>
            <wp:effectExtent l="0" t="0" r="0" b="0"/>
            <wp:wrapSquare wrapText="bothSides"/>
            <wp:docPr id="2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9217273" name="图片 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宋体" w:hAnsi="Times New Roman" w:cs="Times New Roman" w:hint="eastAsia"/>
        </w:rPr>
        <w:t>2、豆腐本来是光滑细嫩的，经冰冻再解冻以后，就会出现许多小孔，成为美味的“冻豆腐”如图所示。请你说明“冻豆腐”中产生许多小孔的道理。</w:t>
      </w:r>
    </w:p>
    <w:p>
      <w:pPr>
        <w:spacing w:line="400" w:lineRule="exact"/>
        <w:rPr>
          <w:rFonts w:ascii="Times New Roman" w:eastAsia="宋体" w:hAnsi="Times New Roman" w:cs="Times New Roman"/>
        </w:rPr>
      </w:pPr>
    </w:p>
    <w:p>
      <w:pPr>
        <w:spacing w:line="400" w:lineRule="exact"/>
        <w:rPr>
          <w:rFonts w:ascii="Times New Roman" w:eastAsia="宋体" w:hAnsi="Times New Roman" w:cs="Times New Roman"/>
        </w:rPr>
      </w:pPr>
    </w:p>
    <w:p>
      <w:pPr>
        <w:spacing w:line="400" w:lineRule="exact"/>
        <w:rPr>
          <w:rFonts w:ascii="Times New Roman" w:eastAsia="宋体" w:hAnsi="Times New Roman" w:cs="Times New Roman"/>
        </w:rPr>
      </w:pPr>
    </w:p>
    <w:p>
      <w:pPr>
        <w:spacing w:line="400" w:lineRule="exact"/>
        <w:rPr>
          <w:rFonts w:ascii="Times New Roman" w:eastAsia="宋体" w:hAnsi="Times New Roman" w:cs="Times New Roman"/>
        </w:rPr>
      </w:pPr>
    </w:p>
    <w:p>
      <w:pPr>
        <w:spacing w:line="400" w:lineRule="exact"/>
        <w:rPr>
          <w:rFonts w:ascii="Times New Roman" w:eastAsia="宋体" w:hAnsi="Times New Roman" w:cs="Times New Roman"/>
          <w:color w:val="FF0000"/>
        </w:rPr>
      </w:pPr>
    </w:p>
    <w:p>
      <w:pPr>
        <w:spacing w:line="400" w:lineRule="exact"/>
        <w:rPr>
          <w:rFonts w:ascii="Times New Roman" w:eastAsia="宋体" w:hAnsi="Times New Roman" w:cs="Times New Roman" w:hint="eastAsia"/>
        </w:rPr>
      </w:pPr>
      <w:r>
        <w:rPr>
          <w:rFonts w:ascii="Times New Roman" w:eastAsia="宋体" w:hAnsi="Times New Roman" w:cs="Times New Roman" w:hint="eastAsia"/>
        </w:rPr>
        <w:t>3、制造金属工具时，为增加工件的硬度，将烧红的工件放入冷水中进行淬火，此时会发出“吱吱”的声音，并在水面上冒出“白烟”，这个物态变化是______过程。</w:t>
      </w:r>
    </w:p>
    <w:p>
      <w:pPr>
        <w:spacing w:line="400" w:lineRule="exact"/>
        <w:rPr>
          <w:rFonts w:ascii="Times New Roman" w:eastAsia="宋体" w:hAnsi="宋体" w:cs="Times New Roman"/>
        </w:rPr>
      </w:pPr>
      <w:r>
        <w:rPr>
          <w:rFonts w:ascii="Times New Roman" w:eastAsia="宋体" w:hAnsi="宋体" w:cs="Times New Roman" w:hint="eastAsia"/>
        </w:rPr>
        <w:t>4、用飞机向云层喷洒于冰（固体的CO</w:t>
      </w:r>
      <w:r>
        <w:rPr>
          <w:rFonts w:ascii="Times New Roman" w:eastAsia="宋体" w:hAnsi="宋体" w:cs="Times New Roman" w:hint="eastAsia"/>
          <w:vertAlign w:val="subscript"/>
        </w:rPr>
        <w:t>2</w:t>
      </w:r>
      <w:r>
        <w:rPr>
          <w:rFonts w:ascii="Times New Roman" w:eastAsia="宋体" w:hAnsi="宋体" w:cs="Times New Roman" w:hint="eastAsia"/>
        </w:rPr>
        <w:t>）是一种人工降雨的方法。以下列出几个物态变化过程：a）干冰迅速吸热升华；b）干冰吸热熔解；c）云层中水蒸气遇冷液化成雨滴；d）云层中水蒸气遇冷凝华成小冰晶；e）水蒸气以干冰为核心凝结成雨滴；f）小冰晶下落遇暖气流熔解成雨滴。在这种人工降雨过程中，发生的物态变化过程为</w:t>
      </w:r>
      <w:r>
        <w:rPr>
          <w:rFonts w:ascii="Times New Roman" w:eastAsia="宋体" w:hAnsi="宋体" w:cs="Times New Roman" w:hint="eastAsia"/>
        </w:rPr>
        <w:tab/>
      </w:r>
      <w:r>
        <w:rPr>
          <w:rFonts w:ascii="Times New Roman" w:eastAsia="宋体" w:hAnsi="宋体" w:cs="Times New Roman" w:hint="eastAsia"/>
        </w:rPr>
        <w:t>（</w:t>
      </w:r>
      <w:r>
        <w:rPr>
          <w:rFonts w:ascii="Times New Roman" w:eastAsia="宋体" w:hAnsi="宋体" w:cs="Times New Roman" w:hint="eastAsia"/>
        </w:rPr>
        <w:tab/>
      </w:r>
      <w:r>
        <w:rPr>
          <w:rFonts w:ascii="Times New Roman" w:eastAsia="宋体" w:hAnsi="宋体" w:cs="Times New Roman" w:hint="eastAsia"/>
        </w:rPr>
        <w:tab/>
      </w:r>
      <w:r>
        <w:rPr>
          <w:rFonts w:ascii="Times New Roman" w:eastAsia="宋体" w:hAnsi="宋体" w:cs="Times New Roman" w:hint="eastAsia"/>
        </w:rPr>
        <w:t>）</w:t>
      </w:r>
    </w:p>
    <w:p>
      <w:pPr>
        <w:spacing w:line="400" w:lineRule="exact"/>
        <w:rPr>
          <w:rFonts w:ascii="Times New Roman" w:eastAsia="宋体" w:hAnsi="宋体" w:cs="Times New Roman"/>
        </w:rPr>
      </w:pPr>
      <w:r>
        <w:rPr>
          <w:rFonts w:ascii="Times New Roman" w:eastAsia="宋体" w:hAnsi="宋体" w:cs="Times New Roman" w:hint="eastAsia"/>
        </w:rPr>
        <w:tab/>
      </w:r>
      <w:r>
        <w:rPr>
          <w:rFonts w:ascii="Times New Roman" w:eastAsia="宋体" w:hAnsi="宋体" w:cs="Times New Roman" w:hint="eastAsia"/>
        </w:rPr>
        <w:t>A．a、c</w:t>
      </w:r>
      <w:r>
        <w:rPr>
          <w:rFonts w:ascii="Times New Roman" w:eastAsia="宋体" w:hAnsi="宋体" w:cs="Times New Roman" w:hint="eastAsia"/>
        </w:rPr>
        <w:tab/>
      </w:r>
      <w:r>
        <w:rPr>
          <w:rFonts w:ascii="Times New Roman" w:eastAsia="宋体" w:hAnsi="宋体" w:cs="Times New Roman" w:hint="eastAsia"/>
        </w:rPr>
        <w:tab/>
      </w:r>
      <w:r>
        <w:rPr>
          <w:rFonts w:ascii="Times New Roman" w:eastAsia="宋体" w:hAnsi="宋体" w:cs="Times New Roman" w:hint="eastAsia"/>
        </w:rPr>
        <w:tab/>
      </w:r>
      <w:r>
        <w:rPr>
          <w:rFonts w:ascii="Times New Roman" w:eastAsia="宋体" w:hAnsi="宋体" w:cs="Times New Roman" w:hint="eastAsia"/>
        </w:rPr>
        <w:tab/>
      </w:r>
      <w:r>
        <w:rPr>
          <w:rFonts w:ascii="Times New Roman" w:eastAsia="宋体" w:hAnsi="宋体" w:cs="Times New Roman" w:hint="eastAsia"/>
        </w:rPr>
        <w:tab/>
      </w:r>
      <w:r>
        <w:rPr>
          <w:rFonts w:ascii="Times New Roman" w:eastAsia="宋体" w:hAnsi="宋体" w:cs="Times New Roman" w:hint="eastAsia"/>
        </w:rPr>
        <w:tab/>
      </w:r>
      <w:r>
        <w:rPr>
          <w:rFonts w:ascii="Times New Roman" w:eastAsia="宋体" w:hAnsi="宋体" w:cs="Times New Roman" w:hint="eastAsia"/>
        </w:rPr>
        <w:tab/>
      </w:r>
      <w:r>
        <w:rPr>
          <w:rFonts w:ascii="Times New Roman" w:eastAsia="宋体" w:hAnsi="宋体" w:cs="Times New Roman" w:hint="eastAsia"/>
        </w:rPr>
        <w:tab/>
      </w:r>
      <w:r>
        <w:rPr>
          <w:rFonts w:ascii="Times New Roman" w:eastAsia="宋体" w:hAnsi="宋体" w:cs="Times New Roman" w:hint="eastAsia"/>
        </w:rPr>
        <w:t>B．a、d、f</w:t>
      </w:r>
    </w:p>
    <w:p>
      <w:pPr>
        <w:spacing w:line="400" w:lineRule="exact"/>
        <w:rPr>
          <w:rFonts w:ascii="Times New Roman" w:eastAsia="宋体" w:hAnsi="宋体" w:cs="Times New Roman" w:hint="eastAsia"/>
        </w:rPr>
      </w:pPr>
      <w:r>
        <w:rPr>
          <w:rFonts w:ascii="Times New Roman" w:eastAsia="宋体" w:hAnsi="宋体" w:cs="Times New Roman" w:hint="eastAsia"/>
        </w:rPr>
        <w:tab/>
      </w:r>
      <w:r>
        <w:rPr>
          <w:rFonts w:ascii="Times New Roman" w:eastAsia="宋体" w:hAnsi="宋体" w:cs="Times New Roman" w:hint="eastAsia"/>
        </w:rPr>
        <w:t>C．b、c</w:t>
      </w:r>
      <w:r>
        <w:rPr>
          <w:rFonts w:ascii="Times New Roman" w:eastAsia="宋体" w:hAnsi="宋体" w:cs="Times New Roman" w:hint="eastAsia"/>
        </w:rPr>
        <w:tab/>
      </w:r>
      <w:r>
        <w:rPr>
          <w:rFonts w:ascii="Times New Roman" w:eastAsia="宋体" w:hAnsi="宋体" w:cs="Times New Roman" w:hint="eastAsia"/>
        </w:rPr>
        <w:tab/>
      </w:r>
      <w:r>
        <w:rPr>
          <w:rFonts w:ascii="Times New Roman" w:eastAsia="宋体" w:hAnsi="宋体" w:cs="Times New Roman" w:hint="eastAsia"/>
        </w:rPr>
        <w:tab/>
      </w:r>
      <w:r>
        <w:rPr>
          <w:rFonts w:ascii="Times New Roman" w:eastAsia="宋体" w:hAnsi="宋体" w:cs="Times New Roman" w:hint="eastAsia"/>
        </w:rPr>
        <w:tab/>
      </w:r>
      <w:r>
        <w:rPr>
          <w:rFonts w:ascii="Times New Roman" w:eastAsia="宋体" w:hAnsi="宋体" w:cs="Times New Roman" w:hint="eastAsia"/>
        </w:rPr>
        <w:tab/>
      </w:r>
      <w:r>
        <w:rPr>
          <w:rFonts w:ascii="Times New Roman" w:eastAsia="宋体" w:hAnsi="宋体" w:cs="Times New Roman" w:hint="eastAsia"/>
        </w:rPr>
        <w:tab/>
      </w:r>
      <w:r>
        <w:rPr>
          <w:rFonts w:ascii="Times New Roman" w:eastAsia="宋体" w:hAnsi="宋体" w:cs="Times New Roman" w:hint="eastAsia"/>
        </w:rPr>
        <w:tab/>
      </w:r>
      <w:r>
        <w:rPr>
          <w:rFonts w:ascii="Times New Roman" w:eastAsia="宋体" w:hAnsi="宋体" w:cs="Times New Roman" w:hint="eastAsia"/>
        </w:rPr>
        <w:tab/>
      </w:r>
      <w:r>
        <w:rPr>
          <w:rFonts w:ascii="Times New Roman" w:eastAsia="宋体" w:hAnsi="宋体" w:cs="Times New Roman" w:hint="eastAsia"/>
        </w:rPr>
        <w:t>D．e</w:t>
      </w:r>
    </w:p>
    <w:p>
      <w:pPr>
        <w:spacing w:line="400" w:lineRule="exact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 w:hint="eastAsia"/>
          <w:szCs w:val="24"/>
        </w:rPr>
        <w:t>5、对锅加热，锅内的水持续沸腾时，水面上的“白气”并不明显。如果突然停止加热，水面上很快出现许多“白气”。这是因为</w:t>
      </w:r>
      <w:r>
        <w:rPr>
          <w:rFonts w:ascii="Times New Roman" w:hAnsi="Times New Roman" w:cs="Times New Roman" w:hint="eastAsia"/>
          <w:szCs w:val="24"/>
        </w:rPr>
        <w:tab/>
      </w:r>
      <w:r>
        <w:rPr>
          <w:rFonts w:ascii="Times New Roman" w:hAnsi="Times New Roman" w:cs="Times New Roman" w:hint="eastAsia"/>
          <w:szCs w:val="24"/>
        </w:rPr>
        <w:t>（</w:t>
      </w:r>
      <w:r>
        <w:rPr>
          <w:rFonts w:ascii="Times New Roman" w:hAnsi="Times New Roman" w:cs="Times New Roman" w:hint="eastAsia"/>
          <w:szCs w:val="24"/>
        </w:rPr>
        <w:tab/>
      </w:r>
      <w:r>
        <w:rPr>
          <w:rFonts w:ascii="Times New Roman" w:hAnsi="Times New Roman" w:cs="Times New Roman" w:hint="eastAsia"/>
          <w:szCs w:val="24"/>
        </w:rPr>
        <w:tab/>
      </w:r>
      <w:r>
        <w:rPr>
          <w:rFonts w:ascii="Times New Roman" w:hAnsi="Times New Roman" w:cs="Times New Roman" w:hint="eastAsia"/>
          <w:szCs w:val="24"/>
        </w:rPr>
        <w:t>）</w:t>
      </w:r>
    </w:p>
    <w:p>
      <w:pPr>
        <w:spacing w:line="400" w:lineRule="exact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 w:hint="eastAsia"/>
          <w:szCs w:val="24"/>
        </w:rPr>
        <w:tab/>
      </w:r>
      <w:r>
        <w:rPr>
          <w:rFonts w:ascii="Times New Roman" w:hAnsi="Times New Roman" w:cs="Times New Roman" w:hint="eastAsia"/>
          <w:szCs w:val="24"/>
        </w:rPr>
        <w:t>A．沸腾时水不蒸发</w:t>
      </w:r>
    </w:p>
    <w:p>
      <w:pPr>
        <w:spacing w:line="400" w:lineRule="exact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 w:hint="eastAsia"/>
          <w:szCs w:val="24"/>
        </w:rPr>
        <w:tab/>
      </w:r>
      <w:r>
        <w:rPr>
          <w:rFonts w:ascii="Times New Roman" w:hAnsi="Times New Roman" w:cs="Times New Roman" w:hint="eastAsia"/>
          <w:szCs w:val="24"/>
        </w:rPr>
        <w:t>B．沸腾时水面上的蒸气温度高于100℃</w:t>
      </w:r>
    </w:p>
    <w:p>
      <w:pPr>
        <w:spacing w:line="400" w:lineRule="exact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 w:hint="eastAsia"/>
          <w:szCs w:val="24"/>
        </w:rPr>
        <w:tab/>
      </w:r>
      <w:r>
        <w:rPr>
          <w:rFonts w:ascii="Times New Roman" w:hAnsi="Times New Roman" w:cs="Times New Roman" w:hint="eastAsia"/>
          <w:szCs w:val="24"/>
        </w:rPr>
        <w:t>C．停火后水开始大量蒸发</w:t>
      </w:r>
    </w:p>
    <w:p>
      <w:pPr>
        <w:spacing w:line="400" w:lineRule="exact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 w:hint="eastAsia"/>
          <w:szCs w:val="24"/>
        </w:rPr>
        <w:tab/>
      </w:r>
      <w:r>
        <w:rPr>
          <w:rFonts w:ascii="Times New Roman" w:hAnsi="Times New Roman" w:cs="Times New Roman" w:hint="eastAsia"/>
          <w:szCs w:val="24"/>
        </w:rPr>
        <w:t>D．停火后水面上方的温度明显低于水蒸气的温度，大量水蒸气液化为细小的水珠，形成“白气</w:t>
      </w:r>
    </w:p>
    <w:p>
      <w:pPr>
        <w:spacing w:line="400" w:lineRule="exact"/>
        <w:rPr>
          <w:rFonts w:ascii="Times New Roman" w:hAnsi="Times New Roman" w:cs="Times New Roman"/>
          <w:color w:val="FF0000"/>
          <w:szCs w:val="24"/>
        </w:rPr>
      </w:pPr>
    </w:p>
    <w:sectPr>
      <w:headerReference w:type="default" r:id="rId42"/>
      <w:footerReference w:type="default" r:id="rId43"/>
      <w:pgSz w:w="11906" w:h="16838"/>
      <w:pgMar w:top="1701" w:right="1418" w:bottom="1701" w:left="1418" w:header="794" w:footer="873" w:gutter="0"/>
      <w:pgNumType w:start="1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altName w:val="仿宋"/>
    <w:panose1 w:val="00000000000000000000"/>
    <w:charset w:val="86"/>
    <w:family w:val="decorative"/>
    <w:pitch w:val="default"/>
    <w:sig w:usb0="00000000" w:usb1="00000000" w:usb2="00000010" w:usb3="00000000" w:csb0="00040000" w:csb1="00000000"/>
  </w:font>
  <w:font w:name="CourierPS">
    <w:altName w:val="Segoe Print"/>
    <w:panose1 w:val="00000000000000000000"/>
    <w:charset w:val="00"/>
    <w:family w:val="decorative"/>
    <w:pitch w:val="default"/>
    <w:sig w:usb0="00000000" w:usb1="00000000" w:usb2="00000000" w:usb3="00000000" w:csb0="00000093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幼圆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1265953292"/>
      <w:docPartObj>
        <w:docPartGallery w:val="AutoText"/>
      </w:docPartObj>
    </w:sdtPr>
    <w:sdtContent>
      <w:sdt>
        <w:sdtPr>
          <w:id w:val="860082579"/>
          <w:docPartObj>
            <w:docPartGallery w:val="AutoText"/>
          </w:docPartObj>
        </w:sdtPr>
        <w:sdtContent>
          <w:p>
            <w:pPr>
              <w:pStyle w:val="Footer"/>
              <w:jc w:val="right"/>
            </w:pPr>
            <w: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2604770</wp:posOffset>
                      </wp:positionH>
                      <wp:positionV relativeFrom="paragraph">
                        <wp:posOffset>-31750</wp:posOffset>
                      </wp:positionV>
                      <wp:extent cx="885825" cy="270510"/>
                      <wp:effectExtent l="9525" t="10160" r="9525" b="71755"/>
                      <wp:wrapNone/>
                      <wp:docPr id="25" name="文本框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85825" cy="270510"/>
                              </a:xfrm>
                              <a:prstGeom prst="wedgeRoundRectCallout">
                                <a:avLst>
                                  <a:gd name="adj1" fmla="val -40181"/>
                                  <a:gd name="adj2" fmla="val 69954"/>
                                  <a:gd name="adj3" fmla="val 16667"/>
                                </a:avLst>
                              </a:prstGeom>
                              <a:noFill/>
                              <a:ln w="635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ascii="黑体" w:eastAsia="黑体" w:hAnsi="黑体"/>
                                    </w:rPr>
                                  </w:pPr>
                                  <w:r>
                                    <w:rPr>
                                      <w:rFonts w:ascii="黑体" w:eastAsia="黑体" w:hAnsi="黑体" w:hint="eastAsia"/>
                                    </w:rPr>
                                    <w:t>物态变化</w:t>
                                  </w:r>
                                </w:p>
                              </w:txbxContent>
                            </wps:txbx>
                            <wps:bodyPr rot="0" vert="horz" wrap="square" anchor="t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62" coordsize="21600,21600" o:spt="62" adj="1350,25920" path="m3600,qx,3600l0@8@12@24,0@9,,18000qy3600,21600l@6,21600@15@27@7,21600,18000,21600qx21600,18000l21600@9@18@30,21600@8,21600,3600qy18000,l@7,0@21@33@6,xe">
                      <v:stroke joinstyle="miter"/>
                      <v:formulas>
                        <v:f eqn="sum 10800 0 #0"/>
                        <v:f eqn="sum 10800 0 #1"/>
                        <v:f eqn="sum #0 0 #1"/>
                        <v:f eqn="sum @0 @1 0"/>
                        <v:f eqn="sum 21600 0 #0"/>
                        <v:f eqn="sum 21600 0 #1"/>
                        <v:f eqn="if @0 3600 12600"/>
                        <v:f eqn="if @0 9000 18000"/>
                        <v:f eqn="if @1 3600 12600"/>
                        <v:f eqn="if @1 9000 18000"/>
                        <v:f eqn="if @2 0 #0"/>
                        <v:f eqn="if @3 @10 0"/>
                        <v:f eqn="if #0 0 @11"/>
                        <v:f eqn="if @2 @6 #0"/>
                        <v:f eqn="if @3 @6 @13"/>
                        <v:f eqn="if @5 @6 @14"/>
                        <v:f eqn="if @2 #0 21600"/>
                        <v:f eqn="if @3 21600 @16"/>
                        <v:f eqn="if @4 21600 @17"/>
                        <v:f eqn="if @2 #0 @6"/>
                        <v:f eqn="if @3 @19 @6"/>
                        <v:f eqn="if #1 @6 @20"/>
                        <v:f eqn="if @2 @8 #1"/>
                        <v:f eqn="if @3 @22 @8"/>
                        <v:f eqn="if #0 @8 @23"/>
                        <v:f eqn="if @2 21600 #1"/>
                        <v:f eqn="if @3 21600 @25"/>
                        <v:f eqn="if @5 21600 @26"/>
                        <v:f eqn="if @2 #1 @8"/>
                        <v:f eqn="if @3 @8 @28"/>
                        <v:f eqn="if @4 @8 @29"/>
                        <v:f eqn="if @2 #1 0"/>
                        <v:f eqn="if @3 @31 0"/>
                        <v:f eqn="if #1 0 @32"/>
                        <v:f eqn="val #0"/>
                        <v:f eqn="val #1"/>
                      </v:formulas>
                      <v:path o:connecttype="custom" o:connectlocs="10800,0;0,10800;10800,21600;21600,10800;@34,@35" textboxrect="791,791,20809,20809"/>
                      <v:handles>
                        <v:h position="#0,#1"/>
                      </v:handles>
                    </v:shapetype>
                    <v:shape id="文本框 6" o:spid="_x0000_s2051" type="#_x0000_t62" style="width:69.75pt;height:21.3pt;margin-top:-2.5pt;margin-left:205.1pt;mso-height-relative:page;mso-width-relative:page;position:absolute;z-index:251665408" coordsize="21600,21600" adj="2121,25910,14400" filled="f" stroked="t" strokecolor="black">
                      <v:stroke joinstyle="miter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ascii="黑体" w:eastAsia="黑体" w:hAnsi="黑体"/>
                              </w:rPr>
                            </w:pPr>
                            <w:r>
                              <w:rPr>
                                <w:rFonts w:ascii="黑体" w:eastAsia="黑体" w:hAnsi="黑体" w:hint="eastAsia"/>
                              </w:rPr>
                              <w:t>物态变化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128270</wp:posOffset>
                      </wp:positionH>
                      <wp:positionV relativeFrom="paragraph">
                        <wp:posOffset>-51435</wp:posOffset>
                      </wp:positionV>
                      <wp:extent cx="1485900" cy="270510"/>
                      <wp:effectExtent l="0" t="0" r="0" b="5715"/>
                      <wp:wrapNone/>
                      <wp:docPr id="24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 xmlns:wps="http://schemas.microsoft.com/office/word/2010/wordprocessingShape"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85900" cy="270510"/>
                              </a:xfrm>
                              <a:prstGeom prst="homePlate">
                                <a:avLst>
                                  <a:gd name="adj" fmla="val 49996"/>
                                </a:avLst>
                              </a:prstGeom>
                              <a:solidFill>
                                <a:srgbClr val="80C687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ascii="黑体" w:eastAsia="黑体" w:hAnsi="黑体"/>
                                    </w:rPr>
                                  </w:pPr>
                                  <w:r>
                                    <w:rPr>
                                      <w:rFonts w:ascii="黑体" w:eastAsia="黑体" w:hAnsi="黑体" w:hint="eastAsia"/>
                                    </w:rPr>
                                    <w:t>初二物理春季课程</w:t>
                                  </w:r>
                                </w:p>
                              </w:txbxContent>
                            </wps:txbx>
                            <wps:bodyPr rot="0" vert="horz" wrap="square" anchor="t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15" coordsize="21600,21600" o:spt="15" adj="16200" path="m@0,l,,,21600@0,21600,21600,10800xe">
                      <v:stroke joinstyle="miter"/>
                      <v:formulas>
                        <v:f eqn="val #0"/>
                        <v:f eqn="prod #0 1 2"/>
                      </v:formulas>
                      <v:path gradientshapeok="t" o:connecttype="custom" o:connectlocs="@1,0;0,10800;@1,21600;21600,10800" o:connectangles="270,180,90,0" textboxrect="0,0,10800,21600;0,0,16200,21600;0,0,21600,21600"/>
                      <v:handles>
                        <v:h position="#0,topLeft" xrange="0,21600"/>
                      </v:handles>
                    </v:shapetype>
                    <v:shape id="文本框 3" o:spid="_x0000_s2052" type="#_x0000_t15" style="width:117pt;height:21.3pt;margin-top:-4.05pt;margin-left:10.1pt;mso-height-relative:page;mso-width-relative:page;position:absolute;z-index:251663360" coordsize="21600,21600" adj="19635" filled="t" fillcolor="#80c687" stroked="f"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ascii="黑体" w:eastAsia="黑体" w:hAnsi="黑体"/>
                              </w:rPr>
                            </w:pPr>
                            <w:r>
                              <w:rPr>
                                <w:rFonts w:ascii="黑体" w:eastAsia="黑体" w:hAnsi="黑体" w:hint="eastAsia"/>
                              </w:rPr>
                              <w:t>初二物理春季课程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16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16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Footer"/>
      <w:wordWrap w:val="0"/>
      <w:jc w:val="right"/>
      <w:rPr>
        <w:rFonts w:ascii="Arial" w:hAnsi="Arial" w:cs="Arial"/>
        <w:i/>
        <w:color w:val="595959"/>
        <w:sz w:val="16"/>
        <w:szCs w:val="16"/>
      </w:rPr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spacing w:line="200" w:lineRule="exact"/>
      <w:jc w:val="right"/>
      <w:rPr>
        <w:rFonts w:ascii="微软雅黑" w:eastAsia="微软雅黑" w:hAnsi="微软雅黑"/>
        <w:color w:val="595959"/>
        <w:sz w:val="16"/>
        <w:szCs w:val="16"/>
      </w:rPr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4400550</wp:posOffset>
              </wp:positionH>
              <wp:positionV relativeFrom="paragraph">
                <wp:posOffset>73025</wp:posOffset>
              </wp:positionV>
              <wp:extent cx="1250315" cy="270510"/>
              <wp:effectExtent l="0" t="0" r="1905" b="0"/>
              <wp:wrapNone/>
              <wp:docPr id="27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50315" cy="2705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/>
                      </w:txbxContent>
                    </wps:txbx>
                    <wps:bodyPr rot="0" vert="horz" wrap="none" anchor="t" anchorCtr="0" upright="1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4" o:spid="_x0000_s2049" type="#_x0000_t202" style="width:98.45pt;height:21.3pt;margin-top:5.75pt;margin-left:346.5pt;mso-height-relative:page;mso-width-relative:page;mso-wrap-style:none;position:absolute;z-index:251661312" coordsize="21600,21600" filled="f" stroked="f">
              <o:lock v:ext="edit" aspectratio="f"/>
              <v:textbox>
                <w:txbxContent>
                  <w:p/>
                </w:txbxContent>
              </v:textbox>
            </v:shape>
          </w:pict>
        </mc:Fallback>
      </mc:AlternateContent>
    </w:r>
    <w:r>
      <w:rPr>
        <w:color w:val="595959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402590</wp:posOffset>
              </wp:positionV>
              <wp:extent cx="5767705" cy="0"/>
              <wp:effectExtent l="0" t="0" r="23495" b="19050"/>
              <wp:wrapNone/>
              <wp:docPr id="26" name="直接连接符 1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CnPr/>
                    <wps:spPr>
                      <a:xfrm>
                        <a:off x="0" y="0"/>
                        <a:ext cx="5767705" cy="0"/>
                      </a:xfrm>
                      <a:prstGeom prst="line">
                        <a:avLst/>
                      </a:prstGeom>
                      <a:ln w="6350">
                        <a:solidFill>
                          <a:srgbClr val="595959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直接连接符 1" o:spid="_x0000_s2050" style="mso-height-relative:page;mso-width-relative:page;position:absolute;z-index:251659264" from="0,31.7pt" to="454.15pt,31.7pt" coordsize="21600,21600" stroked="t" strokecolor="#595959">
              <v:stroke joinstyle="round"/>
              <o:lock v:ext="edit" aspectratio="f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548A982F"/>
    <w:multiLevelType w:val="singleLevel"/>
    <w:tmpl w:val="548A982F"/>
    <w:lvl w:ilvl="0">
      <w:start w:val="2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3935"/>
    <w:rsid w:val="00014525"/>
    <w:rsid w:val="000158EA"/>
    <w:rsid w:val="00023848"/>
    <w:rsid w:val="000238AF"/>
    <w:rsid w:val="00024B87"/>
    <w:rsid w:val="00042BAA"/>
    <w:rsid w:val="00046C50"/>
    <w:rsid w:val="00082E92"/>
    <w:rsid w:val="00084EFD"/>
    <w:rsid w:val="00086E37"/>
    <w:rsid w:val="000928E1"/>
    <w:rsid w:val="00093C94"/>
    <w:rsid w:val="0009576A"/>
    <w:rsid w:val="0009767A"/>
    <w:rsid w:val="000A0C13"/>
    <w:rsid w:val="000A7AE1"/>
    <w:rsid w:val="000B1DF8"/>
    <w:rsid w:val="000B5DFC"/>
    <w:rsid w:val="000C01D5"/>
    <w:rsid w:val="000C2DE6"/>
    <w:rsid w:val="000D3194"/>
    <w:rsid w:val="000E5353"/>
    <w:rsid w:val="001236E4"/>
    <w:rsid w:val="00135547"/>
    <w:rsid w:val="0014298B"/>
    <w:rsid w:val="00145B60"/>
    <w:rsid w:val="00147C6D"/>
    <w:rsid w:val="0015139C"/>
    <w:rsid w:val="00173E17"/>
    <w:rsid w:val="001771AE"/>
    <w:rsid w:val="001842DD"/>
    <w:rsid w:val="001902BC"/>
    <w:rsid w:val="001904FB"/>
    <w:rsid w:val="001924B0"/>
    <w:rsid w:val="001A0366"/>
    <w:rsid w:val="001B4823"/>
    <w:rsid w:val="001F2BCF"/>
    <w:rsid w:val="0020602C"/>
    <w:rsid w:val="00207178"/>
    <w:rsid w:val="002145D2"/>
    <w:rsid w:val="00225569"/>
    <w:rsid w:val="00232D43"/>
    <w:rsid w:val="0027548D"/>
    <w:rsid w:val="002759BE"/>
    <w:rsid w:val="002A56DC"/>
    <w:rsid w:val="002A7006"/>
    <w:rsid w:val="002D03D4"/>
    <w:rsid w:val="002E2623"/>
    <w:rsid w:val="002E543E"/>
    <w:rsid w:val="002F46A6"/>
    <w:rsid w:val="00303C6C"/>
    <w:rsid w:val="00311DC7"/>
    <w:rsid w:val="00321D33"/>
    <w:rsid w:val="003262D7"/>
    <w:rsid w:val="00327D69"/>
    <w:rsid w:val="00336DD7"/>
    <w:rsid w:val="00343C13"/>
    <w:rsid w:val="00346415"/>
    <w:rsid w:val="003758AC"/>
    <w:rsid w:val="00375E79"/>
    <w:rsid w:val="003776A6"/>
    <w:rsid w:val="00385F9A"/>
    <w:rsid w:val="00396D25"/>
    <w:rsid w:val="003A20C1"/>
    <w:rsid w:val="003C279E"/>
    <w:rsid w:val="003F6307"/>
    <w:rsid w:val="00407C49"/>
    <w:rsid w:val="004109FD"/>
    <w:rsid w:val="00417E72"/>
    <w:rsid w:val="00424299"/>
    <w:rsid w:val="00432CF3"/>
    <w:rsid w:val="00434D4B"/>
    <w:rsid w:val="004365BC"/>
    <w:rsid w:val="004548EB"/>
    <w:rsid w:val="00456438"/>
    <w:rsid w:val="00457AF6"/>
    <w:rsid w:val="00476A51"/>
    <w:rsid w:val="00481651"/>
    <w:rsid w:val="004828BC"/>
    <w:rsid w:val="00490558"/>
    <w:rsid w:val="00493461"/>
    <w:rsid w:val="004A1568"/>
    <w:rsid w:val="004A7CED"/>
    <w:rsid w:val="004B7A1C"/>
    <w:rsid w:val="004C7ABE"/>
    <w:rsid w:val="004D1287"/>
    <w:rsid w:val="004E6658"/>
    <w:rsid w:val="004F181D"/>
    <w:rsid w:val="004F3642"/>
    <w:rsid w:val="00502999"/>
    <w:rsid w:val="005050E5"/>
    <w:rsid w:val="0052272B"/>
    <w:rsid w:val="00556310"/>
    <w:rsid w:val="00561E88"/>
    <w:rsid w:val="00573101"/>
    <w:rsid w:val="00576312"/>
    <w:rsid w:val="005835DE"/>
    <w:rsid w:val="005A23C1"/>
    <w:rsid w:val="005B4C36"/>
    <w:rsid w:val="005E036E"/>
    <w:rsid w:val="005F7FB2"/>
    <w:rsid w:val="00603989"/>
    <w:rsid w:val="006113DC"/>
    <w:rsid w:val="006171FB"/>
    <w:rsid w:val="0062203A"/>
    <w:rsid w:val="0062208A"/>
    <w:rsid w:val="00633AF2"/>
    <w:rsid w:val="00634B7B"/>
    <w:rsid w:val="00636B79"/>
    <w:rsid w:val="00641561"/>
    <w:rsid w:val="00644324"/>
    <w:rsid w:val="00647A11"/>
    <w:rsid w:val="00651401"/>
    <w:rsid w:val="00655A18"/>
    <w:rsid w:val="0068213F"/>
    <w:rsid w:val="00687BED"/>
    <w:rsid w:val="00691353"/>
    <w:rsid w:val="006A46C3"/>
    <w:rsid w:val="006B27B9"/>
    <w:rsid w:val="006B66FD"/>
    <w:rsid w:val="006E1FD1"/>
    <w:rsid w:val="006F06EC"/>
    <w:rsid w:val="00700894"/>
    <w:rsid w:val="00713C37"/>
    <w:rsid w:val="00721517"/>
    <w:rsid w:val="0072512A"/>
    <w:rsid w:val="00725CFB"/>
    <w:rsid w:val="00726F05"/>
    <w:rsid w:val="00732528"/>
    <w:rsid w:val="00732945"/>
    <w:rsid w:val="0077402A"/>
    <w:rsid w:val="00786F2E"/>
    <w:rsid w:val="0079613F"/>
    <w:rsid w:val="007A107E"/>
    <w:rsid w:val="007A6921"/>
    <w:rsid w:val="007A7370"/>
    <w:rsid w:val="007B0633"/>
    <w:rsid w:val="007B1C4A"/>
    <w:rsid w:val="007C5238"/>
    <w:rsid w:val="007D7670"/>
    <w:rsid w:val="007E0101"/>
    <w:rsid w:val="007E653C"/>
    <w:rsid w:val="007F1251"/>
    <w:rsid w:val="00803BF7"/>
    <w:rsid w:val="0080659E"/>
    <w:rsid w:val="00825D47"/>
    <w:rsid w:val="008261DB"/>
    <w:rsid w:val="00832EEB"/>
    <w:rsid w:val="00834CE2"/>
    <w:rsid w:val="008401BD"/>
    <w:rsid w:val="00861AAA"/>
    <w:rsid w:val="00866B70"/>
    <w:rsid w:val="008B2811"/>
    <w:rsid w:val="008D1C91"/>
    <w:rsid w:val="008D2AE9"/>
    <w:rsid w:val="008D5728"/>
    <w:rsid w:val="008E69A1"/>
    <w:rsid w:val="00906B73"/>
    <w:rsid w:val="00923133"/>
    <w:rsid w:val="0094201F"/>
    <w:rsid w:val="009421A0"/>
    <w:rsid w:val="009565C8"/>
    <w:rsid w:val="009673E9"/>
    <w:rsid w:val="009821D1"/>
    <w:rsid w:val="00991327"/>
    <w:rsid w:val="009A23CD"/>
    <w:rsid w:val="009B1095"/>
    <w:rsid w:val="009B2BF3"/>
    <w:rsid w:val="009E1CB8"/>
    <w:rsid w:val="009E6202"/>
    <w:rsid w:val="009E7725"/>
    <w:rsid w:val="009F5527"/>
    <w:rsid w:val="00A16A16"/>
    <w:rsid w:val="00A20AED"/>
    <w:rsid w:val="00A2708A"/>
    <w:rsid w:val="00A37E07"/>
    <w:rsid w:val="00A46315"/>
    <w:rsid w:val="00A5162C"/>
    <w:rsid w:val="00A546C4"/>
    <w:rsid w:val="00A667A9"/>
    <w:rsid w:val="00A75333"/>
    <w:rsid w:val="00A75C39"/>
    <w:rsid w:val="00A86E7C"/>
    <w:rsid w:val="00A94E92"/>
    <w:rsid w:val="00AA5D1F"/>
    <w:rsid w:val="00AB6D78"/>
    <w:rsid w:val="00AC7894"/>
    <w:rsid w:val="00AE5C28"/>
    <w:rsid w:val="00AE77BF"/>
    <w:rsid w:val="00AE77F3"/>
    <w:rsid w:val="00AF756A"/>
    <w:rsid w:val="00B1159A"/>
    <w:rsid w:val="00B178A0"/>
    <w:rsid w:val="00B34216"/>
    <w:rsid w:val="00B37A96"/>
    <w:rsid w:val="00B54C67"/>
    <w:rsid w:val="00B60881"/>
    <w:rsid w:val="00B64DDD"/>
    <w:rsid w:val="00B64F6D"/>
    <w:rsid w:val="00B6699B"/>
    <w:rsid w:val="00B83381"/>
    <w:rsid w:val="00B84A3C"/>
    <w:rsid w:val="00B87DBA"/>
    <w:rsid w:val="00BA388C"/>
    <w:rsid w:val="00BB0255"/>
    <w:rsid w:val="00BB6903"/>
    <w:rsid w:val="00BB6B31"/>
    <w:rsid w:val="00BC681C"/>
    <w:rsid w:val="00BD747D"/>
    <w:rsid w:val="00BE71F7"/>
    <w:rsid w:val="00C002C3"/>
    <w:rsid w:val="00C01B93"/>
    <w:rsid w:val="00C029E6"/>
    <w:rsid w:val="00C10D6A"/>
    <w:rsid w:val="00C16D87"/>
    <w:rsid w:val="00C24187"/>
    <w:rsid w:val="00C75656"/>
    <w:rsid w:val="00C77CB0"/>
    <w:rsid w:val="00C816F6"/>
    <w:rsid w:val="00C85739"/>
    <w:rsid w:val="00C925A8"/>
    <w:rsid w:val="00CA2265"/>
    <w:rsid w:val="00CB16E0"/>
    <w:rsid w:val="00CB66DE"/>
    <w:rsid w:val="00CC0131"/>
    <w:rsid w:val="00CD1D29"/>
    <w:rsid w:val="00CD4FDA"/>
    <w:rsid w:val="00CE0BBD"/>
    <w:rsid w:val="00CE3DF5"/>
    <w:rsid w:val="00CF2383"/>
    <w:rsid w:val="00D266FA"/>
    <w:rsid w:val="00D4203D"/>
    <w:rsid w:val="00D42EE8"/>
    <w:rsid w:val="00D43935"/>
    <w:rsid w:val="00D448B3"/>
    <w:rsid w:val="00D47F6A"/>
    <w:rsid w:val="00D5067A"/>
    <w:rsid w:val="00D54348"/>
    <w:rsid w:val="00D649BD"/>
    <w:rsid w:val="00D64ED9"/>
    <w:rsid w:val="00D822AE"/>
    <w:rsid w:val="00D84573"/>
    <w:rsid w:val="00D87659"/>
    <w:rsid w:val="00D92DE4"/>
    <w:rsid w:val="00DD4C40"/>
    <w:rsid w:val="00DD7464"/>
    <w:rsid w:val="00DD7E1A"/>
    <w:rsid w:val="00DE3360"/>
    <w:rsid w:val="00DF0D93"/>
    <w:rsid w:val="00DF3B21"/>
    <w:rsid w:val="00E009B9"/>
    <w:rsid w:val="00E049DA"/>
    <w:rsid w:val="00E04C78"/>
    <w:rsid w:val="00E067AB"/>
    <w:rsid w:val="00E07107"/>
    <w:rsid w:val="00E22BE8"/>
    <w:rsid w:val="00E25E7B"/>
    <w:rsid w:val="00E32824"/>
    <w:rsid w:val="00E345F8"/>
    <w:rsid w:val="00E34D3B"/>
    <w:rsid w:val="00E40663"/>
    <w:rsid w:val="00E421FD"/>
    <w:rsid w:val="00E428A3"/>
    <w:rsid w:val="00E456AA"/>
    <w:rsid w:val="00E4737F"/>
    <w:rsid w:val="00E56D41"/>
    <w:rsid w:val="00E67A9C"/>
    <w:rsid w:val="00E67FF6"/>
    <w:rsid w:val="00E724B0"/>
    <w:rsid w:val="00E72E9A"/>
    <w:rsid w:val="00E83139"/>
    <w:rsid w:val="00E83E84"/>
    <w:rsid w:val="00E90425"/>
    <w:rsid w:val="00E92261"/>
    <w:rsid w:val="00E96F05"/>
    <w:rsid w:val="00EA45C1"/>
    <w:rsid w:val="00EA50BF"/>
    <w:rsid w:val="00EB16CE"/>
    <w:rsid w:val="00EB3EE4"/>
    <w:rsid w:val="00EB749F"/>
    <w:rsid w:val="00ED395F"/>
    <w:rsid w:val="00ED6FAD"/>
    <w:rsid w:val="00EE4D78"/>
    <w:rsid w:val="00EE6861"/>
    <w:rsid w:val="00EE6A71"/>
    <w:rsid w:val="00F05F30"/>
    <w:rsid w:val="00F238D4"/>
    <w:rsid w:val="00F30354"/>
    <w:rsid w:val="00F32115"/>
    <w:rsid w:val="00F45D18"/>
    <w:rsid w:val="00F5165D"/>
    <w:rsid w:val="00F70A3D"/>
    <w:rsid w:val="00F72848"/>
    <w:rsid w:val="00F81524"/>
    <w:rsid w:val="00F93288"/>
    <w:rsid w:val="00FB4E6A"/>
    <w:rsid w:val="00FC4698"/>
    <w:rsid w:val="00FD38DB"/>
    <w:rsid w:val="00FD5B9E"/>
    <w:rsid w:val="00FF09C4"/>
    <w:rsid w:val="4CCE0F27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 w:semiHidden="0" w:unhideWhenUsed="0"/>
    <w:lsdException w:name="header" w:semiHidden="0"/>
    <w:lsdException w:name="footer" w:semiHidden="0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 w:semiHidden="0" w:unhideWhenUsed="0"/>
    <w:lsdException w:name="line number"/>
    <w:lsdException w:name="page number" w:semiHidden="0" w:uiPriority="0" w:unhideWhenUsed="0" w:qFormat="1"/>
    <w:lsdException w:name="endnote reference"/>
    <w:lsdException w:name="endnote text"/>
    <w:lsdException w:name="table of authorities"/>
    <w:lsdException w:name="macro"/>
    <w:lsdException w:name="toa heading"/>
    <w:lsdException w:name="List" w:semiHidden="0" w:uiPriority="0" w:unhideWhenUsed="0" w:qFormat="1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 w:semiHidden="0" w:uiPriority="0" w:unhideWhenUsed="0" w:qFormat="1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 w:semiHidden="0" w:uiPriority="0" w:unhideWhenUsed="0"/>
    <w:lsdException w:name="Body Text Indent 3" w:semiHidden="0" w:uiPriority="0" w:unhideWhenUsed="0"/>
    <w:lsdException w:name="Block Text"/>
    <w:lsdException w:name="Hyperlink" w:semiHidden="0" w:uiPriority="0" w:unhideWhenUsed="0" w:qFormat="1"/>
    <w:lsdException w:name="FollowedHyperlink"/>
    <w:lsdException w:name="Strong" w:semiHidden="0" w:uiPriority="0" w:unhideWhenUsed="0" w:qFormat="1"/>
    <w:lsdException w:name="Emphasis" w:semiHidden="0" w:uiPriority="20" w:unhideWhenUsed="0" w:qFormat="1"/>
    <w:lsdException w:name="Document Map"/>
    <w:lsdException w:name="Plain Text" w:semiHidden="0" w:uiPriority="0" w:unhideWhenUsed="0"/>
    <w:lsdException w:name="E-mail Signature"/>
    <w:lsdException w:name="Normal (Web)" w:semiHidden="0" w:uiPriority="0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 w:semiHidden="0" w:uiPriority="0" w:unhideWhenUsed="0"/>
    <w:lsdException w:name="HTML Sample"/>
    <w:lsdException w:name="HTML Typewriter"/>
    <w:lsdException w:name="HTML Variable"/>
    <w:lsdException w:name="Normal Table"/>
    <w:lsdException w:name="annotation subject" w:qFormat="1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semiHidden="0" w:qFormat="1"/>
    <w:lsdException w:name="Table Grid" w:semiHidden="0" w:uiPriority="59" w:unhideWhenUsed="0"/>
    <w:lsdException w:name="Table Theme"/>
    <w:lsdException w:name="Placeholder Text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paragraph" w:styleId="Heading1">
    <w:name w:val="heading 1"/>
    <w:basedOn w:val="Normal"/>
    <w:next w:val="Normal"/>
    <w:link w:val="1Char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pPr>
      <w:keepNext/>
      <w:keepLines/>
      <w:spacing w:before="260" w:after="260" w:line="416" w:lineRule="auto"/>
      <w:outlineLvl w:val="1"/>
    </w:pPr>
    <w:rPr>
      <w:rFonts w:ascii="Arial" w:eastAsia="黑体" w:hAnsi="Arial" w:cs="Times New Roman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Text">
    <w:name w:val="annotation text"/>
    <w:basedOn w:val="Normal"/>
    <w:link w:val="Char3"/>
    <w:uiPriority w:val="99"/>
    <w:pPr>
      <w:jc w:val="left"/>
    </w:pPr>
    <w:rPr>
      <w:rFonts w:ascii="Times New Roman" w:eastAsia="宋体" w:hAnsi="Times New Roman" w:cs="Times New Roman"/>
      <w:szCs w:val="24"/>
    </w:rPr>
  </w:style>
  <w:style w:type="paragraph" w:styleId="BodyTextIndent">
    <w:name w:val="Body Text Indent"/>
    <w:basedOn w:val="Normal"/>
    <w:link w:val="Char5"/>
    <w:qFormat/>
    <w:pPr>
      <w:spacing w:after="120"/>
      <w:ind w:left="420" w:leftChars="200"/>
    </w:pPr>
    <w:rPr>
      <w:rFonts w:ascii="Times New Roman" w:eastAsia="宋体" w:hAnsi="Times New Roman" w:cs="Times New Roman"/>
      <w:szCs w:val="20"/>
    </w:rPr>
  </w:style>
  <w:style w:type="paragraph" w:styleId="PlainText">
    <w:name w:val="Plain Text"/>
    <w:basedOn w:val="Normal"/>
    <w:link w:val="Char6"/>
    <w:rPr>
      <w:rFonts w:ascii="宋体" w:eastAsia="宋体" w:hAnsi="Courier New" w:cs="Times New Roman"/>
      <w:szCs w:val="21"/>
    </w:rPr>
  </w:style>
  <w:style w:type="paragraph" w:styleId="BodyTextIndent2">
    <w:name w:val="Body Text Indent 2"/>
    <w:basedOn w:val="Normal"/>
    <w:link w:val="2Char0"/>
    <w:pPr>
      <w:spacing w:after="120" w:line="480" w:lineRule="auto"/>
      <w:ind w:left="420" w:leftChars="200"/>
    </w:pPr>
    <w:rPr>
      <w:rFonts w:ascii="Times New Roman" w:eastAsia="宋体" w:hAnsi="Times New Roman" w:cs="Times New Roman"/>
      <w:szCs w:val="20"/>
    </w:rPr>
  </w:style>
  <w:style w:type="paragraph" w:styleId="BalloonText">
    <w:name w:val="Balloon Text"/>
    <w:basedOn w:val="Normal"/>
    <w:link w:val="Char1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List">
    <w:name w:val="List"/>
    <w:basedOn w:val="Normal"/>
    <w:qFormat/>
    <w:pPr>
      <w:ind w:left="200" w:hanging="200" w:hangingChars="200"/>
    </w:pPr>
    <w:rPr>
      <w:rFonts w:ascii="Times New Roman" w:eastAsia="宋体" w:hAnsi="Times New Roman" w:cs="Times New Roman"/>
      <w:szCs w:val="24"/>
    </w:rPr>
  </w:style>
  <w:style w:type="paragraph" w:styleId="BodyTextIndent3">
    <w:name w:val="Body Text Indent 3"/>
    <w:basedOn w:val="Normal"/>
    <w:link w:val="3Char"/>
    <w:pPr>
      <w:ind w:firstLine="359" w:firstLineChars="171"/>
    </w:pPr>
    <w:rPr>
      <w:rFonts w:ascii="Times New Roman" w:eastAsia="仿宋_GB2312" w:hAnsi="Times New Roman" w:cs="Times New Roman"/>
      <w:szCs w:val="24"/>
    </w:rPr>
  </w:style>
  <w:style w:type="paragraph" w:styleId="HTMLPreformatted">
    <w:name w:val="HTML Preformatted"/>
    <w:basedOn w:val="Normal"/>
    <w:link w:val="HTMLChar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330" w:lineRule="atLeast"/>
      <w:jc w:val="left"/>
    </w:pPr>
    <w:rPr>
      <w:rFonts w:ascii="Arial" w:eastAsia="宋体" w:hAnsi="Arial"/>
    </w:rPr>
  </w:style>
  <w:style w:type="paragraph" w:styleId="NormalWeb">
    <w:name w:val="Normal (Web)"/>
    <w:basedOn w:val="Normal"/>
    <w:link w:val="Char4"/>
    <w:unhideWhenUsed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Title">
    <w:name w:val="Title"/>
    <w:basedOn w:val="Normal"/>
    <w:next w:val="Normal"/>
    <w:link w:val="Char2"/>
    <w:uiPriority w:val="10"/>
    <w:qFormat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link w:val="Char8"/>
    <w:uiPriority w:val="99"/>
    <w:semiHidden/>
    <w:unhideWhenUsed/>
    <w:qFormat/>
    <w:rPr>
      <w:b/>
      <w:bCs/>
      <w:szCs w:val="20"/>
    </w:rPr>
  </w:style>
  <w:style w:type="character" w:styleId="Strong">
    <w:name w:val="Strong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Hyperlink">
    <w:name w:val="Hyperlink"/>
    <w:qFormat/>
    <w:rPr>
      <w:color w:val="3366CC"/>
      <w:u w:val="single"/>
    </w:rPr>
  </w:style>
  <w:style w:type="character" w:styleId="CommentReference">
    <w:name w:val="annotation reference"/>
    <w:uiPriority w:val="99"/>
    <w:rPr>
      <w:sz w:val="21"/>
      <w:szCs w:val="21"/>
    </w:rPr>
  </w:style>
  <w:style w:type="character" w:customStyle="1" w:styleId="Char">
    <w:name w:val="页眉 Char"/>
    <w:basedOn w:val="DefaultParagraphFont"/>
    <w:link w:val="Header"/>
    <w:uiPriority w:val="99"/>
    <w:qFormat/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qFormat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qFormat/>
    <w:rPr>
      <w:sz w:val="18"/>
      <w:szCs w:val="18"/>
    </w:rPr>
  </w:style>
  <w:style w:type="character" w:customStyle="1" w:styleId="1Char">
    <w:name w:val="标题 1 Char"/>
    <w:basedOn w:val="DefaultParagraphFont"/>
    <w:link w:val="Heading1"/>
    <w:rPr>
      <w:b/>
      <w:bCs/>
      <w:kern w:val="44"/>
      <w:sz w:val="44"/>
      <w:szCs w:val="44"/>
    </w:rPr>
  </w:style>
  <w:style w:type="character" w:customStyle="1" w:styleId="Char2">
    <w:name w:val="标题 Char"/>
    <w:basedOn w:val="DefaultParagraphFont"/>
    <w:link w:val="Title"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Char3">
    <w:name w:val="批注文字 Char"/>
    <w:basedOn w:val="DefaultParagraphFont"/>
    <w:link w:val="CommentText"/>
    <w:uiPriority w:val="99"/>
    <w:rPr>
      <w:rFonts w:ascii="Times New Roman" w:eastAsia="宋体" w:hAnsi="Times New Roman" w:cs="Times New Roman"/>
      <w:szCs w:val="24"/>
    </w:rPr>
  </w:style>
  <w:style w:type="character" w:customStyle="1" w:styleId="2Char">
    <w:name w:val="标题 2 Char"/>
    <w:basedOn w:val="DefaultParagraphFont"/>
    <w:link w:val="Heading2"/>
    <w:rPr>
      <w:rFonts w:ascii="Arial" w:eastAsia="黑体" w:hAnsi="Arial" w:cs="Times New Roman"/>
      <w:b/>
      <w:bCs/>
      <w:sz w:val="32"/>
      <w:szCs w:val="32"/>
    </w:rPr>
  </w:style>
  <w:style w:type="character" w:customStyle="1" w:styleId="headline-content2">
    <w:name w:val="headline-content2"/>
  </w:style>
  <w:style w:type="character" w:customStyle="1" w:styleId="HTMLChar">
    <w:name w:val="HTML 预设格式 Char"/>
    <w:link w:val="HTMLPreformatted"/>
    <w:rPr>
      <w:rFonts w:ascii="Arial" w:eastAsia="宋体" w:hAnsi="Arial"/>
    </w:rPr>
  </w:style>
  <w:style w:type="character" w:customStyle="1" w:styleId="px141">
    <w:name w:val="px141"/>
    <w:basedOn w:val="DefaultParagraphFont"/>
  </w:style>
  <w:style w:type="character" w:customStyle="1" w:styleId="p4">
    <w:name w:val="p4"/>
    <w:basedOn w:val="DefaultParagraphFont"/>
  </w:style>
  <w:style w:type="character" w:customStyle="1" w:styleId="CharChar5">
    <w:name w:val="Char Char5"/>
    <w:rPr>
      <w:b/>
      <w:bCs/>
      <w:kern w:val="44"/>
      <w:sz w:val="44"/>
      <w:szCs w:val="44"/>
    </w:rPr>
  </w:style>
  <w:style w:type="character" w:customStyle="1" w:styleId="apple-style-span">
    <w:name w:val="apple-style-span"/>
    <w:basedOn w:val="DefaultParagraphFont"/>
  </w:style>
  <w:style w:type="character" w:customStyle="1" w:styleId="Char4">
    <w:name w:val="普通(网站) Char"/>
    <w:link w:val="NormalWeb"/>
    <w:rPr>
      <w:rFonts w:ascii="宋体" w:eastAsia="宋体" w:hAnsi="宋体" w:cs="宋体"/>
      <w:kern w:val="0"/>
      <w:sz w:val="24"/>
      <w:szCs w:val="24"/>
    </w:rPr>
  </w:style>
  <w:style w:type="character" w:customStyle="1" w:styleId="tiankong1">
    <w:name w:val="tiankong1"/>
    <w:rPr>
      <w:spacing w:val="-60"/>
    </w:rPr>
  </w:style>
  <w:style w:type="character" w:customStyle="1" w:styleId="Char5">
    <w:name w:val="正文文本缩进 Char"/>
    <w:basedOn w:val="DefaultParagraphFont"/>
    <w:link w:val="BodyTextIndent"/>
    <w:rPr>
      <w:rFonts w:ascii="Times New Roman" w:eastAsia="宋体" w:hAnsi="Times New Roman" w:cs="Times New Roman"/>
      <w:szCs w:val="20"/>
    </w:rPr>
  </w:style>
  <w:style w:type="character" w:customStyle="1" w:styleId="2Char0">
    <w:name w:val="正文文本缩进 2 Char"/>
    <w:basedOn w:val="DefaultParagraphFont"/>
    <w:link w:val="BodyTextIndent2"/>
    <w:rPr>
      <w:rFonts w:ascii="Times New Roman" w:eastAsia="宋体" w:hAnsi="Times New Roman" w:cs="Times New Roman"/>
      <w:szCs w:val="20"/>
    </w:rPr>
  </w:style>
  <w:style w:type="character" w:customStyle="1" w:styleId="3Char">
    <w:name w:val="正文文本缩进 3 Char"/>
    <w:basedOn w:val="DefaultParagraphFont"/>
    <w:link w:val="BodyTextIndent3"/>
    <w:rPr>
      <w:rFonts w:ascii="Times New Roman" w:eastAsia="仿宋_GB2312" w:hAnsi="Times New Roman" w:cs="Times New Roman"/>
      <w:szCs w:val="24"/>
    </w:rPr>
  </w:style>
  <w:style w:type="character" w:customStyle="1" w:styleId="Char6">
    <w:name w:val="纯文本 Char"/>
    <w:basedOn w:val="DefaultParagraphFont"/>
    <w:link w:val="PlainText"/>
    <w:rPr>
      <w:rFonts w:ascii="宋体" w:eastAsia="宋体" w:hAnsi="Courier New" w:cs="Times New Roman"/>
      <w:szCs w:val="21"/>
    </w:rPr>
  </w:style>
  <w:style w:type="character" w:customStyle="1" w:styleId="HTMLChar1">
    <w:name w:val="HTML 预设格式 Char1"/>
    <w:basedOn w:val="DefaultParagraphFont"/>
    <w:uiPriority w:val="99"/>
    <w:semiHidden/>
    <w:rPr>
      <w:rFonts w:ascii="CourierPS" w:hAnsi="CourierPS"/>
      <w:sz w:val="20"/>
      <w:szCs w:val="20"/>
    </w:rPr>
  </w:style>
  <w:style w:type="paragraph" w:customStyle="1" w:styleId="para">
    <w:name w:val="para"/>
    <w:basedOn w:val="Normal"/>
    <w:pPr>
      <w:widowControl/>
      <w:spacing w:after="45" w:line="280" w:lineRule="atLeast"/>
      <w:ind w:firstLine="460"/>
    </w:pPr>
    <w:rPr>
      <w:rFonts w:ascii="Times New Roman" w:eastAsia="宋体" w:hAnsi="Times New Roman" w:cs="Times New Roman"/>
      <w:spacing w:val="15"/>
      <w:kern w:val="0"/>
      <w:sz w:val="22"/>
    </w:rPr>
  </w:style>
  <w:style w:type="paragraph" w:customStyle="1" w:styleId="CharCharChar1CharCharCharChar">
    <w:name w:val="Char Char Char1 Char Char Char Char"/>
    <w:basedOn w:val="Normal"/>
    <w:pPr>
      <w:widowControl/>
      <w:spacing w:line="300" w:lineRule="auto"/>
      <w:jc w:val="center"/>
    </w:pPr>
    <w:rPr>
      <w:rFonts w:ascii="Verdana" w:eastAsia="宋体" w:hAnsi="Verdana" w:cs="Times New Roman"/>
      <w:b/>
      <w:kern w:val="0"/>
      <w:sz w:val="24"/>
      <w:szCs w:val="24"/>
      <w:lang w:eastAsia="en-US"/>
    </w:rPr>
  </w:style>
  <w:style w:type="paragraph" w:customStyle="1" w:styleId="CharCharCharCharCharCharCharCharChar">
    <w:name w:val="Char Char Char Char Char Char Char Char Char"/>
    <w:basedOn w:val="Normal"/>
    <w:pPr>
      <w:widowControl/>
      <w:spacing w:line="300" w:lineRule="auto"/>
      <w:ind w:firstLine="200" w:firstLineChars="200"/>
    </w:pPr>
    <w:rPr>
      <w:rFonts w:ascii="Times New Roman" w:eastAsia="宋体" w:hAnsi="Times New Roman" w:cs="Times New Roman"/>
      <w:szCs w:val="24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qFormat/>
    <w:pPr>
      <w:widowControl/>
      <w:spacing w:line="300" w:lineRule="auto"/>
      <w:ind w:firstLine="200" w:firstLineChars="200"/>
    </w:pPr>
    <w:rPr>
      <w:rFonts w:ascii="Verdana" w:eastAsia="宋体" w:hAnsi="Verdana" w:cs="Times New Roman"/>
      <w:kern w:val="0"/>
      <w:szCs w:val="20"/>
      <w:lang w:eastAsia="en-US"/>
    </w:rPr>
  </w:style>
  <w:style w:type="paragraph" w:customStyle="1" w:styleId="line">
    <w:name w:val="line"/>
    <w:basedOn w:val="Normal"/>
    <w:qFormat/>
    <w:pPr>
      <w:widowControl/>
      <w:spacing w:after="45" w:line="280" w:lineRule="atLeast"/>
    </w:pPr>
    <w:rPr>
      <w:rFonts w:ascii="Times New Roman" w:eastAsia="宋体" w:hAnsi="Times New Roman" w:cs="Times New Roman"/>
      <w:spacing w:val="15"/>
      <w:kern w:val="0"/>
      <w:sz w:val="22"/>
    </w:rPr>
  </w:style>
  <w:style w:type="paragraph" w:customStyle="1" w:styleId="Char3CharCharCharCharCharChar">
    <w:name w:val="Char3 Char Char Char Char Char Char"/>
    <w:basedOn w:val="Normal"/>
    <w:qFormat/>
    <w:pPr>
      <w:widowControl/>
      <w:spacing w:line="300" w:lineRule="auto"/>
      <w:ind w:firstLine="200" w:firstLineChars="200"/>
    </w:pPr>
    <w:rPr>
      <w:rFonts w:ascii="Verdana" w:eastAsia="宋体" w:hAnsi="Verdana" w:cs="Times New Roman"/>
      <w:kern w:val="0"/>
      <w:szCs w:val="20"/>
      <w:lang w:eastAsia="en-US"/>
    </w:rPr>
  </w:style>
  <w:style w:type="paragraph" w:customStyle="1" w:styleId="Char7">
    <w:name w:val="Char"/>
    <w:basedOn w:val="Normal"/>
    <w:pPr>
      <w:widowControl/>
      <w:spacing w:line="300" w:lineRule="auto"/>
      <w:ind w:firstLine="200" w:firstLineChars="200"/>
    </w:pPr>
    <w:rPr>
      <w:rFonts w:ascii="Times New Roman" w:eastAsia="宋体" w:hAnsi="Times New Roman" w:cs="Times New Roman"/>
      <w:szCs w:val="20"/>
    </w:rPr>
  </w:style>
  <w:style w:type="paragraph" w:customStyle="1" w:styleId="CharChar6">
    <w:name w:val="Char Char6"/>
    <w:basedOn w:val="Normal"/>
    <w:pPr>
      <w:widowControl/>
      <w:spacing w:line="300" w:lineRule="auto"/>
      <w:ind w:firstLine="200" w:firstLineChars="200"/>
    </w:pPr>
    <w:rPr>
      <w:rFonts w:ascii="Verdana" w:eastAsia="宋体" w:hAnsi="Verdana" w:cs="Times New Roman"/>
      <w:kern w:val="0"/>
      <w:szCs w:val="20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styleId="ListParagraph">
    <w:name w:val="List Paragraph"/>
    <w:basedOn w:val="Normal"/>
    <w:uiPriority w:val="34"/>
    <w:qFormat/>
    <w:pPr>
      <w:ind w:firstLine="420" w:firstLineChars="200"/>
    </w:pPr>
    <w:rPr>
      <w:rFonts w:ascii="Calibri" w:eastAsia="宋体" w:hAnsi="Calibri" w:cs="Times New Roman"/>
    </w:rPr>
  </w:style>
  <w:style w:type="character" w:customStyle="1" w:styleId="Char8">
    <w:name w:val="批注主题 Char"/>
    <w:basedOn w:val="Char3"/>
    <w:link w:val="CommentSubject"/>
    <w:uiPriority w:val="99"/>
    <w:semiHidden/>
    <w:qFormat/>
    <w:rPr>
      <w:rFonts w:ascii="Times New Roman" w:eastAsia="宋体" w:hAnsi="Times New Roman" w:cs="Times New Roman"/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png" /><Relationship Id="rId11" Type="http://schemas.openxmlformats.org/officeDocument/2006/relationships/image" Target="media/image6.png" /><Relationship Id="rId12" Type="http://schemas.openxmlformats.org/officeDocument/2006/relationships/image" Target="media/image7.png" /><Relationship Id="rId13" Type="http://schemas.openxmlformats.org/officeDocument/2006/relationships/image" Target="media/image8.png" /><Relationship Id="rId14" Type="http://schemas.openxmlformats.org/officeDocument/2006/relationships/image" Target="media/image9.png" /><Relationship Id="rId15" Type="http://schemas.openxmlformats.org/officeDocument/2006/relationships/image" Target="media/image10.png" /><Relationship Id="rId16" Type="http://schemas.openxmlformats.org/officeDocument/2006/relationships/image" Target="media/image11.png" /><Relationship Id="rId17" Type="http://schemas.openxmlformats.org/officeDocument/2006/relationships/image" Target="media/image12.tif" /><Relationship Id="rId18" Type="http://schemas.openxmlformats.org/officeDocument/2006/relationships/image" Target="media/image13.png" /><Relationship Id="rId19" Type="http://schemas.openxmlformats.org/officeDocument/2006/relationships/image" Target="media/image14.png" /><Relationship Id="rId2" Type="http://schemas.openxmlformats.org/officeDocument/2006/relationships/webSettings" Target="webSettings.xml" /><Relationship Id="rId20" Type="http://schemas.openxmlformats.org/officeDocument/2006/relationships/image" Target="media/image15.png" /><Relationship Id="rId21" Type="http://schemas.openxmlformats.org/officeDocument/2006/relationships/image" Target="media/image16.png" /><Relationship Id="rId22" Type="http://schemas.openxmlformats.org/officeDocument/2006/relationships/image" Target="media/image17.png" /><Relationship Id="rId23" Type="http://schemas.openxmlformats.org/officeDocument/2006/relationships/image" Target="media/image18.jpeg" /><Relationship Id="rId24" Type="http://schemas.openxmlformats.org/officeDocument/2006/relationships/image" Target="media/image19.png" /><Relationship Id="rId25" Type="http://schemas.openxmlformats.org/officeDocument/2006/relationships/image" Target="media/image20.tif" /><Relationship Id="rId26" Type="http://schemas.openxmlformats.org/officeDocument/2006/relationships/image" Target="media/image21.png" /><Relationship Id="rId27" Type="http://schemas.openxmlformats.org/officeDocument/2006/relationships/image" Target="media/image22.png" /><Relationship Id="rId28" Type="http://schemas.openxmlformats.org/officeDocument/2006/relationships/image" Target="media/image23.png" /><Relationship Id="rId29" Type="http://schemas.openxmlformats.org/officeDocument/2006/relationships/image" Target="media/image24.tif" /><Relationship Id="rId3" Type="http://schemas.openxmlformats.org/officeDocument/2006/relationships/fontTable" Target="fontTable.xml" /><Relationship Id="rId30" Type="http://schemas.openxmlformats.org/officeDocument/2006/relationships/image" Target="media/image25.jpeg" /><Relationship Id="rId31" Type="http://schemas.openxmlformats.org/officeDocument/2006/relationships/image" Target="media/image26.png" /><Relationship Id="rId32" Type="http://schemas.openxmlformats.org/officeDocument/2006/relationships/image" Target="media/image27.tif" /><Relationship Id="rId33" Type="http://schemas.openxmlformats.org/officeDocument/2006/relationships/image" Target="media/image28.jpeg" /><Relationship Id="rId34" Type="http://schemas.openxmlformats.org/officeDocument/2006/relationships/image" Target="media/image29.png" /><Relationship Id="rId35" Type="http://schemas.openxmlformats.org/officeDocument/2006/relationships/image" Target="media/image30.png" /><Relationship Id="rId36" Type="http://schemas.openxmlformats.org/officeDocument/2006/relationships/image" Target="media/image31.jpeg" /><Relationship Id="rId37" Type="http://schemas.openxmlformats.org/officeDocument/2006/relationships/image" Target="media/image32.png" /><Relationship Id="rId38" Type="http://schemas.openxmlformats.org/officeDocument/2006/relationships/image" Target="media/image33.tif" /><Relationship Id="rId39" Type="http://schemas.openxmlformats.org/officeDocument/2006/relationships/image" Target="media/image34.png" /><Relationship Id="rId4" Type="http://schemas.openxmlformats.org/officeDocument/2006/relationships/customXml" Target="../customXml/item1.xml" /><Relationship Id="rId40" Type="http://schemas.openxmlformats.org/officeDocument/2006/relationships/image" Target="media/image35.tif" /><Relationship Id="rId41" Type="http://schemas.openxmlformats.org/officeDocument/2006/relationships/image" Target="media/image36.png" /><Relationship Id="rId42" Type="http://schemas.openxmlformats.org/officeDocument/2006/relationships/header" Target="header1.xml" /><Relationship Id="rId43" Type="http://schemas.openxmlformats.org/officeDocument/2006/relationships/footer" Target="footer1.xml" /><Relationship Id="rId44" Type="http://schemas.openxmlformats.org/officeDocument/2006/relationships/theme" Target="theme/theme1.xml" /><Relationship Id="rId45" Type="http://schemas.openxmlformats.org/officeDocument/2006/relationships/numbering" Target="numbering.xml" /><Relationship Id="rId46" Type="http://schemas.openxmlformats.org/officeDocument/2006/relationships/styles" Target="styles.xml" /><Relationship Id="rId5" Type="http://schemas.openxmlformats.org/officeDocument/2006/relationships/customXml" Target="../customXml/item2.xml" /><Relationship Id="rId6" Type="http://schemas.openxmlformats.org/officeDocument/2006/relationships/image" Target="media/image1.png" /><Relationship Id="rId7" Type="http://schemas.openxmlformats.org/officeDocument/2006/relationships/image" Target="media/image2.png" /><Relationship Id="rId8" Type="http://schemas.openxmlformats.org/officeDocument/2006/relationships/image" Target="media/image3.png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B5CA0F0-F52F-498F-9D89-BA6F935016C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1734</Words>
  <Characters>9884</Characters>
  <Application>Microsoft Office Word</Application>
  <DocSecurity>0</DocSecurity>
  <Lines>82</Lines>
  <Paragraphs>23</Paragraphs>
  <ScaleCrop>false</ScaleCrop>
  <LinksUpToDate>false</LinksUpToDate>
  <CharactersWithSpaces>11595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2017-03-10T03:45:00Z</cp:lastPrinted>
  <dcterms:created xsi:type="dcterms:W3CDTF">2018-03-19T02:24:00Z</dcterms:created>
  <dcterms:modified xsi:type="dcterms:W3CDTF">2020-03-26T10:04:10Z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